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20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05F1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դեկտ</w:t>
      </w:r>
      <w:r w:rsidR="009F6D75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եմբերի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05F17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4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:rsidR="00A13798" w:rsidRPr="004421E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4421E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05F17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ԵՔ-ԳՀԱՊՁԲ-21/12</w:t>
      </w:r>
    </w:p>
    <w:p w:rsidR="00A13798" w:rsidRPr="004421E5" w:rsidRDefault="00A13798" w:rsidP="00A13798">
      <w:pPr>
        <w:rPr>
          <w:rFonts w:ascii="GHEA Grapalat" w:hAnsi="GHEA Grapalat" w:cs="Sylfaen"/>
        </w:rPr>
      </w:pPr>
    </w:p>
    <w:p w:rsidR="00A13798" w:rsidRPr="004421E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4421E5">
        <w:rPr>
          <w:rFonts w:ascii="GHEA Grapalat" w:hAnsi="GHEA Grapalat" w:cs="Sylfaen"/>
        </w:rPr>
        <w:tab/>
      </w:r>
      <w:proofErr w:type="spellStart"/>
      <w:r w:rsidR="001337CA" w:rsidRPr="004421E5">
        <w:rPr>
          <w:rFonts w:ascii="GHEA Grapalat" w:hAnsi="GHEA Grapalat" w:cs="Sylfaen"/>
        </w:rPr>
        <w:t>Երևանի</w:t>
      </w:r>
      <w:proofErr w:type="spellEnd"/>
      <w:r w:rsidR="001337CA" w:rsidRPr="004421E5">
        <w:rPr>
          <w:rFonts w:ascii="GHEA Grapalat" w:hAnsi="GHEA Grapalat" w:cs="Sylfaen"/>
        </w:rPr>
        <w:t xml:space="preserve"> </w:t>
      </w:r>
      <w:proofErr w:type="spellStart"/>
      <w:r w:rsidR="001337CA" w:rsidRPr="004421E5">
        <w:rPr>
          <w:rFonts w:ascii="GHEA Grapalat" w:hAnsi="GHEA Grapalat" w:cs="Sylfaen"/>
        </w:rPr>
        <w:t>քաղաքապետարանի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կարիքների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համար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9F6D75">
        <w:rPr>
          <w:rFonts w:ascii="GHEA Grapalat" w:hAnsi="GHEA Grapalat"/>
          <w:lang w:val="hy-AM"/>
        </w:rPr>
        <w:t>գրենական ապրանքների</w:t>
      </w:r>
      <w:r w:rsidR="00BD2371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ձեռքբերման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նպատակով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կազմակերպված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105F17">
        <w:rPr>
          <w:rFonts w:ascii="GHEA Grapalat" w:hAnsi="GHEA Grapalat" w:cs="Sylfaen"/>
        </w:rPr>
        <w:t>ԵՔ-ԳՀԱՊՁԲ-21/12</w:t>
      </w:r>
      <w:r w:rsidR="004D0C09"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գնման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ընթացակարգի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գնահատող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հանձնաժողովը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ստորև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ներկայացնում</w:t>
      </w:r>
      <w:proofErr w:type="spellEnd"/>
      <w:r w:rsidRPr="004421E5">
        <w:rPr>
          <w:rFonts w:ascii="GHEA Grapalat" w:hAnsi="GHEA Grapalat" w:cs="Sylfaen"/>
        </w:rPr>
        <w:t xml:space="preserve"> է </w:t>
      </w:r>
      <w:proofErr w:type="spellStart"/>
      <w:r w:rsidRPr="004421E5">
        <w:rPr>
          <w:rFonts w:ascii="GHEA Grapalat" w:hAnsi="GHEA Grapalat" w:cs="Sylfaen"/>
        </w:rPr>
        <w:t>նույն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ծածկագրով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հրավերի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105F17">
        <w:rPr>
          <w:rFonts w:ascii="GHEA Grapalat" w:hAnsi="GHEA Grapalat" w:cs="Sylfaen"/>
          <w:lang w:val="hy-AM"/>
        </w:rPr>
        <w:t>03</w:t>
      </w:r>
      <w:r w:rsidR="009F6D75">
        <w:rPr>
          <w:rFonts w:ascii="GHEA Grapalat" w:hAnsi="GHEA Grapalat" w:cs="Sylfaen"/>
        </w:rPr>
        <w:t>.1</w:t>
      </w:r>
      <w:r w:rsidR="00105F17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</w:t>
      </w:r>
      <w:r w:rsidR="00475011">
        <w:rPr>
          <w:rFonts w:ascii="GHEA Grapalat" w:hAnsi="GHEA Grapalat" w:cs="Sylfaen"/>
          <w:lang w:val="hy-AM"/>
        </w:rPr>
        <w:t>20</w:t>
      </w:r>
      <w:r w:rsidR="001337CA" w:rsidRPr="004421E5">
        <w:rPr>
          <w:rFonts w:ascii="GHEA Grapalat" w:hAnsi="GHEA Grapalat" w:cs="Sylfaen"/>
        </w:rPr>
        <w:t xml:space="preserve">թ. </w:t>
      </w:r>
      <w:proofErr w:type="spellStart"/>
      <w:proofErr w:type="gramStart"/>
      <w:r w:rsidRPr="004421E5">
        <w:rPr>
          <w:rFonts w:ascii="GHEA Grapalat" w:hAnsi="GHEA Grapalat" w:cs="Sylfaen"/>
        </w:rPr>
        <w:t>ստացված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հարցադրումները</w:t>
      </w:r>
      <w:proofErr w:type="spellEnd"/>
      <w:r w:rsidRPr="004421E5">
        <w:rPr>
          <w:rFonts w:ascii="GHEA Grapalat" w:hAnsi="GHEA Grapalat" w:cs="Sylfaen"/>
        </w:rPr>
        <w:t xml:space="preserve"> և </w:t>
      </w:r>
      <w:proofErr w:type="spellStart"/>
      <w:r w:rsidRPr="004421E5">
        <w:rPr>
          <w:rFonts w:ascii="GHEA Grapalat" w:hAnsi="GHEA Grapalat" w:cs="Sylfaen"/>
        </w:rPr>
        <w:t>դրանց</w:t>
      </w:r>
      <w:proofErr w:type="spell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վերաբերյալ</w:t>
      </w:r>
      <w:proofErr w:type="spellEnd"/>
      <w:r w:rsidRPr="004421E5">
        <w:rPr>
          <w:rFonts w:ascii="GHEA Grapalat" w:hAnsi="GHEA Grapalat" w:cs="Sylfaen"/>
        </w:rPr>
        <w:t xml:space="preserve"> </w:t>
      </w:r>
      <w:r w:rsidR="00105F17">
        <w:rPr>
          <w:rFonts w:ascii="GHEA Grapalat" w:hAnsi="GHEA Grapalat" w:cs="Sylfaen"/>
        </w:rPr>
        <w:t>04</w:t>
      </w:r>
      <w:r w:rsidR="009F6D75">
        <w:rPr>
          <w:rFonts w:ascii="GHEA Grapalat" w:hAnsi="GHEA Grapalat" w:cs="Sylfaen"/>
        </w:rPr>
        <w:t>.</w:t>
      </w:r>
      <w:r w:rsidR="009F6D75">
        <w:rPr>
          <w:rFonts w:ascii="GHEA Grapalat" w:hAnsi="GHEA Grapalat" w:cs="Sylfaen"/>
          <w:lang w:val="hy-AM"/>
        </w:rPr>
        <w:t>1</w:t>
      </w:r>
      <w:r w:rsidR="00105F17">
        <w:rPr>
          <w:rFonts w:ascii="GHEA Grapalat" w:hAnsi="GHEA Grapalat" w:cs="Sylfaen"/>
          <w:lang w:val="hy-AM"/>
        </w:rPr>
        <w:t>2</w:t>
      </w:r>
      <w:r w:rsidR="00475011">
        <w:rPr>
          <w:rFonts w:ascii="GHEA Grapalat" w:hAnsi="GHEA Grapalat" w:cs="Sylfaen"/>
        </w:rPr>
        <w:t>.2020</w:t>
      </w:r>
      <w:r w:rsidR="001337CA" w:rsidRPr="004421E5">
        <w:rPr>
          <w:rFonts w:ascii="GHEA Grapalat" w:hAnsi="GHEA Grapalat" w:cs="Sylfaen"/>
        </w:rPr>
        <w:t>թ.</w:t>
      </w:r>
      <w:r w:rsidRPr="004421E5">
        <w:rPr>
          <w:rFonts w:ascii="GHEA Grapalat" w:hAnsi="GHEA Grapalat" w:cs="Sylfaen"/>
        </w:rPr>
        <w:t xml:space="preserve"> </w:t>
      </w:r>
      <w:proofErr w:type="spellStart"/>
      <w:proofErr w:type="gramStart"/>
      <w:r w:rsidRPr="004421E5">
        <w:rPr>
          <w:rFonts w:ascii="GHEA Grapalat" w:hAnsi="GHEA Grapalat" w:cs="Sylfaen"/>
        </w:rPr>
        <w:t>տրամադրված</w:t>
      </w:r>
      <w:proofErr w:type="spellEnd"/>
      <w:proofErr w:type="gramEnd"/>
      <w:r w:rsidRPr="004421E5">
        <w:rPr>
          <w:rFonts w:ascii="GHEA Grapalat" w:hAnsi="GHEA Grapalat" w:cs="Sylfaen"/>
        </w:rPr>
        <w:t xml:space="preserve"> </w:t>
      </w:r>
      <w:proofErr w:type="spellStart"/>
      <w:r w:rsidRPr="004421E5">
        <w:rPr>
          <w:rFonts w:ascii="GHEA Grapalat" w:hAnsi="GHEA Grapalat" w:cs="Sylfaen"/>
        </w:rPr>
        <w:t>պարզաբանումները</w:t>
      </w:r>
      <w:proofErr w:type="spellEnd"/>
      <w:r w:rsidRPr="004421E5">
        <w:rPr>
          <w:rFonts w:ascii="GHEA Grapalat" w:hAnsi="GHEA Grapalat" w:cs="Sylfaen"/>
        </w:rPr>
        <w:t>`</w:t>
      </w: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3B4447">
        <w:rPr>
          <w:rFonts w:ascii="GHEA Grapalat" w:hAnsi="GHEA Grapalat" w:cs="Sylfaen"/>
          <w:b/>
          <w:sz w:val="22"/>
          <w:lang w:val="af-ZA"/>
        </w:rPr>
        <w:t>Հարցադրում</w:t>
      </w:r>
      <w:r w:rsidRPr="003B4447">
        <w:rPr>
          <w:rFonts w:ascii="GHEA Grapalat" w:hAnsi="GHEA Grapalat"/>
          <w:b/>
          <w:sz w:val="22"/>
          <w:lang w:val="af-ZA"/>
        </w:rPr>
        <w:t xml:space="preserve"> N 1 </w:t>
      </w:r>
    </w:p>
    <w:p w:rsidR="006815A6" w:rsidRPr="006815A6" w:rsidRDefault="006815A6" w:rsidP="006815A6">
      <w:pPr>
        <w:spacing w:after="0" w:line="240" w:lineRule="auto"/>
        <w:rPr>
          <w:rFonts w:ascii="GHEA Grapalat" w:hAnsi="GHEA Grapalat" w:cs="Sylfaen"/>
        </w:rPr>
      </w:pPr>
      <w:proofErr w:type="spellStart"/>
      <w:r w:rsidRPr="006815A6">
        <w:rPr>
          <w:rFonts w:ascii="GHEA Grapalat" w:hAnsi="GHEA Grapalat" w:cs="Sylfaen"/>
        </w:rPr>
        <w:t>Խնդրում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եմ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պատասխանել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ներքոհիշյալ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հարցերին</w:t>
      </w:r>
      <w:proofErr w:type="spellEnd"/>
      <w:r w:rsidRPr="006815A6">
        <w:rPr>
          <w:rFonts w:ascii="GHEA Grapalat" w:hAnsi="GHEA Grapalat" w:cs="Sylfaen"/>
        </w:rPr>
        <w:t xml:space="preserve">, </w:t>
      </w:r>
      <w:proofErr w:type="spellStart"/>
      <w:r w:rsidRPr="006815A6">
        <w:rPr>
          <w:rFonts w:ascii="GHEA Grapalat" w:hAnsi="GHEA Grapalat" w:cs="Sylfaen"/>
        </w:rPr>
        <w:t>որպեսզի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հաշվարկենք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օժանդակ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նյութերի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ծախսը</w:t>
      </w:r>
      <w:proofErr w:type="spellEnd"/>
      <w:r w:rsidRPr="006815A6">
        <w:rPr>
          <w:rFonts w:ascii="GHEA Grapalat" w:hAnsi="GHEA Grapalat" w:cs="Sylfaen"/>
        </w:rPr>
        <w:t>.</w:t>
      </w:r>
    </w:p>
    <w:p w:rsidR="006815A6" w:rsidRPr="006815A6" w:rsidRDefault="006815A6" w:rsidP="006815A6">
      <w:pPr>
        <w:spacing w:after="0" w:line="240" w:lineRule="auto"/>
        <w:rPr>
          <w:rFonts w:ascii="GHEA Grapalat" w:hAnsi="GHEA Grapalat" w:cs="Sylfaen"/>
        </w:rPr>
      </w:pPr>
      <w:proofErr w:type="spellStart"/>
      <w:r w:rsidRPr="006815A6">
        <w:rPr>
          <w:rFonts w:ascii="GHEA Grapalat" w:hAnsi="GHEA Grapalat" w:cs="Sylfaen"/>
        </w:rPr>
        <w:t>Արտաքին</w:t>
      </w:r>
      <w:proofErr w:type="spellEnd"/>
      <w:r w:rsidRPr="006815A6">
        <w:rPr>
          <w:rFonts w:ascii="GHEA Grapalat" w:hAnsi="GHEA Grapalat" w:cs="Sylfaen"/>
        </w:rPr>
        <w:t xml:space="preserve"> և </w:t>
      </w:r>
      <w:proofErr w:type="spellStart"/>
      <w:r w:rsidRPr="006815A6">
        <w:rPr>
          <w:rFonts w:ascii="GHEA Grapalat" w:hAnsi="GHEA Grapalat" w:cs="Sylfaen"/>
        </w:rPr>
        <w:t>ներքին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բլոկների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հեռավորությունը</w:t>
      </w:r>
      <w:proofErr w:type="spellEnd"/>
      <w:r w:rsidRPr="006815A6">
        <w:rPr>
          <w:rFonts w:ascii="GHEA Grapalat" w:hAnsi="GHEA Grapalat" w:cs="Sylfaen"/>
        </w:rPr>
        <w:t xml:space="preserve"> (</w:t>
      </w:r>
      <w:proofErr w:type="spellStart"/>
      <w:r w:rsidRPr="006815A6">
        <w:rPr>
          <w:rFonts w:ascii="GHEA Grapalat" w:hAnsi="GHEA Grapalat" w:cs="Sylfaen"/>
        </w:rPr>
        <w:t>քանի</w:t>
      </w:r>
      <w:proofErr w:type="spellEnd"/>
      <w:r w:rsidRPr="006815A6">
        <w:rPr>
          <w:rFonts w:ascii="GHEA Grapalat" w:hAnsi="GHEA Grapalat" w:cs="Sylfaen"/>
        </w:rPr>
        <w:t xml:space="preserve"> </w:t>
      </w:r>
      <w:proofErr w:type="spellStart"/>
      <w:r w:rsidRPr="006815A6">
        <w:rPr>
          <w:rFonts w:ascii="GHEA Grapalat" w:hAnsi="GHEA Grapalat" w:cs="Sylfaen"/>
        </w:rPr>
        <w:t>մետր</w:t>
      </w:r>
      <w:proofErr w:type="spellEnd"/>
      <w:r w:rsidRPr="006815A6">
        <w:rPr>
          <w:rFonts w:ascii="GHEA Grapalat" w:hAnsi="GHEA Grapalat" w:cs="Sylfaen"/>
        </w:rPr>
        <w:t>)</w:t>
      </w:r>
    </w:p>
    <w:p w:rsidR="006815A6" w:rsidRDefault="006815A6" w:rsidP="006815A6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</w:rPr>
      </w:pPr>
      <w:proofErr w:type="spellStart"/>
      <w:r w:rsidRPr="006815A6">
        <w:rPr>
          <w:rFonts w:ascii="GHEA Grapalat" w:hAnsi="GHEA Grapalat" w:cs="Sylfaen"/>
          <w:sz w:val="22"/>
          <w:szCs w:val="22"/>
        </w:rPr>
        <w:t>Ավտոաշտարակի</w:t>
      </w:r>
      <w:proofErr w:type="spellEnd"/>
      <w:r w:rsidRPr="006815A6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6815A6">
        <w:rPr>
          <w:rFonts w:ascii="GHEA Grapalat" w:hAnsi="GHEA Grapalat" w:cs="Sylfaen"/>
          <w:sz w:val="22"/>
          <w:szCs w:val="22"/>
        </w:rPr>
        <w:t>անհրաժեշտություն</w:t>
      </w:r>
      <w:proofErr w:type="spellEnd"/>
    </w:p>
    <w:p w:rsidR="006815A6" w:rsidRDefault="006815A6" w:rsidP="006815A6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</w:rPr>
      </w:pPr>
    </w:p>
    <w:p w:rsidR="00E3148E" w:rsidRPr="006815A6" w:rsidRDefault="00E3148E" w:rsidP="006815A6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</w:rPr>
      </w:pPr>
    </w:p>
    <w:p w:rsidR="001337CA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3B4447">
        <w:rPr>
          <w:rFonts w:ascii="GHEA Grapalat" w:hAnsi="GHEA Grapalat" w:cs="Sylfaen"/>
          <w:b/>
          <w:sz w:val="22"/>
          <w:szCs w:val="22"/>
          <w:lang w:val="af-ZA"/>
        </w:rPr>
        <w:t xml:space="preserve">Պարզաբանում N 1 </w:t>
      </w:r>
    </w:p>
    <w:p w:rsidR="009F6D75" w:rsidRPr="00E3148E" w:rsidRDefault="00A773F5" w:rsidP="00E3148E">
      <w:pPr>
        <w:spacing w:after="0" w:line="240" w:lineRule="auto"/>
        <w:rPr>
          <w:rFonts w:ascii="GHEA Grapalat" w:hAnsi="GHEA Grapalat" w:cs="Sylfaen"/>
        </w:rPr>
      </w:pPr>
      <w:r w:rsidRPr="00E3148E">
        <w:rPr>
          <w:rFonts w:ascii="GHEA Grapalat" w:hAnsi="GHEA Grapalat" w:cs="Sylfaen"/>
        </w:rPr>
        <w:t xml:space="preserve">Ի </w:t>
      </w:r>
      <w:proofErr w:type="spellStart"/>
      <w:r w:rsidRPr="00E3148E">
        <w:rPr>
          <w:rFonts w:ascii="GHEA Grapalat" w:hAnsi="GHEA Grapalat" w:cs="Sylfaen"/>
        </w:rPr>
        <w:t>պատասխան</w:t>
      </w:r>
      <w:proofErr w:type="spellEnd"/>
      <w:r w:rsidRPr="00E3148E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Ձեր</w:t>
      </w:r>
      <w:proofErr w:type="spellEnd"/>
      <w:r w:rsidRPr="00E3148E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կողմից</w:t>
      </w:r>
      <w:proofErr w:type="spellEnd"/>
      <w:r w:rsidRPr="00E3148E">
        <w:rPr>
          <w:rFonts w:ascii="GHEA Grapalat" w:hAnsi="GHEA Grapalat" w:cs="Sylfaen"/>
        </w:rPr>
        <w:t xml:space="preserve"> պահանջված պարզաբանման,</w:t>
      </w:r>
    </w:p>
    <w:p w:rsidR="00E3148E" w:rsidRPr="00E3148E" w:rsidRDefault="00E3148E" w:rsidP="00E3148E">
      <w:pPr>
        <w:spacing w:after="0" w:line="240" w:lineRule="auto"/>
        <w:rPr>
          <w:rFonts w:ascii="GHEA Grapalat" w:hAnsi="GHEA Grapalat" w:cs="Sylfaen"/>
        </w:rPr>
      </w:pPr>
      <w:proofErr w:type="spellStart"/>
      <w:r w:rsidRPr="00E3148E">
        <w:rPr>
          <w:rFonts w:ascii="GHEA Grapalat" w:hAnsi="GHEA Grapalat" w:cs="Sylfaen"/>
        </w:rPr>
        <w:t>Արտաքին</w:t>
      </w:r>
      <w:proofErr w:type="spellEnd"/>
      <w:r w:rsidRPr="00E3148E">
        <w:rPr>
          <w:rFonts w:ascii="GHEA Grapalat" w:hAnsi="GHEA Grapalat" w:cs="Sylfaen"/>
        </w:rPr>
        <w:t xml:space="preserve"> և </w:t>
      </w:r>
      <w:proofErr w:type="spellStart"/>
      <w:r w:rsidRPr="00E3148E">
        <w:rPr>
          <w:rFonts w:ascii="GHEA Grapalat" w:hAnsi="GHEA Grapalat" w:cs="Sylfaen"/>
        </w:rPr>
        <w:t>ներքին</w:t>
      </w:r>
      <w:proofErr w:type="spellEnd"/>
      <w:r w:rsidRPr="00E3148E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բլոկների</w:t>
      </w:r>
      <w:proofErr w:type="spellEnd"/>
      <w:r w:rsidRPr="00E3148E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հեռավորությունը</w:t>
      </w:r>
      <w:proofErr w:type="spellEnd"/>
      <w:r w:rsidRPr="00E3148E">
        <w:rPr>
          <w:rFonts w:ascii="GHEA Grapalat" w:hAnsi="GHEA Grapalat" w:cs="Sylfaen"/>
        </w:rPr>
        <w:t xml:space="preserve"> (</w:t>
      </w:r>
      <w:proofErr w:type="spellStart"/>
      <w:r w:rsidRPr="00E3148E">
        <w:rPr>
          <w:rFonts w:ascii="GHEA Grapalat" w:hAnsi="GHEA Grapalat" w:cs="Sylfaen"/>
        </w:rPr>
        <w:t>քանի</w:t>
      </w:r>
      <w:proofErr w:type="spellEnd"/>
      <w:r w:rsidRPr="00E3148E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մետր</w:t>
      </w:r>
      <w:proofErr w:type="spellEnd"/>
      <w:r w:rsidRPr="00E3148E">
        <w:rPr>
          <w:rFonts w:ascii="GHEA Grapalat" w:hAnsi="GHEA Grapalat" w:cs="Sylfaen"/>
        </w:rPr>
        <w:t xml:space="preserve">) – </w:t>
      </w:r>
      <w:proofErr w:type="spellStart"/>
      <w:r w:rsidRPr="009C6EC7">
        <w:rPr>
          <w:rFonts w:ascii="GHEA Grapalat" w:hAnsi="GHEA Grapalat" w:cs="Sylfaen"/>
          <w:b/>
        </w:rPr>
        <w:t>միջինը</w:t>
      </w:r>
      <w:proofErr w:type="spellEnd"/>
      <w:r w:rsidRPr="009C6EC7">
        <w:rPr>
          <w:rFonts w:ascii="GHEA Grapalat" w:hAnsi="GHEA Grapalat" w:cs="Sylfaen"/>
          <w:b/>
        </w:rPr>
        <w:t xml:space="preserve"> 2 </w:t>
      </w:r>
      <w:proofErr w:type="spellStart"/>
      <w:r w:rsidRPr="009C6EC7">
        <w:rPr>
          <w:rFonts w:ascii="GHEA Grapalat" w:hAnsi="GHEA Grapalat" w:cs="Sylfaen"/>
          <w:b/>
        </w:rPr>
        <w:t>մետր</w:t>
      </w:r>
      <w:proofErr w:type="spellEnd"/>
    </w:p>
    <w:p w:rsidR="00E3148E" w:rsidRPr="00E3148E" w:rsidRDefault="00E3148E" w:rsidP="00E3148E">
      <w:pPr>
        <w:spacing w:after="0" w:line="240" w:lineRule="auto"/>
        <w:rPr>
          <w:rFonts w:ascii="GHEA Grapalat" w:hAnsi="GHEA Grapalat" w:cs="Sylfaen"/>
        </w:rPr>
      </w:pPr>
      <w:proofErr w:type="spellStart"/>
      <w:r w:rsidRPr="00E3148E">
        <w:rPr>
          <w:rFonts w:ascii="GHEA Grapalat" w:hAnsi="GHEA Grapalat" w:cs="Sylfaen"/>
        </w:rPr>
        <w:t>Ավտոաշտարակի</w:t>
      </w:r>
      <w:proofErr w:type="spellEnd"/>
      <w:r w:rsidRPr="00E3148E">
        <w:rPr>
          <w:rFonts w:ascii="GHEA Grapalat" w:hAnsi="GHEA Grapalat" w:cs="Sylfaen"/>
        </w:rPr>
        <w:t xml:space="preserve"> </w:t>
      </w:r>
      <w:proofErr w:type="spellStart"/>
      <w:r w:rsidRPr="00E3148E">
        <w:rPr>
          <w:rFonts w:ascii="GHEA Grapalat" w:hAnsi="GHEA Grapalat" w:cs="Sylfaen"/>
        </w:rPr>
        <w:t>անհրաժեշտություն</w:t>
      </w:r>
      <w:proofErr w:type="spellEnd"/>
      <w:r w:rsidRPr="00E3148E">
        <w:rPr>
          <w:rFonts w:ascii="GHEA Grapalat" w:hAnsi="GHEA Grapalat" w:cs="Sylfaen"/>
        </w:rPr>
        <w:t xml:space="preserve"> – </w:t>
      </w:r>
      <w:proofErr w:type="spellStart"/>
      <w:r w:rsidRPr="009C6EC7">
        <w:rPr>
          <w:rFonts w:ascii="GHEA Grapalat" w:hAnsi="GHEA Grapalat" w:cs="Sylfaen"/>
          <w:b/>
        </w:rPr>
        <w:t>այո</w:t>
      </w:r>
      <w:proofErr w:type="spellEnd"/>
      <w:r w:rsidRPr="009C6EC7">
        <w:rPr>
          <w:rFonts w:ascii="GHEA Grapalat" w:hAnsi="GHEA Grapalat" w:cs="Sylfaen"/>
          <w:b/>
        </w:rPr>
        <w:t xml:space="preserve"> </w:t>
      </w:r>
      <w:proofErr w:type="spellStart"/>
      <w:r w:rsidRPr="009C6EC7">
        <w:rPr>
          <w:rFonts w:ascii="GHEA Grapalat" w:hAnsi="GHEA Grapalat" w:cs="Sylfaen"/>
          <w:b/>
        </w:rPr>
        <w:t>կա</w:t>
      </w:r>
      <w:proofErr w:type="spellEnd"/>
    </w:p>
    <w:p w:rsidR="00DF1812" w:rsidRPr="00E3148E" w:rsidRDefault="00DF1812" w:rsidP="00E3148E">
      <w:pPr>
        <w:spacing w:after="0" w:line="240" w:lineRule="auto"/>
        <w:rPr>
          <w:rFonts w:ascii="GHEA Grapalat" w:hAnsi="GHEA Grapalat" w:cs="Sylfaen"/>
        </w:rPr>
      </w:pPr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DF1812" w:rsidRDefault="00DF1812" w:rsidP="00A773F5">
      <w:pPr>
        <w:spacing w:after="0"/>
        <w:ind w:firstLine="360"/>
        <w:jc w:val="both"/>
        <w:rPr>
          <w:rFonts w:ascii="GHEA Grapalat" w:hAnsi="GHEA Grapalat"/>
          <w:lang w:val="hy-AM"/>
        </w:rPr>
      </w:pPr>
    </w:p>
    <w:p w:rsidR="00E5056E" w:rsidRDefault="00E5056E" w:rsidP="00233D97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p w:rsidR="00A13798" w:rsidRPr="004421E5" w:rsidRDefault="00A13798" w:rsidP="00233D97">
      <w:pPr>
        <w:spacing w:after="0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105F17">
        <w:rPr>
          <w:rFonts w:ascii="GHEA Grapalat" w:hAnsi="GHEA Grapalat"/>
          <w:szCs w:val="24"/>
          <w:lang w:val="hy-AM"/>
        </w:rPr>
        <w:t>ԵՔ-ԳՀԱՊՁԲ-21/12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="004D0C09" w:rsidRPr="004421E5">
        <w:rPr>
          <w:rFonts w:ascii="GHEA Grapalat" w:hAnsi="GHEA Grapalat"/>
          <w:szCs w:val="24"/>
          <w:lang w:val="hy-AM"/>
        </w:rPr>
        <w:t>Վ.Մեժունցին</w:t>
      </w:r>
      <w:r w:rsidRPr="004421E5">
        <w:rPr>
          <w:rFonts w:ascii="GHEA Grapalat" w:hAnsi="GHEA Grapalat"/>
          <w:szCs w:val="24"/>
          <w:lang w:val="hy-AM"/>
        </w:rPr>
        <w:t>:</w:t>
      </w:r>
    </w:p>
    <w:p w:rsidR="00A13798" w:rsidRPr="004421E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  <w:r w:rsidRPr="004421E5">
        <w:rPr>
          <w:rFonts w:ascii="GHEA Grapalat" w:hAnsi="GHEA Grapalat"/>
          <w:szCs w:val="24"/>
          <w:lang w:val="hy-AM"/>
        </w:rPr>
        <w:tab/>
      </w:r>
    </w:p>
    <w:p w:rsidR="00A13798" w:rsidRPr="004421E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4421E5">
        <w:rPr>
          <w:rFonts w:ascii="GHEA Grapalat" w:hAnsi="GHEA Grapalat"/>
          <w:szCs w:val="24"/>
          <w:lang w:val="hy-AM"/>
        </w:rPr>
        <w:t>011514</w:t>
      </w:r>
      <w:r w:rsidR="004D0C09" w:rsidRPr="004421E5">
        <w:rPr>
          <w:rFonts w:ascii="GHEA Grapalat" w:hAnsi="GHEA Grapalat"/>
          <w:szCs w:val="24"/>
          <w:lang w:val="hy-AM"/>
        </w:rPr>
        <w:t>194</w:t>
      </w:r>
      <w:r w:rsidRPr="004421E5">
        <w:rPr>
          <w:rFonts w:ascii="GHEA Grapalat" w:hAnsi="GHEA Grapalat"/>
          <w:szCs w:val="24"/>
          <w:lang w:val="hy-AM"/>
        </w:rPr>
        <w:t>։</w:t>
      </w:r>
    </w:p>
    <w:p w:rsidR="00A13798" w:rsidRPr="004421E5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421E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4D0C09" w:rsidRPr="004421E5">
        <w:rPr>
          <w:rFonts w:ascii="GHEA Grapalat" w:hAnsi="GHEA Grapalat"/>
          <w:szCs w:val="24"/>
          <w:lang w:val="hy-AM"/>
        </w:rPr>
        <w:t>vachagan.mejunc</w:t>
      </w:r>
      <w:r w:rsidR="001337CA" w:rsidRPr="004421E5">
        <w:rPr>
          <w:rFonts w:ascii="GHEA Grapalat" w:hAnsi="GHEA Grapalat"/>
          <w:szCs w:val="24"/>
          <w:lang w:val="hy-AM"/>
        </w:rPr>
        <w:t>@yerevan.am</w:t>
      </w:r>
      <w:r w:rsidRPr="004421E5">
        <w:rPr>
          <w:rFonts w:ascii="GHEA Grapalat" w:hAnsi="GHEA Grapalat"/>
          <w:szCs w:val="24"/>
          <w:lang w:val="hy-AM"/>
        </w:rPr>
        <w:t>։</w:t>
      </w:r>
      <w:r w:rsidRPr="004421E5">
        <w:rPr>
          <w:rFonts w:ascii="GHEA Grapalat" w:hAnsi="GHEA Grapalat"/>
          <w:szCs w:val="24"/>
          <w:lang w:val="hy-AM"/>
        </w:rPr>
        <w:tab/>
      </w:r>
      <w:r w:rsidR="00105F17">
        <w:rPr>
          <w:rFonts w:ascii="GHEA Grapalat" w:hAnsi="GHEA Grapalat"/>
          <w:szCs w:val="24"/>
          <w:lang w:val="hy-AM"/>
        </w:rPr>
        <w:t>ԵՔ-ԳՀԱՊՁԲ-21/12</w:t>
      </w:r>
      <w:r w:rsidR="001337CA" w:rsidRPr="004421E5">
        <w:rPr>
          <w:rFonts w:ascii="GHEA Grapalat" w:hAnsi="GHEA Grapalat"/>
          <w:szCs w:val="24"/>
          <w:lang w:val="hy-AM"/>
        </w:rPr>
        <w:t xml:space="preserve"> </w:t>
      </w:r>
      <w:r w:rsidRPr="004421E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:rsidR="00AC37A6" w:rsidRPr="001337CA" w:rsidRDefault="00233D97" w:rsidP="00E71479">
      <w:pPr>
        <w:jc w:val="both"/>
        <w:rPr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</w:t>
      </w:r>
    </w:p>
    <w:sectPr w:rsidR="00AC37A6" w:rsidRPr="001337CA" w:rsidSect="00DF1812">
      <w:footerReference w:type="even" r:id="rId7"/>
      <w:footerReference w:type="default" r:id="rId8"/>
      <w:pgSz w:w="11906" w:h="16838"/>
      <w:pgMar w:top="284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C68" w:rsidRDefault="003A1C68" w:rsidP="001805F6">
      <w:pPr>
        <w:spacing w:after="0" w:line="240" w:lineRule="auto"/>
      </w:pPr>
      <w:r>
        <w:separator/>
      </w:r>
    </w:p>
  </w:endnote>
  <w:endnote w:type="continuationSeparator" w:id="0">
    <w:p w:rsidR="003A1C68" w:rsidRDefault="003A1C68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3A1C6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3A1C68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3A1C6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C68" w:rsidRDefault="003A1C68" w:rsidP="001805F6">
      <w:pPr>
        <w:spacing w:after="0" w:line="240" w:lineRule="auto"/>
      </w:pPr>
      <w:r>
        <w:separator/>
      </w:r>
    </w:p>
  </w:footnote>
  <w:footnote w:type="continuationSeparator" w:id="0">
    <w:p w:rsidR="003A1C68" w:rsidRDefault="003A1C68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98"/>
    <w:rsid w:val="0003460B"/>
    <w:rsid w:val="0006798B"/>
    <w:rsid w:val="00105F17"/>
    <w:rsid w:val="00130930"/>
    <w:rsid w:val="001337CA"/>
    <w:rsid w:val="001805F6"/>
    <w:rsid w:val="001F5668"/>
    <w:rsid w:val="001F6E5D"/>
    <w:rsid w:val="00233D97"/>
    <w:rsid w:val="0024517C"/>
    <w:rsid w:val="002F6325"/>
    <w:rsid w:val="00325451"/>
    <w:rsid w:val="00373C76"/>
    <w:rsid w:val="003A1C68"/>
    <w:rsid w:val="003B4447"/>
    <w:rsid w:val="004421E5"/>
    <w:rsid w:val="00475011"/>
    <w:rsid w:val="00476AF7"/>
    <w:rsid w:val="00477E29"/>
    <w:rsid w:val="00496A12"/>
    <w:rsid w:val="004A715A"/>
    <w:rsid w:val="004B2A9B"/>
    <w:rsid w:val="004C4583"/>
    <w:rsid w:val="004D0C09"/>
    <w:rsid w:val="004E4DE5"/>
    <w:rsid w:val="0056354B"/>
    <w:rsid w:val="005C71EC"/>
    <w:rsid w:val="005C7976"/>
    <w:rsid w:val="00614290"/>
    <w:rsid w:val="00645F93"/>
    <w:rsid w:val="006815A6"/>
    <w:rsid w:val="006E5533"/>
    <w:rsid w:val="00732BE9"/>
    <w:rsid w:val="007361C9"/>
    <w:rsid w:val="007B3CD7"/>
    <w:rsid w:val="00841527"/>
    <w:rsid w:val="008815C8"/>
    <w:rsid w:val="0099515B"/>
    <w:rsid w:val="009A578D"/>
    <w:rsid w:val="009C5474"/>
    <w:rsid w:val="009C6EC7"/>
    <w:rsid w:val="009E0D8A"/>
    <w:rsid w:val="009F6D75"/>
    <w:rsid w:val="00A03C5A"/>
    <w:rsid w:val="00A13798"/>
    <w:rsid w:val="00A537A8"/>
    <w:rsid w:val="00A609E8"/>
    <w:rsid w:val="00A62523"/>
    <w:rsid w:val="00A773F5"/>
    <w:rsid w:val="00A82A81"/>
    <w:rsid w:val="00AC37A6"/>
    <w:rsid w:val="00BD2371"/>
    <w:rsid w:val="00BE3A36"/>
    <w:rsid w:val="00C118E7"/>
    <w:rsid w:val="00C71E62"/>
    <w:rsid w:val="00C77D59"/>
    <w:rsid w:val="00CD469C"/>
    <w:rsid w:val="00CD75C4"/>
    <w:rsid w:val="00D142A9"/>
    <w:rsid w:val="00DF1812"/>
    <w:rsid w:val="00E3148E"/>
    <w:rsid w:val="00E5056E"/>
    <w:rsid w:val="00E71479"/>
    <w:rsid w:val="00EC3BDA"/>
    <w:rsid w:val="00F50692"/>
    <w:rsid w:val="00F62407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E0630-C794-4E65-9E5F-A0DF14A4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16</cp:revision>
  <cp:lastPrinted>2020-11-19T12:37:00Z</cp:lastPrinted>
  <dcterms:created xsi:type="dcterms:W3CDTF">2020-08-14T11:25:00Z</dcterms:created>
  <dcterms:modified xsi:type="dcterms:W3CDTF">2020-12-04T11:03:00Z</dcterms:modified>
</cp:coreProperties>
</file>