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D31EC">
        <w:rPr>
          <w:rFonts w:ascii="GHEA Grapalat" w:hAnsi="GHEA Grapalat"/>
          <w:b/>
          <w:i/>
          <w:sz w:val="24"/>
          <w:szCs w:val="24"/>
        </w:rPr>
        <w:t>41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D31EC" w:rsidRDefault="005F4E17" w:rsidP="00CD31EC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CD31EC" w:rsidRPr="004562E1">
        <w:rPr>
          <w:rFonts w:ascii="GHEA Grapalat" w:hAnsi="GHEA Grapalat" w:cs="Sylfaen"/>
          <w:sz w:val="24"/>
          <w:szCs w:val="24"/>
        </w:rPr>
        <w:t>«ԻՆՖԻՆԻՏԻ ԳՐՈՒՊ» ՍՊԸ</w:t>
      </w:r>
      <w:r w:rsidR="00CD31EC">
        <w:rPr>
          <w:rFonts w:ascii="GHEA Grapalat" w:hAnsi="GHEA Grapalat" w:cs="Sylfaen"/>
          <w:sz w:val="24"/>
          <w:szCs w:val="24"/>
        </w:rPr>
        <w:t>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CD31EC" w:rsidRPr="004562E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CD31EC" w:rsidRPr="004562E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 w:rsidRPr="004562E1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CD31EC">
        <w:rPr>
          <w:rFonts w:ascii="GHEA Grapalat" w:hAnsi="GHEA Grapalat" w:cs="Sylfaen"/>
          <w:sz w:val="24"/>
          <w:szCs w:val="24"/>
        </w:rPr>
        <w:t>,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CD31EC" w:rsidRPr="004562E1">
        <w:rPr>
          <w:rFonts w:ascii="GHEA Grapalat" w:hAnsi="GHEA Grapalat" w:cs="Sylfaen"/>
          <w:sz w:val="24"/>
          <w:szCs w:val="24"/>
        </w:rPr>
        <w:t>ԵՔ-ԳՀԱՊՁԲ-19/90</w:t>
      </w:r>
      <w:bookmarkEnd w:id="0"/>
      <w:r w:rsidR="00CD31EC" w:rsidRPr="004562E1">
        <w:rPr>
          <w:rFonts w:ascii="GHEA Grapalat" w:hAnsi="GHEA Grapalat" w:cs="Sylfaen"/>
          <w:sz w:val="24"/>
          <w:szCs w:val="24"/>
        </w:rPr>
        <w:t>-2, ԵՔ-ԳՀԱՊՁԲ-19/40-1 և ԵՔ-ԳՀԱՊՁԲ-19/126</w:t>
      </w:r>
      <w:r w:rsidR="00CD31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ծածկագրեր</w:t>
      </w:r>
      <w:r w:rsidR="00CD31EC" w:rsidRPr="00F332A3">
        <w:rPr>
          <w:rFonts w:ascii="GHEA Grapalat" w:hAnsi="GHEA Grapalat" w:cs="Sylfaen"/>
          <w:sz w:val="24"/>
          <w:szCs w:val="24"/>
        </w:rPr>
        <w:t>ով</w:t>
      </w:r>
      <w:proofErr w:type="spellEnd"/>
      <w:r w:rsidR="00CD31EC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CD31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պայմանագր</w:t>
      </w:r>
      <w:r w:rsidR="00A71964">
        <w:rPr>
          <w:rFonts w:ascii="GHEA Grapalat" w:hAnsi="GHEA Grapalat" w:cs="Sylfaen"/>
          <w:sz w:val="24"/>
          <w:szCs w:val="24"/>
        </w:rPr>
        <w:t>եր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F0084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03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.</w:t>
      </w:r>
      <w:r w:rsidR="006B2820" w:rsidRPr="00DF0084">
        <w:rPr>
          <w:rFonts w:ascii="GHEA Grapalat" w:hAnsi="GHEA Grapalat"/>
          <w:sz w:val="24"/>
          <w:szCs w:val="24"/>
          <w:lang w:val="hy-AM"/>
        </w:rPr>
        <w:t>0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3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.20</w:t>
      </w:r>
      <w:r w:rsidR="006B2820" w:rsidRPr="00DF0084">
        <w:rPr>
          <w:rFonts w:ascii="GHEA Grapalat" w:hAnsi="GHEA Grapalat"/>
          <w:sz w:val="24"/>
          <w:szCs w:val="24"/>
          <w:lang w:val="hy-AM"/>
        </w:rPr>
        <w:t>20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DF0084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DF0084">
        <w:rPr>
          <w:rFonts w:ascii="GHEA Grapalat" w:hAnsi="GHEA Grapalat"/>
          <w:sz w:val="24"/>
          <w:szCs w:val="24"/>
          <w:lang w:val="hy-AM"/>
        </w:rPr>
        <w:t>1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0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: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40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66E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0DA9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1964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D31EC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0084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7572-DBB3-4498-A787-15214A81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592</cp:revision>
  <cp:lastPrinted>2020-02-28T07:21:00Z</cp:lastPrinted>
  <dcterms:created xsi:type="dcterms:W3CDTF">2015-10-12T06:46:00Z</dcterms:created>
  <dcterms:modified xsi:type="dcterms:W3CDTF">2020-02-28T07:25:00Z</dcterms:modified>
</cp:coreProperties>
</file>