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AC03AA" w:rsidRPr="00660769" w:rsidRDefault="00584D2B" w:rsidP="00660769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C43077">
        <w:rPr>
          <w:rFonts w:ascii="GHEA Grapalat" w:hAnsi="GHEA Grapalat"/>
          <w:color w:val="000000" w:themeColor="text1"/>
          <w:sz w:val="20"/>
        </w:rPr>
        <w:t xml:space="preserve">о заключенном </w:t>
      </w:r>
      <w:r w:rsidR="00C43077" w:rsidRPr="0076105E">
        <w:rPr>
          <w:rFonts w:ascii="GHEA Grapalat" w:hAnsi="GHEA Grapalat"/>
          <w:color w:val="000000" w:themeColor="text1"/>
          <w:sz w:val="20"/>
        </w:rPr>
        <w:t>договоре от 0</w:t>
      </w:r>
      <w:r w:rsidR="004E4191" w:rsidRPr="0076105E">
        <w:rPr>
          <w:rFonts w:ascii="GHEA Grapalat" w:hAnsi="GHEA Grapalat"/>
          <w:color w:val="000000" w:themeColor="text1"/>
          <w:sz w:val="20"/>
          <w:lang w:val="en-US"/>
        </w:rPr>
        <w:t>1</w:t>
      </w:r>
      <w:r w:rsidR="00C43077" w:rsidRPr="0076105E">
        <w:rPr>
          <w:rFonts w:ascii="GHEA Grapalat" w:hAnsi="GHEA Grapalat"/>
          <w:color w:val="000000" w:themeColor="text1"/>
          <w:sz w:val="20"/>
        </w:rPr>
        <w:t>.0</w:t>
      </w:r>
      <w:r w:rsidR="004E4191" w:rsidRPr="0076105E">
        <w:rPr>
          <w:rFonts w:ascii="GHEA Grapalat" w:hAnsi="GHEA Grapalat"/>
          <w:color w:val="000000" w:themeColor="text1"/>
          <w:sz w:val="20"/>
          <w:lang w:val="en-US"/>
        </w:rPr>
        <w:t>2</w:t>
      </w:r>
      <w:r w:rsidR="00785328" w:rsidRPr="0076105E">
        <w:rPr>
          <w:rFonts w:ascii="GHEA Grapalat" w:hAnsi="GHEA Grapalat"/>
          <w:color w:val="000000" w:themeColor="text1"/>
          <w:sz w:val="20"/>
        </w:rPr>
        <w:t>.202</w:t>
      </w:r>
      <w:r w:rsidR="004E4191" w:rsidRPr="0076105E">
        <w:rPr>
          <w:rFonts w:ascii="GHEA Grapalat" w:hAnsi="GHEA Grapalat"/>
          <w:color w:val="000000" w:themeColor="text1"/>
          <w:sz w:val="20"/>
          <w:lang w:val="en-US"/>
        </w:rPr>
        <w:t>1</w:t>
      </w:r>
      <w:r w:rsidR="00785328" w:rsidRPr="0076105E">
        <w:rPr>
          <w:rFonts w:ascii="GHEA Grapalat" w:hAnsi="GHEA Grapalat"/>
          <w:color w:val="000000" w:themeColor="text1"/>
          <w:sz w:val="20"/>
        </w:rPr>
        <w:t xml:space="preserve">г </w:t>
      </w:r>
      <w:r w:rsidR="002A2698" w:rsidRPr="0076105E">
        <w:rPr>
          <w:rFonts w:ascii="GHEA Grapalat" w:hAnsi="GHEA Grapalat"/>
          <w:color w:val="000000" w:themeColor="text1"/>
          <w:sz w:val="20"/>
        </w:rPr>
        <w:t xml:space="preserve"> </w:t>
      </w:r>
      <w:r w:rsidR="00C43077" w:rsidRPr="0076105E">
        <w:rPr>
          <w:rFonts w:ascii="GHEA Grapalat" w:hAnsi="GHEA Grapalat"/>
          <w:color w:val="000000" w:themeColor="text1"/>
          <w:sz w:val="20"/>
        </w:rPr>
        <w:t>N</w:t>
      </w:r>
      <w:r w:rsidR="00C43077">
        <w:rPr>
          <w:rFonts w:ascii="GHEA Grapalat" w:hAnsi="GHEA Grapalat"/>
          <w:color w:val="000000" w:themeColor="text1"/>
          <w:sz w:val="20"/>
        </w:rPr>
        <w:t xml:space="preserve"> HHQK-</w:t>
      </w:r>
      <w:r w:rsidR="007D6E16">
        <w:rPr>
          <w:rFonts w:ascii="GHEA Grapalat" w:hAnsi="GHEA Grapalat"/>
          <w:color w:val="000000" w:themeColor="text1"/>
          <w:sz w:val="20"/>
        </w:rPr>
        <w:t>MATsDzB-21/3</w:t>
      </w:r>
      <w:r w:rsidR="00FE6424">
        <w:rPr>
          <w:rFonts w:ascii="GHEA Grapalat" w:hAnsi="GHEA Grapalat"/>
          <w:color w:val="000000" w:themeColor="text1"/>
          <w:sz w:val="20"/>
        </w:rPr>
        <w:t xml:space="preserve"> в </w:t>
      </w:r>
      <w:r w:rsidR="00FE6424" w:rsidRPr="00157AA3">
        <w:rPr>
          <w:rFonts w:ascii="GHEA Grapalat" w:hAnsi="GHEA Grapalat"/>
          <w:color w:val="000000" w:themeColor="text1"/>
          <w:sz w:val="20"/>
        </w:rPr>
        <w:t>результате организации процесса зак</w:t>
      </w:r>
      <w:r w:rsidR="00785328">
        <w:rPr>
          <w:rFonts w:ascii="GHEA Grapalat" w:hAnsi="GHEA Grapalat"/>
          <w:color w:val="000000" w:themeColor="text1"/>
          <w:sz w:val="20"/>
        </w:rPr>
        <w:t>уп</w:t>
      </w:r>
      <w:r w:rsidR="00785328" w:rsidRPr="00785328">
        <w:rPr>
          <w:rFonts w:ascii="GHEA Grapalat" w:hAnsi="GHEA Grapalat"/>
          <w:color w:val="000000" w:themeColor="text1"/>
          <w:sz w:val="20"/>
        </w:rPr>
        <w:t>ки</w:t>
      </w:r>
      <w:r w:rsidR="00C43077">
        <w:rPr>
          <w:rFonts w:ascii="GHEA Grapalat" w:hAnsi="GHEA Grapalat"/>
          <w:color w:val="000000" w:themeColor="text1"/>
          <w:sz w:val="20"/>
        </w:rPr>
        <w:t xml:space="preserve"> под кодом HHQK-</w:t>
      </w:r>
      <w:r w:rsidR="007D6E16">
        <w:rPr>
          <w:rFonts w:ascii="GHEA Grapalat" w:hAnsi="GHEA Grapalat"/>
          <w:color w:val="000000" w:themeColor="text1"/>
          <w:sz w:val="20"/>
        </w:rPr>
        <w:t>MATsDzB-21/3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C43077">
        <w:rPr>
          <w:rFonts w:ascii="Times New Roman" w:hAnsi="Times New Roman"/>
          <w:color w:val="000000" w:themeColor="text1"/>
          <w:sz w:val="22"/>
          <w:szCs w:val="22"/>
        </w:rPr>
        <w:t>У</w:t>
      </w:r>
      <w:r w:rsidR="00C43077" w:rsidRPr="008C07EA">
        <w:rPr>
          <w:rFonts w:ascii="GHEA Grapalat" w:hAnsi="GHEA Grapalat"/>
          <w:color w:val="000000" w:themeColor="text1"/>
          <w:sz w:val="22"/>
          <w:szCs w:val="22"/>
        </w:rPr>
        <w:t>слуг по дизайну веб-страниц (www)</w:t>
      </w:r>
      <w:r w:rsidR="00660769" w:rsidRPr="00660769">
        <w:rPr>
          <w:rFonts w:ascii="GHEA Grapalat" w:hAnsi="GHEA Grapalat"/>
          <w:color w:val="000000" w:themeColor="text1"/>
          <w:sz w:val="22"/>
          <w:szCs w:val="22"/>
        </w:rPr>
        <w:t>, Услуги по установке информационной сети, обслуживанию и построения компьютерной сети, Услуги по обслуживанию и ремонту офисной вычислительной техники</w:t>
      </w:r>
    </w:p>
    <w:tbl>
      <w:tblPr>
        <w:tblW w:w="112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9"/>
        <w:gridCol w:w="317"/>
        <w:gridCol w:w="485"/>
        <w:gridCol w:w="90"/>
        <w:gridCol w:w="1178"/>
        <w:gridCol w:w="622"/>
        <w:gridCol w:w="548"/>
        <w:gridCol w:w="823"/>
        <w:gridCol w:w="167"/>
        <w:gridCol w:w="450"/>
        <w:gridCol w:w="686"/>
        <w:gridCol w:w="353"/>
        <w:gridCol w:w="390"/>
        <w:gridCol w:w="517"/>
        <w:gridCol w:w="803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869"/>
      </w:tblGrid>
      <w:tr w:rsidR="009954F1" w:rsidRPr="009954F1" w:rsidTr="0076105E">
        <w:trPr>
          <w:trHeight w:val="146"/>
          <w:jc w:val="center"/>
        </w:trPr>
        <w:tc>
          <w:tcPr>
            <w:tcW w:w="499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0" w:type="dxa"/>
            <w:gridSpan w:val="27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76105E">
        <w:trPr>
          <w:trHeight w:val="110"/>
          <w:jc w:val="center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175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89" w:type="dxa"/>
            <w:gridSpan w:val="10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76105E">
        <w:trPr>
          <w:trHeight w:val="175"/>
          <w:jc w:val="center"/>
        </w:trPr>
        <w:tc>
          <w:tcPr>
            <w:tcW w:w="499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46" w:type="dxa"/>
            <w:gridSpan w:val="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175" w:type="dxa"/>
            <w:gridSpan w:val="4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89" w:type="dxa"/>
            <w:gridSpan w:val="10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76105E">
        <w:trPr>
          <w:trHeight w:val="619"/>
          <w:jc w:val="center"/>
        </w:trPr>
        <w:tc>
          <w:tcPr>
            <w:tcW w:w="4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43077" w:rsidRPr="009954F1" w:rsidTr="0076105E">
        <w:trPr>
          <w:trHeight w:val="655"/>
          <w:jc w:val="center"/>
        </w:trPr>
        <w:tc>
          <w:tcPr>
            <w:tcW w:w="499" w:type="dxa"/>
            <w:shd w:val="clear" w:color="auto" w:fill="auto"/>
            <w:vAlign w:val="center"/>
          </w:tcPr>
          <w:p w:rsidR="00C43077" w:rsidRPr="00752F78" w:rsidRDefault="007D6E16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C43077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дизайну веб-страниц (www)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752F78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752F78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752F78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C43077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731 000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C43077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731 000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A81DD5" w:rsidRDefault="00C43077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дизайну веб-страниц (www)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A81DD5" w:rsidRDefault="00C43077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дизайну веб-страниц (www)</w:t>
            </w:r>
          </w:p>
        </w:tc>
      </w:tr>
      <w:tr w:rsidR="00C43077" w:rsidRPr="009954F1" w:rsidTr="0076105E">
        <w:trPr>
          <w:trHeight w:val="1026"/>
          <w:jc w:val="center"/>
        </w:trPr>
        <w:tc>
          <w:tcPr>
            <w:tcW w:w="499" w:type="dxa"/>
            <w:shd w:val="clear" w:color="auto" w:fill="auto"/>
            <w:vAlign w:val="center"/>
          </w:tcPr>
          <w:p w:rsidR="00C43077" w:rsidRPr="00752F78" w:rsidRDefault="007D6E16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C43077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установке информационной сети, обслуживанию и построения компьютерной сети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752F78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752F78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752F78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C43077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720 000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C43077" w:rsidRDefault="00C43077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720 000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A81DD5" w:rsidRDefault="00C43077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установке информационной сети, обслуживанию и построения компьютерной сети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077" w:rsidRPr="00A81DD5" w:rsidRDefault="00C43077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установке информационной сети, обслуживанию и построения компьютерной сети</w:t>
            </w:r>
          </w:p>
        </w:tc>
      </w:tr>
      <w:tr w:rsidR="007D6E16" w:rsidRPr="009954F1" w:rsidTr="0076105E">
        <w:trPr>
          <w:trHeight w:val="655"/>
          <w:jc w:val="center"/>
        </w:trPr>
        <w:tc>
          <w:tcPr>
            <w:tcW w:w="499" w:type="dxa"/>
            <w:shd w:val="clear" w:color="auto" w:fill="auto"/>
            <w:vAlign w:val="center"/>
          </w:tcPr>
          <w:p w:rsidR="007D6E16" w:rsidRPr="00752F78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E16" w:rsidRPr="00C43077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обслуживанию и ремонту офисной вычислительной техники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E16" w:rsidRPr="00752F78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E16" w:rsidRPr="00752F78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E16" w:rsidRPr="00752F78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E16" w:rsidRPr="00C43077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790 000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E16" w:rsidRPr="00C43077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790 000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E16" w:rsidRPr="00785328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обслуживанию и ремонту офисной вычислительной техники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E16" w:rsidRPr="00785328" w:rsidRDefault="007D6E16" w:rsidP="004E211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430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C4307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обслуживанию и ремонту офисной вычислительной техники</w:t>
            </w:r>
          </w:p>
        </w:tc>
      </w:tr>
      <w:tr w:rsidR="009954F1" w:rsidRPr="009954F1" w:rsidTr="0076105E">
        <w:trPr>
          <w:trHeight w:val="169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76105E">
        <w:trPr>
          <w:trHeight w:val="538"/>
          <w:jc w:val="center"/>
        </w:trPr>
        <w:tc>
          <w:tcPr>
            <w:tcW w:w="4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FF78CB" w:rsidRDefault="009D390D" w:rsidP="00A81DD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="00A81DD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0045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="00004526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0045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="00004526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0045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004526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="00004526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0045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 w:rsidR="00004526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="00004526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 w:rsidR="000045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004526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  <w:bookmarkStart w:id="0" w:name="_GoBack"/>
            <w:bookmarkEnd w:id="0"/>
          </w:p>
        </w:tc>
      </w:tr>
      <w:tr w:rsidR="009954F1" w:rsidRPr="009954F1" w:rsidTr="0076105E">
        <w:trPr>
          <w:trHeight w:val="97"/>
          <w:jc w:val="center"/>
        </w:trPr>
        <w:tc>
          <w:tcPr>
            <w:tcW w:w="1128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1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81DD5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6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D6E16" w:rsidP="00DF0B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</w:t>
            </w:r>
            <w:r w:rsidR="00A81DD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7042D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A5971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125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9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2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2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:rsidTr="0076105E">
        <w:trPr>
          <w:trHeight w:val="54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76105E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98" w:type="dxa"/>
            <w:gridSpan w:val="22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:rsidTr="0076105E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98" w:type="dxa"/>
            <w:gridSpan w:val="22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:rsidTr="0076105E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:rsidTr="0076105E">
        <w:trPr>
          <w:trHeight w:val="448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4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136563" w:rsidRPr="009954F1" w:rsidTr="0076105E">
        <w:trPr>
          <w:trHeight w:val="235"/>
          <w:jc w:val="center"/>
        </w:trPr>
        <w:tc>
          <w:tcPr>
            <w:tcW w:w="11289" w:type="dxa"/>
            <w:gridSpan w:val="28"/>
            <w:shd w:val="clear" w:color="auto" w:fill="auto"/>
            <w:vAlign w:val="center"/>
          </w:tcPr>
          <w:p w:rsidR="00136563" w:rsidRPr="00136563" w:rsidRDefault="00136563" w:rsidP="00136563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136563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136563" w:rsidRPr="009954F1" w:rsidTr="0076105E">
        <w:trPr>
          <w:trHeight w:val="33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36563" w:rsidRPr="009954F1" w:rsidRDefault="00136563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36563" w:rsidRPr="0076105E" w:rsidRDefault="00136563" w:rsidP="007610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 “Геворкян Армен Саркисович”</w:t>
            </w: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:rsidR="00136563" w:rsidRPr="00BE1B20" w:rsidRDefault="00136563" w:rsidP="00184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 w:rsidR="0018468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:rsidR="00136563" w:rsidRPr="00BE1B20" w:rsidRDefault="0018468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730 000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136563" w:rsidRPr="00BE1B20" w:rsidRDefault="0013656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136563" w:rsidRPr="00BE1B20" w:rsidRDefault="0013656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136563" w:rsidRPr="00BE1B20" w:rsidRDefault="0018468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730 000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36563" w:rsidRPr="00BE1B20" w:rsidRDefault="0018468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730 000</w:t>
            </w:r>
          </w:p>
        </w:tc>
      </w:tr>
      <w:tr w:rsidR="00136563" w:rsidRPr="009954F1" w:rsidTr="0076105E">
        <w:trPr>
          <w:trHeight w:val="83"/>
          <w:jc w:val="center"/>
        </w:trPr>
        <w:tc>
          <w:tcPr>
            <w:tcW w:w="11289" w:type="dxa"/>
            <w:gridSpan w:val="28"/>
            <w:shd w:val="clear" w:color="auto" w:fill="auto"/>
            <w:vAlign w:val="center"/>
          </w:tcPr>
          <w:p w:rsidR="00136563" w:rsidRPr="00136563" w:rsidRDefault="00136563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6563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76105E" w:rsidRPr="009954F1" w:rsidTr="0076105E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76105E" w:rsidRPr="0076105E" w:rsidRDefault="0076105E" w:rsidP="009F541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 “</w:t>
            </w:r>
            <w:proofErr w:type="spellStart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Геворкян</w:t>
            </w:r>
            <w:proofErr w:type="spellEnd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Армен</w:t>
            </w:r>
            <w:proofErr w:type="spellEnd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Саркисович</w:t>
            </w:r>
            <w:proofErr w:type="spellEnd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720 000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720 000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720 000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720 000</w:t>
            </w:r>
          </w:p>
        </w:tc>
      </w:tr>
      <w:tr w:rsidR="00136563" w:rsidRPr="009954F1" w:rsidTr="0076105E">
        <w:trPr>
          <w:trHeight w:val="83"/>
          <w:jc w:val="center"/>
        </w:trPr>
        <w:tc>
          <w:tcPr>
            <w:tcW w:w="11289" w:type="dxa"/>
            <w:gridSpan w:val="28"/>
            <w:shd w:val="clear" w:color="auto" w:fill="auto"/>
            <w:vAlign w:val="center"/>
          </w:tcPr>
          <w:p w:rsidR="00136563" w:rsidRPr="00136563" w:rsidRDefault="00136563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6563"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Лот 3</w:t>
            </w:r>
          </w:p>
        </w:tc>
      </w:tr>
      <w:tr w:rsidR="0076105E" w:rsidRPr="009954F1" w:rsidTr="0076105E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76105E" w:rsidRPr="0076105E" w:rsidRDefault="0076105E" w:rsidP="009F541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 “</w:t>
            </w:r>
            <w:proofErr w:type="spellStart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Геворкян</w:t>
            </w:r>
            <w:proofErr w:type="spellEnd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Армен</w:t>
            </w:r>
            <w:proofErr w:type="spellEnd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Саркисович</w:t>
            </w:r>
            <w:proofErr w:type="spellEnd"/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:rsidR="0076105E" w:rsidRPr="009954F1" w:rsidRDefault="0076105E" w:rsidP="0018468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6105E" w:rsidRPr="009954F1" w:rsidRDefault="0076105E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</w:tr>
      <w:tr w:rsidR="00136563" w:rsidRPr="009954F1" w:rsidTr="0076105E">
        <w:trPr>
          <w:trHeight w:val="290"/>
          <w:jc w:val="center"/>
        </w:trPr>
        <w:tc>
          <w:tcPr>
            <w:tcW w:w="2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36563" w:rsidRPr="009954F1" w:rsidTr="0076105E">
        <w:trPr>
          <w:trHeight w:val="52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jc w:val="center"/>
        </w:trPr>
        <w:tc>
          <w:tcPr>
            <w:tcW w:w="1128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136563" w:rsidRPr="009954F1" w:rsidTr="0076105E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36563" w:rsidRPr="009954F1" w:rsidTr="0076105E">
        <w:trPr>
          <w:trHeight w:val="1186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136563" w:rsidRPr="009954F1" w:rsidTr="0076105E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344"/>
          <w:jc w:val="center"/>
        </w:trPr>
        <w:tc>
          <w:tcPr>
            <w:tcW w:w="2569" w:type="dxa"/>
            <w:gridSpan w:val="5"/>
            <w:vMerge w:val="restart"/>
            <w:shd w:val="clear" w:color="auto" w:fill="auto"/>
            <w:vAlign w:val="center"/>
          </w:tcPr>
          <w:p w:rsidR="00136563" w:rsidRPr="009954F1" w:rsidRDefault="00136563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36563" w:rsidRPr="009954F1" w:rsidTr="0076105E">
        <w:trPr>
          <w:trHeight w:val="241"/>
          <w:jc w:val="center"/>
        </w:trPr>
        <w:tc>
          <w:tcPr>
            <w:tcW w:w="2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250"/>
          <w:jc w:val="center"/>
        </w:trPr>
        <w:tc>
          <w:tcPr>
            <w:tcW w:w="1128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346"/>
          <w:jc w:val="center"/>
        </w:trPr>
        <w:tc>
          <w:tcPr>
            <w:tcW w:w="4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2943E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 г.</w:t>
            </w:r>
          </w:p>
        </w:tc>
      </w:tr>
      <w:tr w:rsidR="00136563" w:rsidRPr="009954F1" w:rsidTr="0076105E">
        <w:trPr>
          <w:trHeight w:val="92"/>
          <w:jc w:val="center"/>
        </w:trPr>
        <w:tc>
          <w:tcPr>
            <w:tcW w:w="4729" w:type="dxa"/>
            <w:gridSpan w:val="9"/>
            <w:vMerge w:val="restart"/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36563" w:rsidRPr="009954F1" w:rsidTr="0076105E">
        <w:trPr>
          <w:trHeight w:val="263"/>
          <w:jc w:val="center"/>
        </w:trPr>
        <w:tc>
          <w:tcPr>
            <w:tcW w:w="472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563" w:rsidRPr="009954F1" w:rsidRDefault="00136563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6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136563" w:rsidRPr="002943EF" w:rsidRDefault="00136563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Согласно 4-ой части статьи 10 Закона "О закупках" РА срок бездеятельности не устанавливается</w:t>
            </w:r>
          </w:p>
        </w:tc>
      </w:tr>
      <w:tr w:rsidR="00136563" w:rsidRPr="009954F1" w:rsidTr="0076105E">
        <w:trPr>
          <w:trHeight w:val="344"/>
          <w:jc w:val="center"/>
        </w:trPr>
        <w:tc>
          <w:tcPr>
            <w:tcW w:w="11289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2943EF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2C48BD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</w:t>
            </w:r>
            <w:r w:rsidR="0076105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</w:t>
            </w:r>
            <w:r w:rsidR="002C48BD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 г.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</w:t>
            </w:r>
          </w:p>
        </w:tc>
      </w:tr>
      <w:tr w:rsidR="00136563" w:rsidRPr="009954F1" w:rsidTr="0076105E">
        <w:trPr>
          <w:trHeight w:val="344"/>
          <w:jc w:val="center"/>
        </w:trPr>
        <w:tc>
          <w:tcPr>
            <w:tcW w:w="4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2943EF" w:rsidP="002943E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136563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136563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136563" w:rsidRPr="002943E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136563" w:rsidRPr="009954F1" w:rsidTr="0076105E">
        <w:trPr>
          <w:trHeight w:val="344"/>
          <w:jc w:val="center"/>
        </w:trPr>
        <w:tc>
          <w:tcPr>
            <w:tcW w:w="4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2943E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 w:rsidR="002943EF"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2943E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136563" w:rsidRPr="009954F1" w:rsidTr="0076105E">
        <w:trPr>
          <w:trHeight w:val="288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20" w:type="dxa"/>
            <w:gridSpan w:val="23"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136563" w:rsidRPr="009954F1" w:rsidTr="0076105E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136563" w:rsidRPr="009954F1" w:rsidTr="0076105E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136563" w:rsidRPr="009954F1" w:rsidTr="0076105E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2943EF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943E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2943EF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943EF" w:rsidRPr="009954F1" w:rsidTr="0076105E">
        <w:trPr>
          <w:trHeight w:val="234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2943EF" w:rsidRPr="009954F1" w:rsidRDefault="002943E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  <w:vAlign w:val="center"/>
          </w:tcPr>
          <w:p w:rsidR="002943EF" w:rsidRPr="0076105E" w:rsidRDefault="002943EF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6105E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ИП  </w:t>
            </w:r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</w:rPr>
              <w:t>“</w:t>
            </w:r>
            <w:r w:rsidRPr="0076105E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Геворкян Армен Саркисович</w:t>
            </w:r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:rsidR="002943EF" w:rsidRPr="009A5971" w:rsidRDefault="002943E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MATsDzB-21/3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2943EF" w:rsidRPr="002943EF" w:rsidRDefault="002943EF" w:rsidP="002943E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01.02.2021 г.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2943EF" w:rsidRPr="002943EF" w:rsidRDefault="002943EF" w:rsidP="002943E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20.12.2021 г.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</w:t>
            </w: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1855" w:type="dxa"/>
            <w:gridSpan w:val="7"/>
            <w:shd w:val="clear" w:color="auto" w:fill="auto"/>
            <w:vAlign w:val="center"/>
          </w:tcPr>
          <w:p w:rsidR="002943EF" w:rsidRPr="002943EF" w:rsidRDefault="002943EF" w:rsidP="009F541B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</w:t>
            </w: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  <w:r w:rsidRPr="002943EF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0 000</w:t>
            </w:r>
          </w:p>
        </w:tc>
      </w:tr>
      <w:tr w:rsidR="002943EF" w:rsidRPr="009954F1" w:rsidTr="0076105E">
        <w:trPr>
          <w:trHeight w:val="233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2943EF" w:rsidRPr="009954F1" w:rsidRDefault="002943E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:rsidR="002943EF" w:rsidRDefault="002943EF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:rsidR="002943EF" w:rsidRPr="009A5971" w:rsidRDefault="002943EF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1855" w:type="dxa"/>
            <w:gridSpan w:val="7"/>
            <w:shd w:val="clear" w:color="auto" w:fill="auto"/>
            <w:vAlign w:val="center"/>
          </w:tcPr>
          <w:p w:rsidR="002943EF" w:rsidRPr="002943EF" w:rsidRDefault="002943EF" w:rsidP="009F541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</w:tr>
      <w:tr w:rsidR="002943EF" w:rsidRPr="009954F1" w:rsidTr="0076105E">
        <w:trPr>
          <w:trHeight w:val="233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2943EF" w:rsidRPr="009954F1" w:rsidRDefault="002943E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:rsidR="002943EF" w:rsidRDefault="002943EF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:rsidR="002943EF" w:rsidRPr="009A5971" w:rsidRDefault="002943EF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38" w:type="dxa"/>
            <w:gridSpan w:val="2"/>
            <w:vMerge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:rsidR="002943EF" w:rsidRPr="002943EF" w:rsidRDefault="002943EF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1855" w:type="dxa"/>
            <w:gridSpan w:val="7"/>
            <w:shd w:val="clear" w:color="auto" w:fill="auto"/>
            <w:vAlign w:val="center"/>
          </w:tcPr>
          <w:p w:rsidR="002943EF" w:rsidRPr="002943EF" w:rsidRDefault="002943EF" w:rsidP="009F541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  <w:r w:rsidRPr="002943EF">
              <w:rPr>
                <w:rFonts w:ascii="GHEA Grapalat" w:hAnsi="GHEA Grapalat"/>
                <w:color w:val="000000" w:themeColor="text1"/>
                <w:sz w:val="14"/>
                <w:szCs w:val="14"/>
              </w:rPr>
              <w:t>0 000</w:t>
            </w:r>
          </w:p>
        </w:tc>
      </w:tr>
      <w:tr w:rsidR="00136563" w:rsidRPr="009954F1" w:rsidTr="0076105E">
        <w:trPr>
          <w:trHeight w:val="353"/>
          <w:jc w:val="center"/>
        </w:trPr>
        <w:tc>
          <w:tcPr>
            <w:tcW w:w="11289" w:type="dxa"/>
            <w:gridSpan w:val="28"/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36563" w:rsidRPr="009954F1" w:rsidTr="0076105E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435589" w:rsidRPr="009954F1" w:rsidTr="0076105E">
        <w:trPr>
          <w:trHeight w:val="234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589" w:rsidRPr="009954F1" w:rsidRDefault="00435589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53" w:type="dxa"/>
            <w:gridSpan w:val="3"/>
            <w:vMerge w:val="restart"/>
            <w:shd w:val="clear" w:color="auto" w:fill="auto"/>
            <w:vAlign w:val="center"/>
          </w:tcPr>
          <w:p w:rsidR="00435589" w:rsidRPr="0076105E" w:rsidRDefault="00435589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6105E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ИП  </w:t>
            </w:r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</w:rPr>
              <w:t>“</w:t>
            </w:r>
            <w:r w:rsidRPr="0076105E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Геворкян Армен Саркисович</w:t>
            </w:r>
            <w:r w:rsidRPr="0076105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:rsidR="00435589" w:rsidRPr="00157AA3" w:rsidRDefault="00435589" w:rsidP="0043558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г.Ереван,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квартал Норашен  дом18 кв. 111</w:t>
            </w:r>
          </w:p>
        </w:tc>
        <w:tc>
          <w:tcPr>
            <w:tcW w:w="2396" w:type="dxa"/>
            <w:gridSpan w:val="5"/>
            <w:vMerge w:val="restart"/>
            <w:shd w:val="clear" w:color="auto" w:fill="auto"/>
            <w:vAlign w:val="center"/>
          </w:tcPr>
          <w:p w:rsidR="00435589" w:rsidRPr="009A5971" w:rsidRDefault="0043558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11B8">
              <w:rPr>
                <w:rFonts w:ascii="GHEA Grapalat" w:hAnsi="GHEA Grapalat"/>
                <w:sz w:val="14"/>
                <w:szCs w:val="14"/>
              </w:rPr>
              <w:t>gevorgyanarmen84@gmail.com</w:t>
            </w:r>
          </w:p>
        </w:tc>
        <w:tc>
          <w:tcPr>
            <w:tcW w:w="2309" w:type="dxa"/>
            <w:gridSpan w:val="7"/>
            <w:vMerge w:val="restart"/>
            <w:shd w:val="clear" w:color="auto" w:fill="auto"/>
            <w:vAlign w:val="center"/>
          </w:tcPr>
          <w:p w:rsidR="00435589" w:rsidRPr="009A5971" w:rsidRDefault="0043558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11B8">
              <w:rPr>
                <w:rFonts w:ascii="GHEA Grapalat" w:hAnsi="GHEA Grapalat"/>
                <w:sz w:val="14"/>
                <w:szCs w:val="14"/>
              </w:rPr>
              <w:t>19300981544300</w:t>
            </w:r>
          </w:p>
        </w:tc>
        <w:tc>
          <w:tcPr>
            <w:tcW w:w="1855" w:type="dxa"/>
            <w:gridSpan w:val="7"/>
            <w:vMerge w:val="restart"/>
            <w:shd w:val="clear" w:color="auto" w:fill="auto"/>
            <w:vAlign w:val="center"/>
          </w:tcPr>
          <w:p w:rsidR="00435589" w:rsidRPr="009A5971" w:rsidRDefault="00435589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11B8">
              <w:rPr>
                <w:rFonts w:ascii="GHEA Grapalat" w:hAnsi="GHEA Grapalat"/>
                <w:sz w:val="14"/>
                <w:szCs w:val="14"/>
              </w:rPr>
              <w:t>27982382</w:t>
            </w:r>
          </w:p>
        </w:tc>
      </w:tr>
      <w:tr w:rsidR="00052318" w:rsidRPr="009954F1" w:rsidTr="0076105E">
        <w:trPr>
          <w:trHeight w:val="233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318" w:rsidRPr="009954F1" w:rsidRDefault="00052318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53" w:type="dxa"/>
            <w:gridSpan w:val="3"/>
            <w:vMerge/>
            <w:shd w:val="clear" w:color="auto" w:fill="auto"/>
            <w:vAlign w:val="center"/>
          </w:tcPr>
          <w:p w:rsidR="00052318" w:rsidRDefault="00052318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:rsidR="00052318" w:rsidRPr="00157AA3" w:rsidRDefault="00052318" w:rsidP="0032457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6" w:type="dxa"/>
            <w:gridSpan w:val="5"/>
            <w:vMerge/>
            <w:shd w:val="clear" w:color="auto" w:fill="auto"/>
            <w:vAlign w:val="center"/>
          </w:tcPr>
          <w:p w:rsidR="00052318" w:rsidRPr="00AC293E" w:rsidRDefault="00052318" w:rsidP="00F7212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309" w:type="dxa"/>
            <w:gridSpan w:val="7"/>
            <w:vMerge/>
            <w:shd w:val="clear" w:color="auto" w:fill="auto"/>
            <w:vAlign w:val="center"/>
          </w:tcPr>
          <w:p w:rsidR="00052318" w:rsidRPr="002276A0" w:rsidRDefault="0005231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5" w:type="dxa"/>
            <w:gridSpan w:val="7"/>
            <w:vMerge/>
            <w:shd w:val="clear" w:color="auto" w:fill="auto"/>
            <w:vAlign w:val="center"/>
          </w:tcPr>
          <w:p w:rsidR="00052318" w:rsidRPr="002276A0" w:rsidRDefault="0005231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2318" w:rsidRPr="009954F1" w:rsidTr="0076105E">
        <w:trPr>
          <w:trHeight w:val="233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318" w:rsidRPr="009954F1" w:rsidRDefault="00052318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318" w:rsidRDefault="00052318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318" w:rsidRPr="00157AA3" w:rsidRDefault="00052318" w:rsidP="0032457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318" w:rsidRPr="00AC293E" w:rsidRDefault="00052318" w:rsidP="00F7212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3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318" w:rsidRPr="002276A0" w:rsidRDefault="0005231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318" w:rsidRPr="002276A0" w:rsidRDefault="00052318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288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3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75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36563" w:rsidRPr="009954F1" w:rsidTr="0076105E">
        <w:trPr>
          <w:trHeight w:val="288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475"/>
          <w:jc w:val="center"/>
        </w:trPr>
        <w:tc>
          <w:tcPr>
            <w:tcW w:w="37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5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136563" w:rsidRPr="009954F1" w:rsidRDefault="00136563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288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427"/>
          <w:jc w:val="center"/>
        </w:trPr>
        <w:tc>
          <w:tcPr>
            <w:tcW w:w="37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288"/>
          <w:jc w:val="center"/>
        </w:trPr>
        <w:tc>
          <w:tcPr>
            <w:tcW w:w="1128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427"/>
          <w:jc w:val="center"/>
        </w:trPr>
        <w:tc>
          <w:tcPr>
            <w:tcW w:w="37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288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427"/>
          <w:jc w:val="center"/>
        </w:trPr>
        <w:tc>
          <w:tcPr>
            <w:tcW w:w="37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288"/>
          <w:jc w:val="center"/>
        </w:trPr>
        <w:tc>
          <w:tcPr>
            <w:tcW w:w="11289" w:type="dxa"/>
            <w:gridSpan w:val="28"/>
            <w:shd w:val="clear" w:color="auto" w:fill="99CCFF"/>
            <w:vAlign w:val="center"/>
          </w:tcPr>
          <w:p w:rsidR="00136563" w:rsidRPr="009954F1" w:rsidRDefault="00136563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6563" w:rsidRPr="009954F1" w:rsidTr="0076105E">
        <w:trPr>
          <w:trHeight w:val="227"/>
          <w:jc w:val="center"/>
        </w:trPr>
        <w:tc>
          <w:tcPr>
            <w:tcW w:w="11289" w:type="dxa"/>
            <w:gridSpan w:val="28"/>
            <w:shd w:val="clear" w:color="auto" w:fill="auto"/>
            <w:vAlign w:val="center"/>
          </w:tcPr>
          <w:p w:rsidR="00136563" w:rsidRPr="009954F1" w:rsidRDefault="00136563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136563" w:rsidRPr="009954F1" w:rsidTr="0076105E">
        <w:trPr>
          <w:trHeight w:val="47"/>
          <w:jc w:val="center"/>
        </w:trPr>
        <w:tc>
          <w:tcPr>
            <w:tcW w:w="4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1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563" w:rsidRPr="009954F1" w:rsidRDefault="00136563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136563" w:rsidRPr="009954F1" w:rsidTr="0076105E">
        <w:trPr>
          <w:trHeight w:val="47"/>
          <w:jc w:val="center"/>
        </w:trPr>
        <w:tc>
          <w:tcPr>
            <w:tcW w:w="4729" w:type="dxa"/>
            <w:gridSpan w:val="9"/>
            <w:shd w:val="clear" w:color="auto" w:fill="auto"/>
            <w:vAlign w:val="center"/>
          </w:tcPr>
          <w:p w:rsidR="00136563" w:rsidRPr="007D6E16" w:rsidRDefault="007D6E16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Гаяне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Акопян</w:t>
            </w:r>
            <w:proofErr w:type="spellEnd"/>
          </w:p>
        </w:tc>
        <w:tc>
          <w:tcPr>
            <w:tcW w:w="2396" w:type="dxa"/>
            <w:gridSpan w:val="5"/>
            <w:shd w:val="clear" w:color="auto" w:fill="auto"/>
            <w:vAlign w:val="center"/>
          </w:tcPr>
          <w:p w:rsidR="00136563" w:rsidRPr="009954F1" w:rsidRDefault="00136563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164" w:type="dxa"/>
            <w:gridSpan w:val="14"/>
            <w:shd w:val="clear" w:color="auto" w:fill="auto"/>
            <w:vAlign w:val="center"/>
          </w:tcPr>
          <w:p w:rsidR="00136563" w:rsidRPr="0041416F" w:rsidRDefault="007D6E16" w:rsidP="007D6E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="0013656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13656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13656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E75" w:rsidRDefault="00DB6E75">
      <w:r>
        <w:separator/>
      </w:r>
    </w:p>
  </w:endnote>
  <w:endnote w:type="continuationSeparator" w:id="0">
    <w:p w:rsidR="00DB6E75" w:rsidRDefault="00DB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C2" w:rsidRDefault="00E114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5A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5AC2" w:rsidRDefault="00205AC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205AC2" w:rsidRPr="00B12937" w:rsidRDefault="00E11406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205AC2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76105E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E75" w:rsidRDefault="00DB6E75">
      <w:r>
        <w:separator/>
      </w:r>
    </w:p>
  </w:footnote>
  <w:footnote w:type="continuationSeparator" w:id="0">
    <w:p w:rsidR="00DB6E75" w:rsidRDefault="00DB6E75">
      <w:r>
        <w:continuationSeparator/>
      </w:r>
    </w:p>
  </w:footnote>
  <w:footnote w:id="1">
    <w:p w:rsidR="00205AC2" w:rsidRPr="0076105E" w:rsidRDefault="00205AC2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n-US"/>
        </w:rPr>
      </w:pPr>
    </w:p>
  </w:footnote>
  <w:footnote w:id="2">
    <w:p w:rsidR="00205AC2" w:rsidRPr="0076105E" w:rsidRDefault="00205AC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n-US"/>
        </w:rPr>
      </w:pPr>
    </w:p>
  </w:footnote>
  <w:footnote w:id="3">
    <w:p w:rsidR="00205AC2" w:rsidRPr="007F618B" w:rsidRDefault="00205AC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</w:p>
  </w:footnote>
  <w:footnote w:id="4">
    <w:p w:rsidR="00205AC2" w:rsidRPr="0076105E" w:rsidRDefault="00205AC2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n-US"/>
        </w:rPr>
      </w:pPr>
    </w:p>
  </w:footnote>
  <w:footnote w:id="5">
    <w:p w:rsidR="00205AC2" w:rsidRPr="0076105E" w:rsidRDefault="00205AC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n-US"/>
        </w:rPr>
      </w:pPr>
    </w:p>
  </w:footnote>
  <w:footnote w:id="6">
    <w:p w:rsidR="00205AC2" w:rsidRPr="0076105E" w:rsidRDefault="00205AC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n-US"/>
        </w:rPr>
      </w:pPr>
    </w:p>
  </w:footnote>
  <w:footnote w:id="7">
    <w:p w:rsidR="00205AC2" w:rsidRPr="0076105E" w:rsidRDefault="00205AC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n-US"/>
        </w:rPr>
      </w:pPr>
    </w:p>
  </w:footnote>
  <w:footnote w:id="8">
    <w:p w:rsidR="00205AC2" w:rsidRPr="0076105E" w:rsidRDefault="00205AC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n-US"/>
        </w:rPr>
      </w:pPr>
    </w:p>
  </w:footnote>
  <w:footnote w:id="9">
    <w:p w:rsidR="00205AC2" w:rsidRPr="0076105E" w:rsidRDefault="00205AC2" w:rsidP="00AC03AA">
      <w:pPr>
        <w:pStyle w:val="FootnoteText"/>
        <w:jc w:val="both"/>
        <w:rPr>
          <w:rFonts w:ascii="GHEA Grapalat" w:hAnsi="GHEA Grapalat"/>
          <w:bCs/>
          <w:i/>
          <w:lang w:val="en-US"/>
        </w:rPr>
      </w:pPr>
    </w:p>
  </w:footnote>
  <w:footnote w:id="10">
    <w:p w:rsidR="00205AC2" w:rsidRPr="0076105E" w:rsidRDefault="00205AC2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n-US"/>
        </w:rPr>
      </w:pPr>
    </w:p>
  </w:footnote>
  <w:footnote w:id="11">
    <w:p w:rsidR="00205AC2" w:rsidRPr="0076105E" w:rsidRDefault="00205AC2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526"/>
    <w:rsid w:val="00010936"/>
    <w:rsid w:val="00022E27"/>
    <w:rsid w:val="00025EFB"/>
    <w:rsid w:val="00027904"/>
    <w:rsid w:val="00034417"/>
    <w:rsid w:val="0003635A"/>
    <w:rsid w:val="00040BA1"/>
    <w:rsid w:val="0004365B"/>
    <w:rsid w:val="00052318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4686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43EF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57AE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E4191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0769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105E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E16"/>
    <w:rsid w:val="007F0193"/>
    <w:rsid w:val="007F1C18"/>
    <w:rsid w:val="007F618B"/>
    <w:rsid w:val="007F688D"/>
    <w:rsid w:val="0080183F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208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70700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E75"/>
    <w:rsid w:val="00DC3323"/>
    <w:rsid w:val="00DC3F30"/>
    <w:rsid w:val="00DC4A38"/>
    <w:rsid w:val="00DE1183"/>
    <w:rsid w:val="00DE6A21"/>
    <w:rsid w:val="00DF0B0E"/>
    <w:rsid w:val="00DF78B4"/>
    <w:rsid w:val="00E11406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B66E-4FB1-4ECE-B0F7-DB7703CE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32</cp:revision>
  <cp:lastPrinted>2019-06-06T04:59:00Z</cp:lastPrinted>
  <dcterms:created xsi:type="dcterms:W3CDTF">2019-08-07T07:30:00Z</dcterms:created>
  <dcterms:modified xsi:type="dcterms:W3CDTF">2021-02-01T15:01:00Z</dcterms:modified>
</cp:coreProperties>
</file>