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33593" w14:textId="77777777" w:rsidR="0022631D" w:rsidRPr="00A672D8" w:rsidRDefault="0022631D" w:rsidP="003A66F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A672D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64B0A44" w14:textId="77777777" w:rsidR="0022631D" w:rsidRPr="00A672D8" w:rsidRDefault="0022631D" w:rsidP="003A66F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A672D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7D59F94" w14:textId="4A5E892D" w:rsidR="0022555E" w:rsidRPr="00A672D8" w:rsidRDefault="0022555E" w:rsidP="003A66FA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A672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</w:t>
      </w:r>
      <w:r w:rsidRPr="00A672D8">
        <w:rPr>
          <w:rFonts w:ascii="GHEA Grapalat" w:eastAsia="Times New Roman" w:hAnsi="GHEA Grapalat" w:cs="Sylfaen"/>
          <w:sz w:val="20"/>
          <w:szCs w:val="20"/>
          <w:lang w:val="ru-RU" w:eastAsia="ru-RU"/>
        </w:rPr>
        <w:t>Գավառի</w:t>
      </w:r>
      <w:r w:rsidRPr="00A672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672D8">
        <w:rPr>
          <w:rFonts w:ascii="GHEA Grapalat" w:eastAsia="Times New Roman" w:hAnsi="GHEA Grapalat" w:cs="Sylfaen"/>
          <w:sz w:val="20"/>
          <w:szCs w:val="20"/>
          <w:lang w:val="ru-RU" w:eastAsia="ru-RU"/>
        </w:rPr>
        <w:t>համայնքապետարանը</w:t>
      </w:r>
      <w:r w:rsidRPr="00A672D8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672D8">
        <w:rPr>
          <w:rFonts w:ascii="GHEA Grapalat" w:hAnsi="GHEA Grapalat"/>
          <w:sz w:val="20"/>
          <w:szCs w:val="20"/>
          <w:lang w:val="af-ZA"/>
        </w:rPr>
        <w:t xml:space="preserve"> ՀՀ Գեղարքունիքի մարզ, ք.Գավառ, Գր. Լուսավորչի 12 հասցեում</w:t>
      </w:r>
      <w:r w:rsidRPr="00A672D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A672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</w:t>
      </w:r>
      <w:r w:rsidRPr="00A672D8">
        <w:rPr>
          <w:rFonts w:ascii="GHEA Grapalat" w:eastAsia="Times New Roman" w:hAnsi="GHEA Grapalat" w:cs="Sylfaen"/>
          <w:sz w:val="20"/>
          <w:szCs w:val="20"/>
          <w:lang w:val="ru-RU" w:eastAsia="ru-RU"/>
        </w:rPr>
        <w:t>կ</w:t>
      </w:r>
      <w:r w:rsidRPr="00A672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 w:rsidR="00214488">
        <w:rPr>
          <w:rFonts w:ascii="GHEA Grapalat" w:eastAsia="Times New Roman" w:hAnsi="GHEA Grapalat" w:cs="Sylfaen"/>
          <w:sz w:val="20"/>
          <w:szCs w:val="20"/>
          <w:lang w:val="hy-AM" w:eastAsia="ru-RU"/>
        </w:rPr>
        <w:t>մ</w:t>
      </w:r>
      <w:r w:rsidR="00214488" w:rsidRPr="00214488">
        <w:rPr>
          <w:rFonts w:ascii="GHEA Grapalat" w:hAnsi="GHEA Grapalat"/>
          <w:sz w:val="20"/>
          <w:lang w:val="hy-AM"/>
        </w:rPr>
        <w:t xml:space="preserve">շակութային միջոցառումների կազմակերպման </w:t>
      </w:r>
      <w:r w:rsidR="00214488" w:rsidRPr="00214488">
        <w:rPr>
          <w:rFonts w:ascii="GHEA Grapalat" w:hAnsi="GHEA Grapalat"/>
          <w:sz w:val="20"/>
          <w:lang w:val="af-ZA"/>
        </w:rPr>
        <w:t>(</w:t>
      </w:r>
      <w:r w:rsidR="00214488" w:rsidRPr="00214488">
        <w:rPr>
          <w:rFonts w:ascii="GHEA Grapalat" w:hAnsi="GHEA Grapalat"/>
          <w:sz w:val="20"/>
          <w:lang w:val="hy-AM"/>
        </w:rPr>
        <w:t>Տոնական ամփոփիչ միջոցառման կազմակերպում Գավառի համայնքի վարչական ղեկավարների և նրանց աշխատակազմերի  մասնակցությամբ միջոցառման կազմակերպման</w:t>
      </w:r>
      <w:r w:rsidR="00214488" w:rsidRPr="00214488">
        <w:rPr>
          <w:rFonts w:ascii="GHEA Grapalat" w:hAnsi="GHEA Grapalat"/>
          <w:sz w:val="20"/>
          <w:lang w:val="af-ZA"/>
        </w:rPr>
        <w:t xml:space="preserve">) </w:t>
      </w:r>
      <w:r w:rsidR="00214488" w:rsidRPr="00214488">
        <w:rPr>
          <w:rFonts w:ascii="GHEA Grapalat" w:hAnsi="GHEA Grapalat"/>
          <w:sz w:val="20"/>
          <w:lang w:val="hy-AM"/>
        </w:rPr>
        <w:t>շրջանակներում ծառայությունների</w:t>
      </w:r>
      <w:r w:rsidR="00214488">
        <w:rPr>
          <w:rFonts w:ascii="GHEA Grapalat" w:hAnsi="GHEA Grapalat"/>
          <w:sz w:val="20"/>
          <w:lang w:val="hy-AM"/>
        </w:rPr>
        <w:t xml:space="preserve"> </w:t>
      </w:r>
      <w:r w:rsidRPr="00A672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4E022C">
        <w:rPr>
          <w:rFonts w:ascii="GHEA Grapalat" w:eastAsia="Times New Roman" w:hAnsi="GHEA Grapalat" w:cs="Sylfaen"/>
          <w:sz w:val="20"/>
          <w:szCs w:val="20"/>
          <w:lang w:val="ru-RU" w:eastAsia="ru-RU"/>
        </w:rPr>
        <w:t>ԳՄԳՀ</w:t>
      </w:r>
      <w:r w:rsidR="004E022C" w:rsidRPr="004E022C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4E022C">
        <w:rPr>
          <w:rFonts w:ascii="GHEA Grapalat" w:eastAsia="Times New Roman" w:hAnsi="GHEA Grapalat" w:cs="Sylfaen"/>
          <w:sz w:val="20"/>
          <w:szCs w:val="20"/>
          <w:lang w:val="ru-RU" w:eastAsia="ru-RU"/>
        </w:rPr>
        <w:t>ԳՀԾՁԲ</w:t>
      </w:r>
      <w:r w:rsidR="00CC58D4">
        <w:rPr>
          <w:rFonts w:ascii="GHEA Grapalat" w:eastAsia="Times New Roman" w:hAnsi="GHEA Grapalat" w:cs="Sylfaen"/>
          <w:sz w:val="20"/>
          <w:szCs w:val="20"/>
          <w:lang w:val="af-ZA" w:eastAsia="ru-RU"/>
        </w:rPr>
        <w:t>-24/</w:t>
      </w:r>
      <w:r w:rsidR="00CC58D4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214488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300AAA" w:rsidRPr="00A672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672D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6957D88A" w14:textId="77777777" w:rsidR="00BE7B06" w:rsidRPr="00BE7B06" w:rsidRDefault="00BE7B06" w:rsidP="003A66FA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2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3"/>
        <w:gridCol w:w="173"/>
        <w:gridCol w:w="20"/>
        <w:gridCol w:w="454"/>
        <w:gridCol w:w="1050"/>
        <w:gridCol w:w="709"/>
        <w:gridCol w:w="590"/>
        <w:gridCol w:w="414"/>
        <w:gridCol w:w="75"/>
        <w:gridCol w:w="152"/>
        <w:gridCol w:w="68"/>
        <w:gridCol w:w="14"/>
        <w:gridCol w:w="9"/>
        <w:gridCol w:w="53"/>
        <w:gridCol w:w="46"/>
        <w:gridCol w:w="1177"/>
        <w:gridCol w:w="55"/>
        <w:gridCol w:w="1461"/>
        <w:gridCol w:w="77"/>
        <w:gridCol w:w="284"/>
        <w:gridCol w:w="408"/>
        <w:gridCol w:w="1106"/>
        <w:gridCol w:w="34"/>
        <w:gridCol w:w="72"/>
        <w:gridCol w:w="946"/>
        <w:gridCol w:w="46"/>
        <w:gridCol w:w="1016"/>
        <w:gridCol w:w="89"/>
      </w:tblGrid>
      <w:tr w:rsidR="0022631D" w:rsidRPr="0022631D" w14:paraId="22608E58" w14:textId="77777777" w:rsidTr="00F43684">
        <w:trPr>
          <w:gridAfter w:val="1"/>
          <w:wAfter w:w="89" w:type="dxa"/>
          <w:trHeight w:val="146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A1B15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7"/>
            <w:shd w:val="clear" w:color="auto" w:fill="auto"/>
            <w:vAlign w:val="center"/>
          </w:tcPr>
          <w:p w14:paraId="2C24FF3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CC5FB7" w:rsidRPr="0022631D" w14:paraId="61E5223E" w14:textId="77777777" w:rsidTr="00214488">
        <w:trPr>
          <w:gridAfter w:val="1"/>
          <w:wAfter w:w="89" w:type="dxa"/>
          <w:trHeight w:val="60"/>
          <w:jc w:val="center"/>
        </w:trPr>
        <w:tc>
          <w:tcPr>
            <w:tcW w:w="612" w:type="dxa"/>
            <w:vMerge w:val="restart"/>
            <w:shd w:val="clear" w:color="auto" w:fill="auto"/>
            <w:vAlign w:val="center"/>
          </w:tcPr>
          <w:p w14:paraId="0D64FAD9" w14:textId="48D29D4F" w:rsidR="00CC5FB7" w:rsidRDefault="00CC5FB7" w:rsidP="00CC5FB7">
            <w:pPr>
              <w:widowControl w:val="0"/>
              <w:spacing w:before="0" w:after="0"/>
              <w:ind w:left="-107" w:right="-194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</w:t>
            </w:r>
          </w:p>
          <w:p w14:paraId="6D418EDF" w14:textId="301E16FF" w:rsidR="00CC5FB7" w:rsidRPr="00E4188B" w:rsidRDefault="00CC5FB7" w:rsidP="00CC5FB7">
            <w:pPr>
              <w:widowControl w:val="0"/>
              <w:spacing w:before="0" w:after="0"/>
              <w:ind w:left="-107" w:right="-194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բաժնի համարը</w:t>
            </w:r>
          </w:p>
        </w:tc>
        <w:tc>
          <w:tcPr>
            <w:tcW w:w="1770" w:type="dxa"/>
            <w:gridSpan w:val="5"/>
            <w:vMerge w:val="restart"/>
            <w:shd w:val="clear" w:color="auto" w:fill="auto"/>
            <w:vAlign w:val="center"/>
          </w:tcPr>
          <w:p w14:paraId="0712F71A" w14:textId="77777777" w:rsidR="00CC5FB7" w:rsidRPr="00E4188B" w:rsidRDefault="00CC5FB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D9E5E1C" w14:textId="77777777" w:rsidR="00CC5FB7" w:rsidRPr="0022631D" w:rsidRDefault="00CC5FB7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313" w:type="dxa"/>
            <w:gridSpan w:val="6"/>
            <w:shd w:val="clear" w:color="auto" w:fill="auto"/>
            <w:vAlign w:val="center"/>
          </w:tcPr>
          <w:p w14:paraId="3F8D44D1" w14:textId="77777777" w:rsidR="00CC5FB7" w:rsidRPr="0022631D" w:rsidRDefault="00CC5FB7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801" w:type="dxa"/>
            <w:gridSpan w:val="6"/>
            <w:shd w:val="clear" w:color="auto" w:fill="auto"/>
            <w:vAlign w:val="center"/>
          </w:tcPr>
          <w:p w14:paraId="2995EE74" w14:textId="77777777" w:rsidR="00CC5FB7" w:rsidRPr="0022631D" w:rsidRDefault="00CC5FB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1" w:type="dxa"/>
            <w:gridSpan w:val="6"/>
            <w:shd w:val="clear" w:color="auto" w:fill="auto"/>
            <w:vAlign w:val="center"/>
          </w:tcPr>
          <w:p w14:paraId="77E99A86" w14:textId="77777777" w:rsidR="00CC5FB7" w:rsidRPr="0022631D" w:rsidRDefault="00CC5FB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14:paraId="57DA0455" w14:textId="77777777" w:rsidR="00CC5FB7" w:rsidRPr="0022631D" w:rsidRDefault="00CC5FB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CC5FB7" w:rsidRPr="0022631D" w14:paraId="6E8D49F4" w14:textId="77777777" w:rsidTr="00214488">
        <w:trPr>
          <w:gridAfter w:val="1"/>
          <w:wAfter w:w="89" w:type="dxa"/>
          <w:trHeight w:val="175"/>
          <w:jc w:val="center"/>
        </w:trPr>
        <w:tc>
          <w:tcPr>
            <w:tcW w:w="612" w:type="dxa"/>
            <w:vMerge/>
            <w:shd w:val="clear" w:color="auto" w:fill="auto"/>
            <w:vAlign w:val="center"/>
          </w:tcPr>
          <w:p w14:paraId="2E5F9DE9" w14:textId="77777777" w:rsidR="00CC5FB7" w:rsidRPr="0022631D" w:rsidRDefault="00CC5FB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0" w:type="dxa"/>
            <w:gridSpan w:val="5"/>
            <w:vMerge/>
            <w:shd w:val="clear" w:color="auto" w:fill="auto"/>
            <w:vAlign w:val="center"/>
          </w:tcPr>
          <w:p w14:paraId="2539B103" w14:textId="77777777" w:rsidR="00CC5FB7" w:rsidRPr="0022631D" w:rsidRDefault="00CC5FB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4890DD" w14:textId="77777777" w:rsidR="00CC5FB7" w:rsidRPr="0022631D" w:rsidRDefault="00CC5FB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14:paraId="47EA40C8" w14:textId="77777777" w:rsidR="00CC5FB7" w:rsidRPr="0022631D" w:rsidRDefault="00CC5FB7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14:paraId="00C411FA" w14:textId="77777777" w:rsidR="00CC5FB7" w:rsidRPr="0022631D" w:rsidRDefault="00CC5FB7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815" w:type="dxa"/>
            <w:gridSpan w:val="7"/>
            <w:shd w:val="clear" w:color="auto" w:fill="auto"/>
            <w:vAlign w:val="center"/>
          </w:tcPr>
          <w:p w14:paraId="7CF244B6" w14:textId="77777777" w:rsidR="00CC5FB7" w:rsidRPr="0022631D" w:rsidRDefault="00CC5FB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1" w:type="dxa"/>
            <w:gridSpan w:val="6"/>
            <w:shd w:val="clear" w:color="auto" w:fill="auto"/>
          </w:tcPr>
          <w:p w14:paraId="7542F05A" w14:textId="77777777" w:rsidR="00CC5FB7" w:rsidRPr="0022631D" w:rsidRDefault="00CC5FB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8" w:type="dxa"/>
            <w:gridSpan w:val="3"/>
            <w:shd w:val="clear" w:color="auto" w:fill="auto"/>
          </w:tcPr>
          <w:p w14:paraId="240BAA34" w14:textId="77777777" w:rsidR="00CC5FB7" w:rsidRPr="0022631D" w:rsidRDefault="00CC5FB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C5FB7" w:rsidRPr="0022631D" w14:paraId="4BE95233" w14:textId="77777777" w:rsidTr="00214488">
        <w:trPr>
          <w:gridAfter w:val="1"/>
          <w:wAfter w:w="89" w:type="dxa"/>
          <w:trHeight w:val="275"/>
          <w:jc w:val="center"/>
        </w:trPr>
        <w:tc>
          <w:tcPr>
            <w:tcW w:w="6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B1744" w14:textId="77777777" w:rsidR="00CC5FB7" w:rsidRPr="0022631D" w:rsidRDefault="00CC5FB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86ED5" w14:textId="77777777" w:rsidR="00CC5FB7" w:rsidRPr="0022631D" w:rsidRDefault="00CC5FB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0C721" w14:textId="77777777" w:rsidR="00CC5FB7" w:rsidRPr="0022631D" w:rsidRDefault="00CC5FB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43073" w14:textId="77777777" w:rsidR="00CC5FB7" w:rsidRPr="0022631D" w:rsidRDefault="00CC5FB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3A888" w14:textId="77777777" w:rsidR="00CC5FB7" w:rsidRPr="0022631D" w:rsidRDefault="00CC5FB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553E2" w14:textId="77777777" w:rsidR="00CC5FB7" w:rsidRPr="00E4188B" w:rsidRDefault="00CC5FB7" w:rsidP="0022555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5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FBCD9" w14:textId="77777777" w:rsidR="00CC5FB7" w:rsidRPr="0022631D" w:rsidRDefault="00CC5FB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C0CB010" w14:textId="77777777" w:rsidR="00CC5FB7" w:rsidRPr="0022631D" w:rsidRDefault="00CC5FB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DCB50D9" w14:textId="77777777" w:rsidR="00CC5FB7" w:rsidRPr="0022631D" w:rsidRDefault="00CC5FB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14488" w:rsidRPr="00214488" w14:paraId="1DE4D3FE" w14:textId="77777777" w:rsidTr="00214488">
        <w:trPr>
          <w:gridAfter w:val="1"/>
          <w:wAfter w:w="89" w:type="dxa"/>
          <w:trHeight w:val="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1033F4D" w14:textId="77777777" w:rsidR="00214488" w:rsidRPr="0022631D" w:rsidRDefault="00214488" w:rsidP="002144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03F79" w14:textId="41DB7832" w:rsidR="00214488" w:rsidRPr="00214488" w:rsidRDefault="00214488" w:rsidP="00214488">
            <w:pPr>
              <w:spacing w:before="0" w:after="0"/>
              <w:ind w:left="-56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14488">
              <w:rPr>
                <w:rFonts w:ascii="GHEA Grapalat" w:hAnsi="GHEA Grapalat"/>
                <w:sz w:val="16"/>
                <w:lang w:val="hy-AM"/>
              </w:rPr>
              <w:t xml:space="preserve">Մշակութային միջոցառումների կազմակերպման </w:t>
            </w:r>
            <w:r w:rsidRPr="00214488">
              <w:rPr>
                <w:rFonts w:ascii="GHEA Grapalat" w:hAnsi="GHEA Grapalat"/>
                <w:sz w:val="16"/>
                <w:lang w:val="af-ZA"/>
              </w:rPr>
              <w:t>(</w:t>
            </w:r>
            <w:r w:rsidRPr="00214488">
              <w:rPr>
                <w:rFonts w:ascii="GHEA Grapalat" w:hAnsi="GHEA Grapalat"/>
                <w:sz w:val="16"/>
                <w:lang w:val="hy-AM"/>
              </w:rPr>
              <w:t>Տոնական ամփոփիչ միջոցառման կազմակերպում Գավառի համայնքի վարչական ղեկավարների և նրանց աշխատակազմերի  մասնակցությամբ միջոցառման կազմակերպման</w:t>
            </w:r>
            <w:r w:rsidRPr="00214488">
              <w:rPr>
                <w:rFonts w:ascii="GHEA Grapalat" w:hAnsi="GHEA Grapalat"/>
                <w:sz w:val="16"/>
                <w:lang w:val="af-ZA"/>
              </w:rPr>
              <w:t xml:space="preserve">) </w:t>
            </w:r>
            <w:r w:rsidRPr="00214488">
              <w:rPr>
                <w:rFonts w:ascii="GHEA Grapalat" w:hAnsi="GHEA Grapalat"/>
                <w:sz w:val="16"/>
                <w:lang w:val="hy-AM"/>
              </w:rPr>
              <w:t>շրջանակներում ծառայությունների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FB7E9" w14:textId="77777777" w:rsidR="00214488" w:rsidRPr="00D01177" w:rsidRDefault="00214488" w:rsidP="002144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դրամ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F2CE6" w14:textId="77777777" w:rsidR="00214488" w:rsidRPr="00FE69CD" w:rsidRDefault="00214488" w:rsidP="002144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FE69CD"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A69CA" w14:textId="77777777" w:rsidR="00214488" w:rsidRPr="00FE69CD" w:rsidRDefault="00214488" w:rsidP="002144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FE69CD"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1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95C80" w14:textId="3DC16ED5" w:rsidR="00214488" w:rsidRPr="00FE69CD" w:rsidRDefault="00214488" w:rsidP="0021448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6500</w:t>
            </w:r>
            <w:r>
              <w:rPr>
                <w:rFonts w:ascii="GHEA Grapalat" w:hAnsi="GHEA Grapalat"/>
                <w:sz w:val="16"/>
                <w:lang w:val="ru-RU"/>
              </w:rPr>
              <w:t>00</w:t>
            </w:r>
          </w:p>
        </w:tc>
        <w:tc>
          <w:tcPr>
            <w:tcW w:w="15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E668E" w14:textId="79B82706" w:rsidR="00214488" w:rsidRPr="00FE69CD" w:rsidRDefault="00214488" w:rsidP="0021448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650000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B11713" w14:textId="1E5E4642" w:rsidR="00214488" w:rsidRPr="00214488" w:rsidRDefault="00214488" w:rsidP="00214488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214488">
              <w:rPr>
                <w:rFonts w:ascii="GHEA Grapalat" w:hAnsi="GHEA Grapalat"/>
                <w:sz w:val="16"/>
                <w:lang w:val="hy-AM"/>
              </w:rPr>
              <w:t xml:space="preserve">Մշակութային միջոցառումների կազմակերպման </w:t>
            </w:r>
            <w:r w:rsidRPr="00214488">
              <w:rPr>
                <w:rFonts w:ascii="GHEA Grapalat" w:hAnsi="GHEA Grapalat"/>
                <w:sz w:val="16"/>
              </w:rPr>
              <w:t>(</w:t>
            </w:r>
            <w:r w:rsidRPr="00214488">
              <w:rPr>
                <w:rFonts w:ascii="GHEA Grapalat" w:hAnsi="GHEA Grapalat"/>
                <w:sz w:val="16"/>
                <w:lang w:val="hy-AM"/>
              </w:rPr>
              <w:t>Տոնական ամփոփիչ միջոցառման կազմակերպում Գավառի համայնքի վարչական ղեկավարների և նրանց աշխատակազմերի  մասնակցությամբ միջոցառման կազմակերպման</w:t>
            </w:r>
            <w:r w:rsidRPr="00214488">
              <w:rPr>
                <w:rFonts w:ascii="GHEA Grapalat" w:hAnsi="GHEA Grapalat"/>
                <w:sz w:val="16"/>
              </w:rPr>
              <w:t xml:space="preserve">) </w:t>
            </w:r>
            <w:r w:rsidRPr="00214488">
              <w:rPr>
                <w:rFonts w:ascii="GHEA Grapalat" w:hAnsi="GHEA Grapalat"/>
                <w:sz w:val="16"/>
                <w:lang w:val="hy-AM"/>
              </w:rPr>
              <w:t>շրջանակներում ծառայությունների</w:t>
            </w:r>
          </w:p>
        </w:tc>
        <w:tc>
          <w:tcPr>
            <w:tcW w:w="20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CF044D" w14:textId="77FD09FB" w:rsidR="00214488" w:rsidRPr="00214488" w:rsidRDefault="00214488" w:rsidP="00214488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lang w:val="hy-AM"/>
              </w:rPr>
            </w:pPr>
            <w:r w:rsidRPr="00214488">
              <w:rPr>
                <w:rFonts w:ascii="GHEA Grapalat" w:hAnsi="GHEA Grapalat"/>
                <w:sz w:val="16"/>
                <w:lang w:val="hy-AM"/>
              </w:rPr>
              <w:t xml:space="preserve">Մշակութային միջոցառումների կազմակերպման </w:t>
            </w:r>
            <w:r w:rsidRPr="00214488">
              <w:rPr>
                <w:rFonts w:ascii="GHEA Grapalat" w:hAnsi="GHEA Grapalat"/>
                <w:sz w:val="16"/>
              </w:rPr>
              <w:t>(</w:t>
            </w:r>
            <w:r w:rsidRPr="00214488">
              <w:rPr>
                <w:rFonts w:ascii="GHEA Grapalat" w:hAnsi="GHEA Grapalat"/>
                <w:sz w:val="16"/>
                <w:lang w:val="hy-AM"/>
              </w:rPr>
              <w:t>Տոնական ամփոփիչ միջոցառման կազմակերպում Գավառի համայնքի վարչական ղեկավարների և նրանց աշխատակազմերի  մասնակցությամբ միջոցառման կազմակերպման</w:t>
            </w:r>
            <w:r w:rsidRPr="00214488">
              <w:rPr>
                <w:rFonts w:ascii="GHEA Grapalat" w:hAnsi="GHEA Grapalat"/>
                <w:sz w:val="16"/>
              </w:rPr>
              <w:t xml:space="preserve">) </w:t>
            </w:r>
            <w:r w:rsidRPr="00214488">
              <w:rPr>
                <w:rFonts w:ascii="GHEA Grapalat" w:hAnsi="GHEA Grapalat"/>
                <w:sz w:val="16"/>
                <w:lang w:val="hy-AM"/>
              </w:rPr>
              <w:t>շրջանակներում ծառայությունների</w:t>
            </w:r>
          </w:p>
        </w:tc>
      </w:tr>
      <w:tr w:rsidR="0001352C" w:rsidRPr="00214488" w14:paraId="4939D4C7" w14:textId="77777777" w:rsidTr="00F43684">
        <w:trPr>
          <w:gridAfter w:val="1"/>
          <w:wAfter w:w="89" w:type="dxa"/>
          <w:trHeight w:val="169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2186BE28" w14:textId="77777777" w:rsidR="0001352C" w:rsidRPr="00250C71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352C" w:rsidRPr="00214488" w14:paraId="102DB181" w14:textId="77777777" w:rsidTr="00F43684">
        <w:trPr>
          <w:trHeight w:val="137"/>
          <w:jc w:val="center"/>
        </w:trPr>
        <w:tc>
          <w:tcPr>
            <w:tcW w:w="720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4C4BD" w14:textId="1C0E73DD" w:rsidR="0001352C" w:rsidRPr="0020791E" w:rsidRDefault="0001352C" w:rsidP="00250C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352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1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20791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="00250C7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հ</w:t>
            </w:r>
            <w:r w:rsidRPr="006F4B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իմնավորումը</w:t>
            </w:r>
          </w:p>
        </w:tc>
        <w:tc>
          <w:tcPr>
            <w:tcW w:w="40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C5676" w14:textId="77777777" w:rsidR="0001352C" w:rsidRPr="0020791E" w:rsidRDefault="0001352C" w:rsidP="000135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</w:p>
        </w:tc>
      </w:tr>
      <w:tr w:rsidR="0001352C" w:rsidRPr="00214488" w14:paraId="37AD22EE" w14:textId="77777777" w:rsidTr="00F43684">
        <w:trPr>
          <w:gridAfter w:val="1"/>
          <w:wAfter w:w="89" w:type="dxa"/>
          <w:trHeight w:val="196"/>
          <w:jc w:val="center"/>
        </w:trPr>
        <w:tc>
          <w:tcPr>
            <w:tcW w:w="11194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3FF6406" w14:textId="77777777" w:rsidR="0001352C" w:rsidRPr="0020791E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01352C" w:rsidRPr="0022631D" w14:paraId="70A3E00C" w14:textId="77777777" w:rsidTr="00F436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9" w:type="dxa"/>
          <w:trHeight w:val="155"/>
          <w:jc w:val="center"/>
        </w:trPr>
        <w:tc>
          <w:tcPr>
            <w:tcW w:w="72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1DBC2" w14:textId="77777777" w:rsidR="0001352C" w:rsidRPr="0022631D" w:rsidRDefault="0001352C" w:rsidP="000135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կամ</w:t>
            </w:r>
            <w:r w:rsidRPr="0020791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6F4BF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հրապարակելու</w:t>
            </w:r>
            <w:r w:rsidRPr="0020791E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2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5F8460B" w14:textId="63AA47C1" w:rsidR="0001352C" w:rsidRPr="00917BD2" w:rsidRDefault="00CC58D4" w:rsidP="00CC58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0135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CE7E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0135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01352C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01352C" w:rsidRPr="0022631D" w14:paraId="598C9C4B" w14:textId="77777777" w:rsidTr="00F436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9" w:type="dxa"/>
          <w:trHeight w:val="164"/>
          <w:jc w:val="center"/>
        </w:trPr>
        <w:tc>
          <w:tcPr>
            <w:tcW w:w="574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71435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F2C2B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2B36" w14:textId="77777777" w:rsidR="0001352C" w:rsidRPr="00D572CB" w:rsidRDefault="0001352C" w:rsidP="000135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1352C" w:rsidRPr="0022631D" w14:paraId="0B98B477" w14:textId="77777777" w:rsidTr="00F436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1"/>
          <w:wAfter w:w="5539" w:type="dxa"/>
          <w:trHeight w:val="190"/>
          <w:jc w:val="center"/>
        </w:trPr>
        <w:tc>
          <w:tcPr>
            <w:tcW w:w="574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4D5BF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352C" w:rsidRPr="0022631D" w14:paraId="3585EC27" w14:textId="77777777" w:rsidTr="00CC58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9" w:type="dxa"/>
          <w:trHeight w:val="47"/>
          <w:jc w:val="center"/>
        </w:trPr>
        <w:tc>
          <w:tcPr>
            <w:tcW w:w="574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FF5EC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A5484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904FA" w14:textId="77777777" w:rsidR="0001352C" w:rsidRPr="0022631D" w:rsidRDefault="0001352C" w:rsidP="000135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0A711" w14:textId="77777777" w:rsidR="0001352C" w:rsidRPr="0022631D" w:rsidRDefault="0001352C" w:rsidP="000135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01352C" w:rsidRPr="0022631D" w14:paraId="3D6E79A1" w14:textId="77777777" w:rsidTr="00CC58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9" w:type="dxa"/>
          <w:trHeight w:val="47"/>
          <w:jc w:val="center"/>
        </w:trPr>
        <w:tc>
          <w:tcPr>
            <w:tcW w:w="574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157C0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05ACF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88CFD" w14:textId="77777777" w:rsidR="0001352C" w:rsidRPr="0022631D" w:rsidRDefault="0001352C" w:rsidP="000135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5C54B" w14:textId="77777777" w:rsidR="0001352C" w:rsidRPr="0022631D" w:rsidRDefault="0001352C" w:rsidP="000135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01352C" w:rsidRPr="0022631D" w14:paraId="07B04FF1" w14:textId="77777777" w:rsidTr="00F436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1"/>
          <w:wAfter w:w="5539" w:type="dxa"/>
          <w:trHeight w:val="190"/>
          <w:jc w:val="center"/>
        </w:trPr>
        <w:tc>
          <w:tcPr>
            <w:tcW w:w="574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CF5D8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352C" w:rsidRPr="0022631D" w14:paraId="5D82C9E1" w14:textId="77777777" w:rsidTr="00F43684">
        <w:trPr>
          <w:gridAfter w:val="1"/>
          <w:wAfter w:w="89" w:type="dxa"/>
          <w:trHeight w:val="54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11F77651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352C" w:rsidRPr="0022631D" w14:paraId="07215F7B" w14:textId="77777777" w:rsidTr="00F43684">
        <w:trPr>
          <w:gridAfter w:val="1"/>
          <w:wAfter w:w="89" w:type="dxa"/>
          <w:trHeight w:val="605"/>
          <w:jc w:val="center"/>
        </w:trPr>
        <w:tc>
          <w:tcPr>
            <w:tcW w:w="1332" w:type="dxa"/>
            <w:gridSpan w:val="5"/>
            <w:vMerge w:val="restart"/>
            <w:shd w:val="clear" w:color="auto" w:fill="auto"/>
            <w:vAlign w:val="center"/>
          </w:tcPr>
          <w:p w14:paraId="7D87AF60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38" w:type="dxa"/>
            <w:gridSpan w:val="5"/>
            <w:vMerge w:val="restart"/>
            <w:shd w:val="clear" w:color="auto" w:fill="auto"/>
            <w:vAlign w:val="center"/>
          </w:tcPr>
          <w:p w14:paraId="595FF2A1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024" w:type="dxa"/>
            <w:gridSpan w:val="18"/>
            <w:shd w:val="clear" w:color="auto" w:fill="auto"/>
            <w:vAlign w:val="center"/>
          </w:tcPr>
          <w:p w14:paraId="50EBF4F6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352C" w:rsidRPr="0022631D" w14:paraId="7E57C939" w14:textId="77777777" w:rsidTr="00CC58D4">
        <w:trPr>
          <w:gridAfter w:val="1"/>
          <w:wAfter w:w="89" w:type="dxa"/>
          <w:trHeight w:val="365"/>
          <w:jc w:val="center"/>
        </w:trPr>
        <w:tc>
          <w:tcPr>
            <w:tcW w:w="1332" w:type="dxa"/>
            <w:gridSpan w:val="5"/>
            <w:vMerge/>
            <w:shd w:val="clear" w:color="auto" w:fill="auto"/>
            <w:vAlign w:val="center"/>
          </w:tcPr>
          <w:p w14:paraId="2658AA8E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8" w:type="dxa"/>
            <w:gridSpan w:val="5"/>
            <w:vMerge/>
            <w:shd w:val="clear" w:color="auto" w:fill="auto"/>
            <w:vAlign w:val="center"/>
          </w:tcPr>
          <w:p w14:paraId="3293DE42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2" w:type="dxa"/>
            <w:gridSpan w:val="10"/>
            <w:shd w:val="clear" w:color="auto" w:fill="auto"/>
            <w:vAlign w:val="center"/>
          </w:tcPr>
          <w:p w14:paraId="6DC24731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14:paraId="51320C00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14:paraId="080336BE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01352C" w:rsidRPr="0022631D" w14:paraId="1389BC87" w14:textId="77777777" w:rsidTr="00F43684">
        <w:trPr>
          <w:gridAfter w:val="1"/>
          <w:wAfter w:w="89" w:type="dxa"/>
          <w:trHeight w:val="83"/>
          <w:jc w:val="center"/>
        </w:trPr>
        <w:tc>
          <w:tcPr>
            <w:tcW w:w="1332" w:type="dxa"/>
            <w:gridSpan w:val="5"/>
            <w:shd w:val="clear" w:color="auto" w:fill="auto"/>
            <w:vAlign w:val="center"/>
          </w:tcPr>
          <w:p w14:paraId="08CF8460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62" w:type="dxa"/>
            <w:gridSpan w:val="23"/>
            <w:shd w:val="clear" w:color="auto" w:fill="auto"/>
            <w:vAlign w:val="center"/>
          </w:tcPr>
          <w:p w14:paraId="1C16034F" w14:textId="77777777" w:rsidR="0001352C" w:rsidRPr="0022631D" w:rsidRDefault="0001352C" w:rsidP="000135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14488" w:rsidRPr="0022631D" w14:paraId="7C2F4E03" w14:textId="77777777" w:rsidTr="00CC58D4">
        <w:trPr>
          <w:gridAfter w:val="1"/>
          <w:wAfter w:w="89" w:type="dxa"/>
          <w:trHeight w:val="160"/>
          <w:jc w:val="center"/>
        </w:trPr>
        <w:tc>
          <w:tcPr>
            <w:tcW w:w="1332" w:type="dxa"/>
            <w:gridSpan w:val="5"/>
            <w:shd w:val="clear" w:color="auto" w:fill="auto"/>
            <w:vAlign w:val="center"/>
          </w:tcPr>
          <w:p w14:paraId="26123DD1" w14:textId="77777777" w:rsidR="00214488" w:rsidRPr="0022631D" w:rsidRDefault="00214488" w:rsidP="002144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8" w:type="dxa"/>
            <w:gridSpan w:val="5"/>
            <w:shd w:val="clear" w:color="auto" w:fill="auto"/>
            <w:vAlign w:val="center"/>
          </w:tcPr>
          <w:p w14:paraId="24DA4C4D" w14:textId="2F29FD84" w:rsidR="00214488" w:rsidRPr="00D01177" w:rsidRDefault="00214488" w:rsidP="0021448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01177">
              <w:rPr>
                <w:rFonts w:ascii="GHEA Grapalat" w:hAnsi="GHEA Grapalat"/>
                <w:sz w:val="16"/>
              </w:rPr>
              <w:t>Սերինե Խաչիկյան Ա/Ձ</w:t>
            </w:r>
          </w:p>
        </w:tc>
        <w:tc>
          <w:tcPr>
            <w:tcW w:w="3112" w:type="dxa"/>
            <w:gridSpan w:val="10"/>
            <w:shd w:val="clear" w:color="auto" w:fill="auto"/>
            <w:vAlign w:val="center"/>
          </w:tcPr>
          <w:p w14:paraId="65ADE37D" w14:textId="48DD6D38" w:rsidR="00214488" w:rsidRPr="00214488" w:rsidRDefault="00214488" w:rsidP="00214488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214488">
              <w:rPr>
                <w:rFonts w:ascii="GHEA Grapalat" w:hAnsi="GHEA Grapalat"/>
                <w:sz w:val="18"/>
                <w:lang w:val="hy-AM"/>
              </w:rPr>
              <w:t>420000</w:t>
            </w: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14:paraId="5AFD111E" w14:textId="1916F17C" w:rsidR="00214488" w:rsidRPr="00214488" w:rsidRDefault="00214488" w:rsidP="00214488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214488">
              <w:rPr>
                <w:rFonts w:ascii="GHEA Grapalat" w:hAnsi="GHEA Grapalat"/>
                <w:sz w:val="18"/>
              </w:rPr>
              <w:t>-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14:paraId="39869C84" w14:textId="0E3AAF0B" w:rsidR="00214488" w:rsidRPr="00214488" w:rsidRDefault="00214488" w:rsidP="00214488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214488">
              <w:rPr>
                <w:rFonts w:ascii="GHEA Grapalat" w:hAnsi="GHEA Grapalat"/>
                <w:sz w:val="18"/>
                <w:lang w:val="hy-AM"/>
              </w:rPr>
              <w:t>420000</w:t>
            </w:r>
          </w:p>
        </w:tc>
      </w:tr>
      <w:tr w:rsidR="00214488" w:rsidRPr="00D01177" w14:paraId="37945BDC" w14:textId="77777777" w:rsidTr="00CC58D4">
        <w:trPr>
          <w:gridAfter w:val="1"/>
          <w:wAfter w:w="89" w:type="dxa"/>
          <w:trHeight w:val="160"/>
          <w:jc w:val="center"/>
        </w:trPr>
        <w:tc>
          <w:tcPr>
            <w:tcW w:w="1332" w:type="dxa"/>
            <w:gridSpan w:val="5"/>
            <w:shd w:val="clear" w:color="auto" w:fill="auto"/>
            <w:vAlign w:val="center"/>
          </w:tcPr>
          <w:p w14:paraId="433F536E" w14:textId="5194C869" w:rsidR="00214488" w:rsidRPr="00D01177" w:rsidRDefault="00214488" w:rsidP="002144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838" w:type="dxa"/>
            <w:gridSpan w:val="5"/>
            <w:shd w:val="clear" w:color="auto" w:fill="auto"/>
            <w:vAlign w:val="center"/>
          </w:tcPr>
          <w:p w14:paraId="6F707202" w14:textId="4041D951" w:rsidR="00214488" w:rsidRPr="00D01177" w:rsidRDefault="00214488" w:rsidP="0021448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01177">
              <w:rPr>
                <w:rFonts w:ascii="GHEA Grapalat" w:hAnsi="GHEA Grapalat"/>
                <w:sz w:val="16"/>
                <w:lang w:val="hy-AM"/>
              </w:rPr>
              <w:t>«Արմեն Սամվելի Գևորգյան» Ա/Ձ</w:t>
            </w:r>
          </w:p>
        </w:tc>
        <w:tc>
          <w:tcPr>
            <w:tcW w:w="3112" w:type="dxa"/>
            <w:gridSpan w:val="10"/>
            <w:shd w:val="clear" w:color="auto" w:fill="auto"/>
            <w:vAlign w:val="center"/>
          </w:tcPr>
          <w:p w14:paraId="47D2A8C4" w14:textId="1FA0FD57" w:rsidR="00214488" w:rsidRPr="00214488" w:rsidRDefault="00214488" w:rsidP="00214488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214488">
              <w:rPr>
                <w:rFonts w:ascii="GHEA Grapalat" w:hAnsi="GHEA Grapalat"/>
                <w:sz w:val="18"/>
                <w:lang w:val="hy-AM"/>
              </w:rPr>
              <w:t>638000</w:t>
            </w: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14:paraId="77A152B9" w14:textId="3ACF2C79" w:rsidR="00214488" w:rsidRPr="00214488" w:rsidRDefault="00214488" w:rsidP="00214488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214488">
              <w:rPr>
                <w:rFonts w:ascii="GHEA Grapalat" w:hAnsi="GHEA Grapalat"/>
                <w:sz w:val="18"/>
                <w:lang w:val="hy-AM"/>
              </w:rPr>
              <w:t>-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14:paraId="02EF7627" w14:textId="7F30C8AE" w:rsidR="00214488" w:rsidRPr="00214488" w:rsidRDefault="00214488" w:rsidP="00214488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214488">
              <w:rPr>
                <w:rFonts w:ascii="GHEA Grapalat" w:hAnsi="GHEA Grapalat"/>
                <w:sz w:val="18"/>
                <w:lang w:val="hy-AM"/>
              </w:rPr>
              <w:t>638000</w:t>
            </w:r>
          </w:p>
        </w:tc>
      </w:tr>
      <w:tr w:rsidR="00D01177" w:rsidRPr="00D01177" w14:paraId="490062C5" w14:textId="77777777" w:rsidTr="00F43684">
        <w:trPr>
          <w:gridAfter w:val="1"/>
          <w:wAfter w:w="89" w:type="dxa"/>
          <w:trHeight w:val="288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077906A3" w14:textId="77777777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1177" w:rsidRPr="0022631D" w14:paraId="7DF0DD8A" w14:textId="77777777" w:rsidTr="00F43684">
        <w:trPr>
          <w:gridAfter w:val="1"/>
          <w:wAfter w:w="89" w:type="dxa"/>
          <w:jc w:val="center"/>
        </w:trPr>
        <w:tc>
          <w:tcPr>
            <w:tcW w:w="1119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A0B51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01177" w:rsidRPr="0022631D" w14:paraId="5478B0ED" w14:textId="77777777" w:rsidTr="00214488">
        <w:trPr>
          <w:gridAfter w:val="1"/>
          <w:wAfter w:w="89" w:type="dxa"/>
          <w:jc w:val="center"/>
        </w:trPr>
        <w:tc>
          <w:tcPr>
            <w:tcW w:w="858" w:type="dxa"/>
            <w:gridSpan w:val="3"/>
            <w:vMerge w:val="restart"/>
            <w:shd w:val="clear" w:color="auto" w:fill="auto"/>
            <w:vAlign w:val="center"/>
          </w:tcPr>
          <w:p w14:paraId="1C700367" w14:textId="77777777" w:rsidR="00D01177" w:rsidRPr="005934E8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5934E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Չափա-բաժնի համարը</w:t>
            </w:r>
          </w:p>
        </w:tc>
        <w:tc>
          <w:tcPr>
            <w:tcW w:w="1524" w:type="dxa"/>
            <w:gridSpan w:val="3"/>
            <w:vMerge w:val="restart"/>
            <w:shd w:val="clear" w:color="auto" w:fill="auto"/>
            <w:vAlign w:val="center"/>
          </w:tcPr>
          <w:p w14:paraId="103F3B19" w14:textId="77777777" w:rsidR="00D01177" w:rsidRPr="005934E8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5934E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AD5CB" w14:textId="77777777" w:rsidR="00D01177" w:rsidRPr="005934E8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5934E8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Գնահատման արդյունքները</w:t>
            </w:r>
            <w:r w:rsidRPr="005934E8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D01177" w:rsidRPr="0022631D" w14:paraId="4AB1591A" w14:textId="77777777" w:rsidTr="00214488">
        <w:trPr>
          <w:gridAfter w:val="1"/>
          <w:wAfter w:w="89" w:type="dxa"/>
          <w:jc w:val="center"/>
        </w:trPr>
        <w:tc>
          <w:tcPr>
            <w:tcW w:w="8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84851" w14:textId="77777777" w:rsidR="00D01177" w:rsidRPr="005934E8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5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B2B8F" w14:textId="77777777" w:rsidR="00D01177" w:rsidRPr="005934E8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2E883" w14:textId="77777777" w:rsidR="00D01177" w:rsidRPr="005934E8" w:rsidRDefault="00D01177" w:rsidP="00D0117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r w:rsidRPr="005934E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1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EC214" w14:textId="77777777" w:rsidR="00D01177" w:rsidRPr="005934E8" w:rsidRDefault="00D01177" w:rsidP="00D0117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</w:pPr>
            <w:r w:rsidRPr="005934E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Հայտով ներկայացված</w:t>
            </w:r>
            <w:r w:rsidRPr="005934E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փաստաթղթերի </w:t>
            </w:r>
            <w:r w:rsidRPr="005934E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3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866F7" w14:textId="77777777" w:rsidR="00D01177" w:rsidRPr="005934E8" w:rsidRDefault="00D01177" w:rsidP="00D0117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highlight w:val="yellow"/>
                <w:lang w:val="hy-AM" w:eastAsia="ru-RU"/>
              </w:rPr>
            </w:pPr>
            <w:r w:rsidRPr="005934E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2C235" w14:textId="77777777" w:rsidR="00D01177" w:rsidRPr="005934E8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highlight w:val="yellow"/>
                <w:lang w:eastAsia="ru-RU"/>
              </w:rPr>
            </w:pPr>
            <w:r w:rsidRPr="005934E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Գնային առաջարկ</w:t>
            </w:r>
          </w:p>
        </w:tc>
      </w:tr>
      <w:tr w:rsidR="00D01177" w:rsidRPr="0022631D" w14:paraId="76090A42" w14:textId="77777777" w:rsidTr="00214488">
        <w:trPr>
          <w:gridAfter w:val="1"/>
          <w:wAfter w:w="89" w:type="dxa"/>
          <w:jc w:val="center"/>
        </w:trPr>
        <w:tc>
          <w:tcPr>
            <w:tcW w:w="8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0B40FDE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6D16DD2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B6EF7A5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7" w:type="dxa"/>
            <w:tcBorders>
              <w:bottom w:val="single" w:sz="8" w:space="0" w:color="auto"/>
            </w:tcBorders>
            <w:shd w:val="clear" w:color="auto" w:fill="auto"/>
          </w:tcPr>
          <w:p w14:paraId="3B1F2D10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6109A87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604ED1C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1177" w:rsidRPr="0022631D" w14:paraId="55555424" w14:textId="77777777" w:rsidTr="00214488">
        <w:trPr>
          <w:gridAfter w:val="1"/>
          <w:wAfter w:w="89" w:type="dxa"/>
          <w:trHeight w:val="331"/>
          <w:jc w:val="center"/>
        </w:trPr>
        <w:tc>
          <w:tcPr>
            <w:tcW w:w="2382" w:type="dxa"/>
            <w:gridSpan w:val="6"/>
            <w:shd w:val="clear" w:color="auto" w:fill="auto"/>
            <w:vAlign w:val="center"/>
          </w:tcPr>
          <w:p w14:paraId="53DB83EE" w14:textId="77777777" w:rsidR="00D01177" w:rsidRPr="0022631D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12" w:type="dxa"/>
            <w:gridSpan w:val="22"/>
            <w:shd w:val="clear" w:color="auto" w:fill="auto"/>
            <w:vAlign w:val="center"/>
          </w:tcPr>
          <w:p w14:paraId="27612857" w14:textId="77777777" w:rsidR="00D01177" w:rsidRPr="0022631D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D01177" w:rsidRPr="0022631D" w14:paraId="52BC6F62" w14:textId="77777777" w:rsidTr="00F43684">
        <w:trPr>
          <w:gridAfter w:val="1"/>
          <w:wAfter w:w="89" w:type="dxa"/>
          <w:trHeight w:val="289"/>
          <w:jc w:val="center"/>
        </w:trPr>
        <w:tc>
          <w:tcPr>
            <w:tcW w:w="11194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589CE4E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1177" w:rsidRPr="0022631D" w14:paraId="1D98DDA5" w14:textId="77777777" w:rsidTr="00F43684">
        <w:trPr>
          <w:gridAfter w:val="1"/>
          <w:wAfter w:w="89" w:type="dxa"/>
          <w:trHeight w:val="346"/>
          <w:jc w:val="center"/>
        </w:trPr>
        <w:tc>
          <w:tcPr>
            <w:tcW w:w="44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9F5C5" w14:textId="77777777" w:rsidR="00D01177" w:rsidRPr="0022631D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64102" w14:textId="5CD8E424" w:rsidR="00D01177" w:rsidRPr="00300AAA" w:rsidRDefault="00D01177" w:rsidP="00D0117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04.12</w:t>
            </w:r>
            <w:r w:rsidRPr="00E3383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E3383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D01177" w:rsidRPr="0022631D" w14:paraId="194C63B2" w14:textId="77777777" w:rsidTr="00F43684">
        <w:trPr>
          <w:gridAfter w:val="1"/>
          <w:wAfter w:w="89" w:type="dxa"/>
          <w:trHeight w:val="50"/>
          <w:jc w:val="center"/>
        </w:trPr>
        <w:tc>
          <w:tcPr>
            <w:tcW w:w="4466" w:type="dxa"/>
            <w:gridSpan w:val="15"/>
            <w:vMerge w:val="restart"/>
            <w:shd w:val="clear" w:color="auto" w:fill="auto"/>
            <w:vAlign w:val="center"/>
          </w:tcPr>
          <w:p w14:paraId="0C7BB66C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1F88C" w14:textId="77777777" w:rsidR="00D01177" w:rsidRPr="0022631D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8C5E3" w14:textId="3A661C80" w:rsidR="00D01177" w:rsidRPr="0022631D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D01177" w:rsidRPr="0022631D" w14:paraId="2023406C" w14:textId="77777777" w:rsidTr="00F43684">
        <w:trPr>
          <w:gridAfter w:val="1"/>
          <w:wAfter w:w="89" w:type="dxa"/>
          <w:trHeight w:val="92"/>
          <w:jc w:val="center"/>
        </w:trPr>
        <w:tc>
          <w:tcPr>
            <w:tcW w:w="446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9548F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DA636" w14:textId="73E8917F" w:rsidR="00D01177" w:rsidRPr="00D01177" w:rsidRDefault="00D01177" w:rsidP="00D0117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05․12․2024թ․</w:t>
            </w: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E46EA" w14:textId="4B166011" w:rsidR="00D01177" w:rsidRPr="00D01177" w:rsidRDefault="00D01177" w:rsidP="00D0117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13․12․2024թ․</w:t>
            </w:r>
          </w:p>
        </w:tc>
      </w:tr>
      <w:tr w:rsidR="00D01177" w:rsidRPr="0022631D" w14:paraId="4369ABE6" w14:textId="77777777" w:rsidTr="00F43684">
        <w:trPr>
          <w:gridAfter w:val="1"/>
          <w:wAfter w:w="89" w:type="dxa"/>
          <w:trHeight w:val="344"/>
          <w:jc w:val="center"/>
        </w:trPr>
        <w:tc>
          <w:tcPr>
            <w:tcW w:w="11194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6B38AB" w14:textId="547D2A2A" w:rsidR="00D01177" w:rsidRPr="00454EC4" w:rsidRDefault="00D01177" w:rsidP="00D01177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Ընտրված մասնակցին պայմանագիր կնքելու առաջարկի ծանուցման 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ամսաթիվը  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14"/>
                <w:szCs w:val="18"/>
                <w:lang w:val="hy-AM" w:eastAsia="ru-RU"/>
              </w:rPr>
              <w:t>․</w:t>
            </w:r>
            <w:r w:rsidRPr="004E022C">
              <w:rPr>
                <w:rFonts w:ascii="GHEA Grapalat" w:eastAsia="Times New Roman" w:hAnsi="GHEA Grapalat"/>
                <w:b/>
                <w:sz w:val="14"/>
                <w:szCs w:val="18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8"/>
                <w:lang w:val="hy-AM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14"/>
                <w:szCs w:val="18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8"/>
                <w:lang w:val="hy-AM" w:eastAsia="ru-RU"/>
              </w:rPr>
              <w:t>2024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8"/>
                <w:lang w:val="hy-AM" w:eastAsia="ru-RU"/>
              </w:rPr>
              <w:t>թ</w:t>
            </w:r>
            <w:r>
              <w:rPr>
                <w:rFonts w:ascii="Times New Roman" w:eastAsia="Times New Roman" w:hAnsi="Times New Roman"/>
                <w:b/>
                <w:sz w:val="14"/>
                <w:szCs w:val="18"/>
                <w:lang w:val="hy-AM" w:eastAsia="ru-RU"/>
              </w:rPr>
              <w:t>․</w:t>
            </w:r>
          </w:p>
        </w:tc>
      </w:tr>
      <w:tr w:rsidR="00D01177" w:rsidRPr="0022631D" w14:paraId="5D995E66" w14:textId="77777777" w:rsidTr="00F43684">
        <w:trPr>
          <w:gridAfter w:val="1"/>
          <w:wAfter w:w="89" w:type="dxa"/>
          <w:trHeight w:val="344"/>
          <w:jc w:val="center"/>
        </w:trPr>
        <w:tc>
          <w:tcPr>
            <w:tcW w:w="44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45DBD" w14:textId="77777777" w:rsidR="00D01177" w:rsidRPr="0022631D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CE492" w14:textId="11874727" w:rsidR="00D01177" w:rsidRPr="00454EC4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 xml:space="preserve">                                                              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6"/>
                <w:lang w:val="ru-RU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2024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6"/>
                <w:lang w:val="hy-AM" w:eastAsia="ru-RU"/>
              </w:rPr>
              <w:t>թ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lang w:val="hy-AM" w:eastAsia="ru-RU"/>
              </w:rPr>
              <w:t>․</w:t>
            </w:r>
          </w:p>
        </w:tc>
      </w:tr>
      <w:tr w:rsidR="00D01177" w:rsidRPr="0022631D" w14:paraId="1B611ACF" w14:textId="77777777" w:rsidTr="00F43684">
        <w:trPr>
          <w:gridAfter w:val="1"/>
          <w:wAfter w:w="89" w:type="dxa"/>
          <w:trHeight w:val="344"/>
          <w:jc w:val="center"/>
        </w:trPr>
        <w:tc>
          <w:tcPr>
            <w:tcW w:w="44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75315" w14:textId="77777777" w:rsidR="00D01177" w:rsidRPr="0022631D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B3946" w14:textId="4D53C78B" w:rsidR="00D01177" w:rsidRPr="00E3383D" w:rsidRDefault="00D01177" w:rsidP="00D0117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20</w:t>
            </w:r>
            <w:r w:rsidRPr="00AF4857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6"/>
                <w:lang w:val="ru-RU" w:eastAsia="ru-RU"/>
              </w:rPr>
              <w:t>12</w:t>
            </w:r>
            <w:r w:rsidRPr="00AF4857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.2024թ</w:t>
            </w:r>
            <w:r w:rsidRPr="00AF4857">
              <w:rPr>
                <w:rFonts w:ascii="Times New Roman" w:eastAsia="Times New Roman" w:hAnsi="Times New Roman"/>
                <w:b/>
                <w:sz w:val="14"/>
                <w:szCs w:val="16"/>
                <w:lang w:val="hy-AM" w:eastAsia="ru-RU"/>
              </w:rPr>
              <w:t>․</w:t>
            </w:r>
          </w:p>
        </w:tc>
      </w:tr>
      <w:tr w:rsidR="00D01177" w:rsidRPr="0022631D" w14:paraId="0CF03EB6" w14:textId="77777777" w:rsidTr="00F43684">
        <w:trPr>
          <w:gridAfter w:val="1"/>
          <w:wAfter w:w="89" w:type="dxa"/>
          <w:trHeight w:val="98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774E2BB9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1177" w:rsidRPr="0022631D" w14:paraId="1C43EB99" w14:textId="77777777" w:rsidTr="00214488">
        <w:trPr>
          <w:gridAfter w:val="1"/>
          <w:wAfter w:w="89" w:type="dxa"/>
          <w:jc w:val="center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77A2922C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97" w:type="dxa"/>
            <w:gridSpan w:val="4"/>
            <w:vMerge w:val="restart"/>
            <w:shd w:val="clear" w:color="auto" w:fill="auto"/>
            <w:vAlign w:val="center"/>
          </w:tcPr>
          <w:p w14:paraId="32CE9BD2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12" w:type="dxa"/>
            <w:gridSpan w:val="22"/>
            <w:shd w:val="clear" w:color="auto" w:fill="auto"/>
            <w:vAlign w:val="center"/>
          </w:tcPr>
          <w:p w14:paraId="3B3C8841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01177" w:rsidRPr="0022631D" w14:paraId="3E234352" w14:textId="77777777" w:rsidTr="00214488">
        <w:trPr>
          <w:gridAfter w:val="1"/>
          <w:wAfter w:w="89" w:type="dxa"/>
          <w:trHeight w:val="237"/>
          <w:jc w:val="center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74B21915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7" w:type="dxa"/>
            <w:gridSpan w:val="4"/>
            <w:vMerge/>
            <w:shd w:val="clear" w:color="auto" w:fill="auto"/>
            <w:vAlign w:val="center"/>
          </w:tcPr>
          <w:p w14:paraId="6F7925EC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0" w:type="dxa"/>
            <w:gridSpan w:val="5"/>
            <w:vMerge w:val="restart"/>
            <w:shd w:val="clear" w:color="auto" w:fill="auto"/>
            <w:vAlign w:val="center"/>
          </w:tcPr>
          <w:p w14:paraId="15B0D323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22" w:type="dxa"/>
            <w:gridSpan w:val="7"/>
            <w:vMerge w:val="restart"/>
            <w:shd w:val="clear" w:color="auto" w:fill="auto"/>
            <w:vAlign w:val="center"/>
          </w:tcPr>
          <w:p w14:paraId="3BA097B1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1AE84110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981" w:type="dxa"/>
            <w:gridSpan w:val="6"/>
            <w:vMerge w:val="restart"/>
            <w:shd w:val="clear" w:color="auto" w:fill="auto"/>
            <w:vAlign w:val="center"/>
          </w:tcPr>
          <w:p w14:paraId="5B14BB88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14:paraId="456B3D80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D01177" w:rsidRPr="0022631D" w14:paraId="3B24A39E" w14:textId="77777777" w:rsidTr="00214488">
        <w:trPr>
          <w:gridAfter w:val="1"/>
          <w:wAfter w:w="89" w:type="dxa"/>
          <w:trHeight w:val="238"/>
          <w:jc w:val="center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69DA893D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7" w:type="dxa"/>
            <w:gridSpan w:val="4"/>
            <w:vMerge/>
            <w:shd w:val="clear" w:color="auto" w:fill="auto"/>
            <w:vAlign w:val="center"/>
          </w:tcPr>
          <w:p w14:paraId="7FCFCAF0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0" w:type="dxa"/>
            <w:gridSpan w:val="5"/>
            <w:vMerge/>
            <w:shd w:val="clear" w:color="auto" w:fill="auto"/>
            <w:vAlign w:val="center"/>
          </w:tcPr>
          <w:p w14:paraId="61A95AF6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gridSpan w:val="7"/>
            <w:vMerge/>
            <w:shd w:val="clear" w:color="auto" w:fill="auto"/>
            <w:vAlign w:val="center"/>
          </w:tcPr>
          <w:p w14:paraId="39138049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3C2D4018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6"/>
            <w:vMerge/>
            <w:shd w:val="clear" w:color="auto" w:fill="auto"/>
            <w:vAlign w:val="center"/>
          </w:tcPr>
          <w:p w14:paraId="2F00AED0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14:paraId="483F3016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01177" w:rsidRPr="0022631D" w14:paraId="7E2C2AD8" w14:textId="77777777" w:rsidTr="00214488">
        <w:trPr>
          <w:gridAfter w:val="1"/>
          <w:wAfter w:w="89" w:type="dxa"/>
          <w:trHeight w:val="263"/>
          <w:jc w:val="center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5C642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38DFE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B3611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6207E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92E0E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8B657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7FDB2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C8A8D" w14:textId="4E8EBDB2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անուր</w:t>
            </w:r>
          </w:p>
        </w:tc>
      </w:tr>
      <w:tr w:rsidR="00D01177" w:rsidRPr="00CE7E9B" w14:paraId="6DC9171D" w14:textId="77777777" w:rsidTr="00214488">
        <w:trPr>
          <w:gridAfter w:val="1"/>
          <w:wAfter w:w="89" w:type="dxa"/>
          <w:trHeight w:val="146"/>
          <w:jc w:val="center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7F74A8AF" w14:textId="45BBB5CB" w:rsidR="00D01177" w:rsidRPr="00CC58D4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CC58D4">
              <w:rPr>
                <w:rFonts w:ascii="GHEA Grapalat" w:eastAsia="Times New Roman" w:hAnsi="GHEA Grapalat" w:cs="Sylfaen"/>
                <w:b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697" w:type="dxa"/>
            <w:gridSpan w:val="4"/>
            <w:shd w:val="clear" w:color="auto" w:fill="auto"/>
            <w:vAlign w:val="center"/>
          </w:tcPr>
          <w:p w14:paraId="39784A78" w14:textId="1F16F679" w:rsidR="00D01177" w:rsidRPr="00CC58D4" w:rsidRDefault="00D01177" w:rsidP="00D01177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CC58D4">
              <w:rPr>
                <w:rFonts w:ascii="GHEA Grapalat" w:hAnsi="GHEA Grapalat"/>
                <w:sz w:val="14"/>
                <w:szCs w:val="18"/>
              </w:rPr>
              <w:t>Սերինե Խաչիկյան Ա/Ձ</w:t>
            </w:r>
          </w:p>
        </w:tc>
        <w:tc>
          <w:tcPr>
            <w:tcW w:w="1940" w:type="dxa"/>
            <w:gridSpan w:val="5"/>
            <w:shd w:val="clear" w:color="auto" w:fill="auto"/>
            <w:vAlign w:val="center"/>
          </w:tcPr>
          <w:p w14:paraId="56CDB209" w14:textId="2E35E44F" w:rsidR="00D01177" w:rsidRPr="00CC58D4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8"/>
                <w:lang w:eastAsia="ru-RU"/>
              </w:rPr>
              <w:t>ԳՄԳՀ-ԳՀԾՁԲ-24/32</w:t>
            </w: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14:paraId="2C33F84F" w14:textId="51F0AEEB" w:rsidR="00D01177" w:rsidRPr="00CC58D4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20</w:t>
            </w:r>
            <w:r w:rsidRPr="00CC58D4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.</w:t>
            </w:r>
            <w:r w:rsidRPr="00CC58D4">
              <w:rPr>
                <w:rFonts w:ascii="GHEA Grapalat" w:eastAsia="Times New Roman" w:hAnsi="GHEA Grapalat" w:cs="Sylfaen"/>
                <w:b/>
                <w:sz w:val="14"/>
                <w:szCs w:val="18"/>
                <w:lang w:val="ru-RU" w:eastAsia="ru-RU"/>
              </w:rPr>
              <w:t>1</w:t>
            </w:r>
            <w:r w:rsidRPr="00CC58D4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2.202</w:t>
            </w:r>
            <w:r w:rsidRPr="00CC58D4">
              <w:rPr>
                <w:rFonts w:ascii="GHEA Grapalat" w:eastAsia="Times New Roman" w:hAnsi="GHEA Grapalat" w:cs="Sylfaen"/>
                <w:b/>
                <w:sz w:val="14"/>
                <w:szCs w:val="18"/>
                <w:lang w:eastAsia="ru-RU"/>
              </w:rPr>
              <w:t>4</w:t>
            </w:r>
            <w:r w:rsidRPr="00CC58D4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թ</w:t>
            </w:r>
            <w:r w:rsidRPr="00CC58D4">
              <w:rPr>
                <w:rFonts w:ascii="Times New Roman" w:eastAsia="Times New Roman" w:hAnsi="Times New Roman"/>
                <w:b/>
                <w:sz w:val="14"/>
                <w:szCs w:val="18"/>
                <w:lang w:val="hy-AM" w:eastAsia="ru-RU"/>
              </w:rPr>
              <w:t>․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0C9BDE6" w14:textId="69A559AB" w:rsidR="00D01177" w:rsidRPr="00CC58D4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8"/>
                <w:lang w:val="hy-AM" w:eastAsia="ru-RU"/>
              </w:rPr>
            </w:pPr>
            <w:r w:rsidRPr="00CC58D4">
              <w:rPr>
                <w:rFonts w:ascii="GHEA Grapalat" w:hAnsi="GHEA Grapalat"/>
                <w:sz w:val="14"/>
                <w:szCs w:val="18"/>
                <w:lang w:val="hy-AM"/>
              </w:rPr>
              <w:t>Պատվիրատուի կողմից ծառայությունների մատուցման պահանջ ներկայացնելու օրվան հաջորդող օրը</w:t>
            </w:r>
          </w:p>
        </w:tc>
        <w:tc>
          <w:tcPr>
            <w:tcW w:w="1981" w:type="dxa"/>
            <w:gridSpan w:val="6"/>
            <w:shd w:val="clear" w:color="auto" w:fill="auto"/>
            <w:vAlign w:val="center"/>
          </w:tcPr>
          <w:p w14:paraId="3686FA2B" w14:textId="77777777" w:rsidR="00D01177" w:rsidRPr="00CC58D4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</w:pPr>
            <w:r w:rsidRPr="00CC58D4">
              <w:rPr>
                <w:rFonts w:ascii="GHEA Grapalat" w:eastAsia="Times New Roman" w:hAnsi="GHEA Grapalat" w:cs="Sylfaen"/>
                <w:b/>
                <w:sz w:val="14"/>
                <w:szCs w:val="18"/>
                <w:lang w:val="hy-AM"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33826C0" w14:textId="5CE4F0F6" w:rsidR="00D01177" w:rsidRPr="00CC58D4" w:rsidRDefault="00D01177" w:rsidP="0021448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sz w:val="14"/>
                <w:szCs w:val="18"/>
                <w:lang w:val="hy-AM"/>
              </w:rPr>
              <w:t>4</w:t>
            </w:r>
            <w:r w:rsidR="00214488">
              <w:rPr>
                <w:rFonts w:ascii="GHEA Grapalat" w:hAnsi="GHEA Grapalat"/>
                <w:sz w:val="14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4"/>
                <w:szCs w:val="18"/>
                <w:lang w:val="hy-AM"/>
              </w:rPr>
              <w:t>0000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C337981" w14:textId="5E071953" w:rsidR="00D01177" w:rsidRPr="00CC58D4" w:rsidRDefault="00D01177" w:rsidP="00D01177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sz w:val="14"/>
                <w:szCs w:val="18"/>
                <w:lang w:val="hy-AM"/>
              </w:rPr>
              <w:t>4</w:t>
            </w:r>
            <w:r w:rsidR="00214488">
              <w:rPr>
                <w:rFonts w:ascii="GHEA Grapalat" w:hAnsi="GHEA Grapalat"/>
                <w:sz w:val="14"/>
                <w:szCs w:val="18"/>
                <w:lang w:val="hy-AM"/>
              </w:rPr>
              <w:t>2</w:t>
            </w:r>
            <w:bookmarkStart w:id="0" w:name="_GoBack"/>
            <w:bookmarkEnd w:id="0"/>
            <w:r>
              <w:rPr>
                <w:rFonts w:ascii="GHEA Grapalat" w:hAnsi="GHEA Grapalat"/>
                <w:sz w:val="14"/>
                <w:szCs w:val="18"/>
                <w:lang w:val="hy-AM"/>
              </w:rPr>
              <w:t>0000</w:t>
            </w:r>
          </w:p>
        </w:tc>
      </w:tr>
      <w:tr w:rsidR="00D01177" w:rsidRPr="00CE7E9B" w14:paraId="7FD7B820" w14:textId="77777777" w:rsidTr="00F43684">
        <w:trPr>
          <w:gridAfter w:val="1"/>
          <w:wAfter w:w="89" w:type="dxa"/>
          <w:trHeight w:val="150"/>
          <w:jc w:val="center"/>
        </w:trPr>
        <w:tc>
          <w:tcPr>
            <w:tcW w:w="11194" w:type="dxa"/>
            <w:gridSpan w:val="28"/>
            <w:shd w:val="clear" w:color="auto" w:fill="auto"/>
            <w:vAlign w:val="center"/>
          </w:tcPr>
          <w:p w14:paraId="4AF6F9BE" w14:textId="77777777" w:rsidR="00D01177" w:rsidRPr="00CE7E9B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E7E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01177" w:rsidRPr="0022631D" w14:paraId="348DA318" w14:textId="77777777" w:rsidTr="00214488">
        <w:trPr>
          <w:gridAfter w:val="1"/>
          <w:wAfter w:w="89" w:type="dxa"/>
          <w:trHeight w:val="193"/>
          <w:jc w:val="center"/>
        </w:trPr>
        <w:tc>
          <w:tcPr>
            <w:tcW w:w="8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F961E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EC55A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0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60056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35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7B9CA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F25FE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0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1502D" w14:textId="77777777" w:rsidR="00D01177" w:rsidRPr="0022631D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D01177" w:rsidRPr="00D92D0D" w14:paraId="384BDA93" w14:textId="77777777" w:rsidTr="00214488">
        <w:trPr>
          <w:gridAfter w:val="1"/>
          <w:wAfter w:w="89" w:type="dxa"/>
          <w:trHeight w:val="60"/>
          <w:jc w:val="center"/>
        </w:trPr>
        <w:tc>
          <w:tcPr>
            <w:tcW w:w="8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B693E7" w14:textId="3AC8BA44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  <w:lang w:eastAsia="ru-RU"/>
              </w:rPr>
            </w:pPr>
            <w:r w:rsidRPr="00D01177">
              <w:rPr>
                <w:rFonts w:ascii="GHEA Grapalat" w:eastAsia="Times New Roman" w:hAnsi="GHEA Grapalat"/>
                <w:bCs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5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4E9FF" w14:textId="4389C3A8" w:rsidR="00D01177" w:rsidRPr="00D01177" w:rsidRDefault="00D01177" w:rsidP="00D01177">
            <w:pPr>
              <w:spacing w:before="0" w:after="0"/>
              <w:ind w:left="0" w:firstLine="0"/>
              <w:rPr>
                <w:rFonts w:ascii="GHEA Grapalat" w:hAnsi="GHEA Grapalat"/>
                <w:bCs/>
                <w:sz w:val="16"/>
                <w:szCs w:val="18"/>
                <w:lang w:val="hy-AM"/>
              </w:rPr>
            </w:pPr>
            <w:r w:rsidRPr="00D01177">
              <w:rPr>
                <w:rFonts w:ascii="GHEA Grapalat" w:hAnsi="GHEA Grapalat"/>
                <w:sz w:val="16"/>
              </w:rPr>
              <w:t>Սերինե Խաչիկյան Ա/Ձ</w:t>
            </w:r>
          </w:p>
        </w:tc>
        <w:tc>
          <w:tcPr>
            <w:tcW w:w="20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1B6C1" w14:textId="12E27BEC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  <w:lang w:val="hy-AM" w:eastAsia="ru-RU"/>
              </w:rPr>
            </w:pPr>
            <w:r w:rsidRPr="00D01177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Գեղարքունիքի մարզ, ք. Գավառ, Դեմիրճյան 18</w:t>
            </w:r>
          </w:p>
        </w:tc>
        <w:tc>
          <w:tcPr>
            <w:tcW w:w="35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CB8CB" w14:textId="0AF4F05B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  <w:lang w:val="ru-RU" w:eastAsia="ru-RU"/>
              </w:rPr>
            </w:pPr>
            <w:r w:rsidRPr="00D01177">
              <w:rPr>
                <w:rFonts w:ascii="GHEA Grapalat" w:eastAsia="Times New Roman" w:hAnsi="GHEA Grapalat"/>
                <w:bCs/>
                <w:sz w:val="16"/>
                <w:szCs w:val="18"/>
                <w:lang w:val="ru-RU" w:eastAsia="ru-RU"/>
              </w:rPr>
              <w:t>Mikael.almoyan.84@mail.ru</w:t>
            </w:r>
          </w:p>
        </w:tc>
        <w:tc>
          <w:tcPr>
            <w:tcW w:w="2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A23CE" w14:textId="2FE084E9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  <w:lang w:val="hy-AM" w:eastAsia="ru-RU"/>
              </w:rPr>
            </w:pPr>
            <w:r w:rsidRPr="00D01177">
              <w:rPr>
                <w:rFonts w:ascii="GHEA Grapalat" w:hAnsi="GHEA Grapalat"/>
                <w:sz w:val="16"/>
                <w:szCs w:val="20"/>
                <w:lang w:val="hy-AM"/>
              </w:rPr>
              <w:t>2471803655270000</w:t>
            </w:r>
          </w:p>
        </w:tc>
        <w:tc>
          <w:tcPr>
            <w:tcW w:w="10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C6A6E" w14:textId="6B75F114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8"/>
                <w:lang w:val="hy-AM" w:eastAsia="ru-RU"/>
              </w:rPr>
            </w:pPr>
            <w:r w:rsidRPr="00D01177">
              <w:rPr>
                <w:rFonts w:ascii="GHEA Grapalat" w:hAnsi="GHEA Grapalat"/>
                <w:sz w:val="16"/>
                <w:szCs w:val="20"/>
                <w:shd w:val="clear" w:color="auto" w:fill="FFFFFF"/>
                <w:lang w:val="hy-AM"/>
              </w:rPr>
              <w:t>74431102</w:t>
            </w:r>
          </w:p>
        </w:tc>
      </w:tr>
      <w:tr w:rsidR="00D01177" w:rsidRPr="00D92D0D" w14:paraId="22CF8560" w14:textId="77777777" w:rsidTr="00F43684">
        <w:trPr>
          <w:gridAfter w:val="1"/>
          <w:wAfter w:w="89" w:type="dxa"/>
          <w:trHeight w:val="288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7D2580EA" w14:textId="77777777" w:rsidR="00D01177" w:rsidRPr="002D1A41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1177" w:rsidRPr="00214488" w14:paraId="4A5C2B82" w14:textId="77777777" w:rsidTr="002144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89" w:type="dxa"/>
          <w:trHeight w:val="200"/>
          <w:jc w:val="center"/>
        </w:trPr>
        <w:tc>
          <w:tcPr>
            <w:tcW w:w="23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C6ACD" w14:textId="77777777" w:rsidR="00D01177" w:rsidRPr="002D1A41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1A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8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9F36B" w14:textId="77777777" w:rsidR="00D01177" w:rsidRPr="0022631D" w:rsidRDefault="00D01177" w:rsidP="00D0117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01177" w:rsidRPr="00214488" w14:paraId="46609826" w14:textId="77777777" w:rsidTr="00F43684">
        <w:trPr>
          <w:gridAfter w:val="1"/>
          <w:wAfter w:w="89" w:type="dxa"/>
          <w:trHeight w:val="288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4CFDF9AF" w14:textId="77777777" w:rsidR="00D01177" w:rsidRPr="0020791E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1177" w:rsidRPr="00214488" w14:paraId="6941EF6D" w14:textId="77777777" w:rsidTr="00F43684">
        <w:trPr>
          <w:gridAfter w:val="1"/>
          <w:wAfter w:w="89" w:type="dxa"/>
          <w:trHeight w:val="288"/>
          <w:jc w:val="center"/>
        </w:trPr>
        <w:tc>
          <w:tcPr>
            <w:tcW w:w="11194" w:type="dxa"/>
            <w:gridSpan w:val="28"/>
            <w:shd w:val="clear" w:color="auto" w:fill="auto"/>
            <w:vAlign w:val="center"/>
          </w:tcPr>
          <w:p w14:paraId="02B9C106" w14:textId="77777777" w:rsidR="00D01177" w:rsidRPr="00D01177" w:rsidRDefault="00D01177" w:rsidP="00D0117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14:paraId="2B2EC724" w14:textId="77777777" w:rsidR="00D01177" w:rsidRPr="00D01177" w:rsidRDefault="00D01177" w:rsidP="00D0117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3C9A8041" w14:textId="77777777" w:rsidR="00D01177" w:rsidRPr="00D01177" w:rsidRDefault="00D01177" w:rsidP="00D0117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E3715BB" w14:textId="77777777" w:rsidR="00D01177" w:rsidRPr="00D01177" w:rsidRDefault="00D01177" w:rsidP="00D0117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724971C9" w14:textId="77777777" w:rsidR="00D01177" w:rsidRPr="00D01177" w:rsidRDefault="00D01177" w:rsidP="00D0117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069F1778" w14:textId="77777777" w:rsidR="00D01177" w:rsidRPr="00D01177" w:rsidRDefault="00D01177" w:rsidP="00D0117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20541C5B" w14:textId="77777777" w:rsidR="00D01177" w:rsidRPr="00D01177" w:rsidRDefault="00D01177" w:rsidP="00D0117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55D086A8" w14:textId="77777777" w:rsidR="00D01177" w:rsidRPr="00D01177" w:rsidRDefault="00D01177" w:rsidP="00D0117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BCAAC54" w14:textId="77777777" w:rsidR="00D01177" w:rsidRPr="00D01177" w:rsidRDefault="00D01177" w:rsidP="00D0117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 gavar.gnumner@mail.ru:</w:t>
            </w:r>
          </w:p>
        </w:tc>
      </w:tr>
      <w:tr w:rsidR="00D01177" w:rsidRPr="00214488" w14:paraId="7F57C9B0" w14:textId="77777777" w:rsidTr="00F43684">
        <w:trPr>
          <w:gridAfter w:val="1"/>
          <w:wAfter w:w="89" w:type="dxa"/>
          <w:trHeight w:val="288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218B0B6E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E4244D6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1177" w:rsidRPr="00E56328" w14:paraId="77301D39" w14:textId="77777777" w:rsidTr="00214488">
        <w:trPr>
          <w:gridAfter w:val="1"/>
          <w:wAfter w:w="89" w:type="dxa"/>
          <w:trHeight w:val="50"/>
          <w:jc w:val="center"/>
        </w:trPr>
        <w:tc>
          <w:tcPr>
            <w:tcW w:w="2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5E16031" w14:textId="77777777" w:rsidR="00D01177" w:rsidRPr="00D01177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12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1234305D" w14:textId="77777777" w:rsidR="00D01177" w:rsidRPr="00957521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D01177" w:rsidRPr="00E56328" w14:paraId="740B7EBF" w14:textId="77777777" w:rsidTr="00F43684">
        <w:trPr>
          <w:gridAfter w:val="1"/>
          <w:wAfter w:w="89" w:type="dxa"/>
          <w:trHeight w:val="288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0BDE11D1" w14:textId="77777777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615E2703" w14:textId="77777777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D01177" w:rsidRPr="00E56328" w14:paraId="3D65E5A5" w14:textId="77777777" w:rsidTr="00214488">
        <w:trPr>
          <w:gridAfter w:val="1"/>
          <w:wAfter w:w="89" w:type="dxa"/>
          <w:trHeight w:val="427"/>
          <w:jc w:val="center"/>
        </w:trPr>
        <w:tc>
          <w:tcPr>
            <w:tcW w:w="2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A4B5C" w14:textId="77777777" w:rsidR="00D01177" w:rsidRPr="00D01177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D01177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81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A10DE" w14:textId="77777777" w:rsidR="00D01177" w:rsidRPr="00957521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D01177" w:rsidRPr="00E56328" w14:paraId="57BD46EB" w14:textId="77777777" w:rsidTr="00F43684">
        <w:trPr>
          <w:gridAfter w:val="1"/>
          <w:wAfter w:w="89" w:type="dxa"/>
          <w:trHeight w:val="288"/>
          <w:jc w:val="center"/>
        </w:trPr>
        <w:tc>
          <w:tcPr>
            <w:tcW w:w="11194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927D259" w14:textId="77777777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D01177" w:rsidRPr="00E56328" w14:paraId="06B0B3C5" w14:textId="77777777" w:rsidTr="00214488">
        <w:trPr>
          <w:gridAfter w:val="1"/>
          <w:wAfter w:w="89" w:type="dxa"/>
          <w:trHeight w:val="50"/>
          <w:jc w:val="center"/>
        </w:trPr>
        <w:tc>
          <w:tcPr>
            <w:tcW w:w="2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6941E" w14:textId="77777777" w:rsidR="00D01177" w:rsidRPr="00D01177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ընթացակարգի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D01177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D01177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81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D0834" w14:textId="77777777" w:rsidR="00D01177" w:rsidRPr="00957521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D01177" w:rsidRPr="00E56328" w14:paraId="022B9BBD" w14:textId="77777777" w:rsidTr="00F43684">
        <w:trPr>
          <w:gridAfter w:val="1"/>
          <w:wAfter w:w="89" w:type="dxa"/>
          <w:trHeight w:val="288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43ED503A" w14:textId="77777777" w:rsidR="00D01177" w:rsidRPr="00D01177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D01177" w:rsidRPr="0022631D" w14:paraId="305FD363" w14:textId="77777777" w:rsidTr="00214488">
        <w:trPr>
          <w:gridAfter w:val="1"/>
          <w:wAfter w:w="89" w:type="dxa"/>
          <w:trHeight w:val="50"/>
          <w:jc w:val="center"/>
        </w:trPr>
        <w:tc>
          <w:tcPr>
            <w:tcW w:w="2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024CE4" w14:textId="77777777" w:rsidR="00D01177" w:rsidRPr="00D01177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D01177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81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CBF9E" w14:textId="77777777" w:rsidR="00D01177" w:rsidRPr="00957521" w:rsidRDefault="00D01177" w:rsidP="00D011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D01177" w:rsidRPr="0022631D" w14:paraId="33B1571E" w14:textId="77777777" w:rsidTr="00F43684">
        <w:trPr>
          <w:gridAfter w:val="1"/>
          <w:wAfter w:w="89" w:type="dxa"/>
          <w:trHeight w:val="288"/>
          <w:jc w:val="center"/>
        </w:trPr>
        <w:tc>
          <w:tcPr>
            <w:tcW w:w="11194" w:type="dxa"/>
            <w:gridSpan w:val="28"/>
            <w:shd w:val="clear" w:color="auto" w:fill="99CCFF"/>
            <w:vAlign w:val="center"/>
          </w:tcPr>
          <w:p w14:paraId="673D3F46" w14:textId="77777777" w:rsidR="00D01177" w:rsidRPr="0022631D" w:rsidRDefault="00D01177" w:rsidP="00D011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1177" w:rsidRPr="0022631D" w14:paraId="6E607DF4" w14:textId="77777777" w:rsidTr="00F43684">
        <w:trPr>
          <w:gridAfter w:val="1"/>
          <w:wAfter w:w="89" w:type="dxa"/>
          <w:trHeight w:val="227"/>
          <w:jc w:val="center"/>
        </w:trPr>
        <w:tc>
          <w:tcPr>
            <w:tcW w:w="11194" w:type="dxa"/>
            <w:gridSpan w:val="28"/>
            <w:shd w:val="clear" w:color="auto" w:fill="auto"/>
            <w:vAlign w:val="center"/>
          </w:tcPr>
          <w:p w14:paraId="3567E8F3" w14:textId="77777777" w:rsidR="00D01177" w:rsidRPr="0022631D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1177" w:rsidRPr="0022631D" w14:paraId="01CE2E58" w14:textId="77777777" w:rsidTr="00F43684">
        <w:trPr>
          <w:gridAfter w:val="1"/>
          <w:wAfter w:w="89" w:type="dxa"/>
          <w:trHeight w:val="47"/>
          <w:jc w:val="center"/>
        </w:trPr>
        <w:tc>
          <w:tcPr>
            <w:tcW w:w="40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CCE504" w14:textId="77777777" w:rsidR="00D01177" w:rsidRPr="0022631D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1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A892A" w14:textId="77777777" w:rsidR="00D01177" w:rsidRPr="0022631D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D11BB" w14:textId="77777777" w:rsidR="00D01177" w:rsidRPr="0022631D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01177" w:rsidRPr="0022631D" w14:paraId="295BC3F4" w14:textId="77777777" w:rsidTr="00F43684">
        <w:trPr>
          <w:gridAfter w:val="1"/>
          <w:wAfter w:w="89" w:type="dxa"/>
          <w:trHeight w:val="47"/>
          <w:jc w:val="center"/>
        </w:trPr>
        <w:tc>
          <w:tcPr>
            <w:tcW w:w="40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9FA9" w14:textId="77777777" w:rsidR="00D01177" w:rsidRPr="00957521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957521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Սեդա Թամամավեյան</w:t>
            </w:r>
          </w:p>
        </w:tc>
        <w:tc>
          <w:tcPr>
            <w:tcW w:w="31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115B" w14:textId="5C9ABCA5" w:rsidR="00D01177" w:rsidRPr="00957521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 xml:space="preserve">     </w:t>
            </w:r>
            <w:r w:rsidRPr="00957521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 xml:space="preserve">  +374 264 2 34 23</w:t>
            </w:r>
          </w:p>
        </w:tc>
        <w:tc>
          <w:tcPr>
            <w:tcW w:w="39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9D4F" w14:textId="77777777" w:rsidR="00D01177" w:rsidRPr="00957521" w:rsidRDefault="00D01177" w:rsidP="00D011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957521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 xml:space="preserve">            gavar.gnumner@mail.ru</w:t>
            </w:r>
          </w:p>
        </w:tc>
      </w:tr>
    </w:tbl>
    <w:p w14:paraId="407942FA" w14:textId="77777777" w:rsidR="0022631D" w:rsidRPr="0022631D" w:rsidRDefault="0022631D" w:rsidP="00CC58D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sectPr w:rsidR="0022631D" w:rsidRPr="0022631D" w:rsidSect="007636C3">
      <w:pgSz w:w="11907" w:h="16840" w:code="9"/>
      <w:pgMar w:top="709" w:right="850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BA72F" w14:textId="77777777" w:rsidR="00DD49A4" w:rsidRDefault="00DD49A4" w:rsidP="0022631D">
      <w:pPr>
        <w:spacing w:before="0" w:after="0"/>
      </w:pPr>
      <w:r>
        <w:separator/>
      </w:r>
    </w:p>
  </w:endnote>
  <w:endnote w:type="continuationSeparator" w:id="0">
    <w:p w14:paraId="2DCA8D17" w14:textId="77777777" w:rsidR="00DD49A4" w:rsidRDefault="00DD49A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D325E" w14:textId="77777777" w:rsidR="00DD49A4" w:rsidRDefault="00DD49A4" w:rsidP="0022631D">
      <w:pPr>
        <w:spacing w:before="0" w:after="0"/>
      </w:pPr>
      <w:r>
        <w:separator/>
      </w:r>
    </w:p>
  </w:footnote>
  <w:footnote w:type="continuationSeparator" w:id="0">
    <w:p w14:paraId="2F55E555" w14:textId="77777777" w:rsidR="00DD49A4" w:rsidRDefault="00DD49A4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256E"/>
    <w:rsid w:val="00012170"/>
    <w:rsid w:val="0001352C"/>
    <w:rsid w:val="000158DB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17963"/>
    <w:rsid w:val="00120A61"/>
    <w:rsid w:val="0018422F"/>
    <w:rsid w:val="0019061F"/>
    <w:rsid w:val="001A1999"/>
    <w:rsid w:val="001C1BE1"/>
    <w:rsid w:val="001E0091"/>
    <w:rsid w:val="0020791E"/>
    <w:rsid w:val="00214488"/>
    <w:rsid w:val="0022555E"/>
    <w:rsid w:val="0022631D"/>
    <w:rsid w:val="00250C71"/>
    <w:rsid w:val="00295B92"/>
    <w:rsid w:val="002A3683"/>
    <w:rsid w:val="002D1A41"/>
    <w:rsid w:val="002E4E6F"/>
    <w:rsid w:val="002F16CC"/>
    <w:rsid w:val="002F1FEB"/>
    <w:rsid w:val="00300AAA"/>
    <w:rsid w:val="003142D6"/>
    <w:rsid w:val="0036662C"/>
    <w:rsid w:val="00371B1D"/>
    <w:rsid w:val="003A66FA"/>
    <w:rsid w:val="003B2758"/>
    <w:rsid w:val="003D5704"/>
    <w:rsid w:val="003E2866"/>
    <w:rsid w:val="003E3D40"/>
    <w:rsid w:val="003E6978"/>
    <w:rsid w:val="00410D46"/>
    <w:rsid w:val="00431856"/>
    <w:rsid w:val="00433E3C"/>
    <w:rsid w:val="00454EC4"/>
    <w:rsid w:val="00472069"/>
    <w:rsid w:val="00474C2F"/>
    <w:rsid w:val="004764CD"/>
    <w:rsid w:val="00482689"/>
    <w:rsid w:val="004838AB"/>
    <w:rsid w:val="004875E0"/>
    <w:rsid w:val="004D078F"/>
    <w:rsid w:val="004E022C"/>
    <w:rsid w:val="004E376E"/>
    <w:rsid w:val="00503BCC"/>
    <w:rsid w:val="00505761"/>
    <w:rsid w:val="00532CCC"/>
    <w:rsid w:val="00546023"/>
    <w:rsid w:val="00557F13"/>
    <w:rsid w:val="005737F9"/>
    <w:rsid w:val="005934E8"/>
    <w:rsid w:val="005A32D1"/>
    <w:rsid w:val="005D5FBD"/>
    <w:rsid w:val="00607C9A"/>
    <w:rsid w:val="00646760"/>
    <w:rsid w:val="00655886"/>
    <w:rsid w:val="00655C9D"/>
    <w:rsid w:val="00690ECB"/>
    <w:rsid w:val="006A38B4"/>
    <w:rsid w:val="006B2E21"/>
    <w:rsid w:val="006C0266"/>
    <w:rsid w:val="006E0D92"/>
    <w:rsid w:val="006E1A83"/>
    <w:rsid w:val="006E6A4C"/>
    <w:rsid w:val="006F2779"/>
    <w:rsid w:val="006F4BF2"/>
    <w:rsid w:val="006F58C3"/>
    <w:rsid w:val="00704F50"/>
    <w:rsid w:val="007060FC"/>
    <w:rsid w:val="00716414"/>
    <w:rsid w:val="007636C3"/>
    <w:rsid w:val="007732E7"/>
    <w:rsid w:val="00780453"/>
    <w:rsid w:val="0078682E"/>
    <w:rsid w:val="00792437"/>
    <w:rsid w:val="007F1765"/>
    <w:rsid w:val="0081420B"/>
    <w:rsid w:val="00853A81"/>
    <w:rsid w:val="008B0429"/>
    <w:rsid w:val="008C4E62"/>
    <w:rsid w:val="008E493A"/>
    <w:rsid w:val="008F4067"/>
    <w:rsid w:val="00917BD2"/>
    <w:rsid w:val="00932CF5"/>
    <w:rsid w:val="00957521"/>
    <w:rsid w:val="0099178F"/>
    <w:rsid w:val="009C5E0F"/>
    <w:rsid w:val="009E75FF"/>
    <w:rsid w:val="00A1780C"/>
    <w:rsid w:val="00A306F5"/>
    <w:rsid w:val="00A31820"/>
    <w:rsid w:val="00A419D9"/>
    <w:rsid w:val="00A672D8"/>
    <w:rsid w:val="00A80F3A"/>
    <w:rsid w:val="00AA32E4"/>
    <w:rsid w:val="00AD07B9"/>
    <w:rsid w:val="00AD59DC"/>
    <w:rsid w:val="00AE2534"/>
    <w:rsid w:val="00AF4857"/>
    <w:rsid w:val="00B75762"/>
    <w:rsid w:val="00B843BC"/>
    <w:rsid w:val="00B91DE2"/>
    <w:rsid w:val="00B94EA2"/>
    <w:rsid w:val="00BA03B0"/>
    <w:rsid w:val="00BB0A93"/>
    <w:rsid w:val="00BD3D4E"/>
    <w:rsid w:val="00BE7B06"/>
    <w:rsid w:val="00BF1465"/>
    <w:rsid w:val="00BF4745"/>
    <w:rsid w:val="00C0182B"/>
    <w:rsid w:val="00C84DF7"/>
    <w:rsid w:val="00C96337"/>
    <w:rsid w:val="00C96BED"/>
    <w:rsid w:val="00CB44D2"/>
    <w:rsid w:val="00CC1F23"/>
    <w:rsid w:val="00CC58D4"/>
    <w:rsid w:val="00CC5FB7"/>
    <w:rsid w:val="00CE7E9B"/>
    <w:rsid w:val="00CF1F70"/>
    <w:rsid w:val="00D01177"/>
    <w:rsid w:val="00D350DE"/>
    <w:rsid w:val="00D35E8E"/>
    <w:rsid w:val="00D36189"/>
    <w:rsid w:val="00D56533"/>
    <w:rsid w:val="00D572CB"/>
    <w:rsid w:val="00D60615"/>
    <w:rsid w:val="00D73246"/>
    <w:rsid w:val="00D80C64"/>
    <w:rsid w:val="00D92D0D"/>
    <w:rsid w:val="00DC4A53"/>
    <w:rsid w:val="00DD49A4"/>
    <w:rsid w:val="00DE06F1"/>
    <w:rsid w:val="00DF654A"/>
    <w:rsid w:val="00E13BDD"/>
    <w:rsid w:val="00E20DA3"/>
    <w:rsid w:val="00E243EA"/>
    <w:rsid w:val="00E3383D"/>
    <w:rsid w:val="00E33A25"/>
    <w:rsid w:val="00E4188B"/>
    <w:rsid w:val="00E45067"/>
    <w:rsid w:val="00E54C4D"/>
    <w:rsid w:val="00E56328"/>
    <w:rsid w:val="00E62117"/>
    <w:rsid w:val="00EA01A2"/>
    <w:rsid w:val="00EA568C"/>
    <w:rsid w:val="00EA767F"/>
    <w:rsid w:val="00EB4A2A"/>
    <w:rsid w:val="00EB59EE"/>
    <w:rsid w:val="00EF16D0"/>
    <w:rsid w:val="00F10AFE"/>
    <w:rsid w:val="00F31004"/>
    <w:rsid w:val="00F43684"/>
    <w:rsid w:val="00F64167"/>
    <w:rsid w:val="00F6673B"/>
    <w:rsid w:val="00F77AAD"/>
    <w:rsid w:val="00F916C4"/>
    <w:rsid w:val="00F9236D"/>
    <w:rsid w:val="00FA3112"/>
    <w:rsid w:val="00FB097B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1BC386"/>
  <w15:docId w15:val="{28835B91-F072-4E6D-8B87-B51C72D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22555E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2555E"/>
    <w:rPr>
      <w:rFonts w:ascii="Baltica" w:eastAsia="Times New Roman" w:hAnsi="Baltica" w:cs="Times New Roman"/>
      <w:sz w:val="20"/>
      <w:szCs w:val="20"/>
      <w:lang w:val="af-ZA"/>
    </w:rPr>
  </w:style>
  <w:style w:type="paragraph" w:styleId="21">
    <w:name w:val="Body Text 2"/>
    <w:basedOn w:val="a"/>
    <w:link w:val="22"/>
    <w:rsid w:val="00917BD2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17BD2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B61B-2379-4E6E-8DA2-6AA428AB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GSG</cp:lastModifiedBy>
  <cp:revision>50</cp:revision>
  <cp:lastPrinted>2024-12-24T05:38:00Z</cp:lastPrinted>
  <dcterms:created xsi:type="dcterms:W3CDTF">2021-06-28T12:08:00Z</dcterms:created>
  <dcterms:modified xsi:type="dcterms:W3CDTF">2024-12-24T05:38:00Z</dcterms:modified>
</cp:coreProperties>
</file>