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9DF1" w14:textId="393AEED9" w:rsidR="0022631D" w:rsidRPr="0022631D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4E9D38D" wp14:editId="7FDF8495">
                <wp:simplePos x="0" y="0"/>
                <wp:positionH relativeFrom="column">
                  <wp:posOffset>-1550990</wp:posOffset>
                </wp:positionH>
                <wp:positionV relativeFrom="paragraph">
                  <wp:posOffset>121950</wp:posOffset>
                </wp:positionV>
                <wp:extent cx="360" cy="360"/>
                <wp:effectExtent l="57150" t="76200" r="38100" b="57150"/>
                <wp:wrapNone/>
                <wp:docPr id="923255801" name="Рукописный вво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45B94B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7" o:spid="_x0000_s1026" type="#_x0000_t75" style="position:absolute;margin-left:-123.55pt;margin-top:6.75pt;width:2.9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">
                <v:imagedata r:id="rId9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0285E9EA" w14:textId="555D665F" w:rsidR="0022631D" w:rsidRPr="00E56328" w:rsidRDefault="00100A55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noProof/>
          <w:sz w:val="16"/>
          <w:szCs w:val="20"/>
          <w:lang w:val="hy-AM" w:eastAsia="ru-RU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B2D350E" wp14:editId="3671375A">
                <wp:simplePos x="0" y="0"/>
                <wp:positionH relativeFrom="column">
                  <wp:posOffset>-2933390</wp:posOffset>
                </wp:positionH>
                <wp:positionV relativeFrom="paragraph">
                  <wp:posOffset>230585</wp:posOffset>
                </wp:positionV>
                <wp:extent cx="360" cy="360"/>
                <wp:effectExtent l="95250" t="152400" r="76200" b="133350"/>
                <wp:wrapNone/>
                <wp:docPr id="372541727" name="Рукописный вво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8E6A7" id="Рукописный ввод 6" o:spid="_x0000_s1026" type="#_x0000_t75" style="position:absolute;margin-left:-235.25pt;margin-top:9.65pt;width:8.55pt;height:17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">
                <v:imagedata r:id="rId11" o:title=""/>
                <o:lock v:ext="edit" rotation="t" aspectratio="f"/>
              </v:shape>
            </w:pict>
          </mc:Fallback>
        </mc:AlternateConten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666B74CC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36C9831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7758F1E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A465616" w14:textId="557DCD2B" w:rsidR="0022631D" w:rsidRPr="0022631D" w:rsidRDefault="00100A55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634D997" wp14:editId="63616B17">
                <wp:simplePos x="0" y="0"/>
                <wp:positionH relativeFrom="column">
                  <wp:posOffset>-1378190</wp:posOffset>
                </wp:positionH>
                <wp:positionV relativeFrom="paragraph">
                  <wp:posOffset>389480</wp:posOffset>
                </wp:positionV>
                <wp:extent cx="360" cy="360"/>
                <wp:effectExtent l="38100" t="38100" r="19050" b="19050"/>
                <wp:wrapNone/>
                <wp:docPr id="1370385748" name="Рукописный ввод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2B830D" id="Рукописный ввод 1" o:spid="_x0000_s1026" type="#_x0000_t75" style="position:absolute;margin-left:-109pt;margin-top:30.1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">
                <v:imagedata r:id="rId13" o:title=""/>
                <o:lock v:ext="edit" rotation="t" aspectratio="f"/>
              </v:shape>
            </w:pict>
          </mc:Fallback>
        </mc:AlternateContent>
      </w:r>
      <w:r w:rsidR="0022631D"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74BE23" w14:textId="3EEBA009" w:rsidR="0022631D" w:rsidRPr="0022631D" w:rsidRDefault="0022631D" w:rsidP="00A50B52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Ալավերդի,Զորավար Անդրանիկի8/1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B95A2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</w:t>
      </w:r>
      <w:r w:rsidR="00712D83" w:rsidRPr="00712D83">
        <w:rPr>
          <w:rFonts w:ascii="GHEA Grapalat" w:eastAsia="Times New Roman" w:hAnsi="GHEA Grapalat" w:cs="Sylfaen"/>
          <w:sz w:val="20"/>
          <w:szCs w:val="20"/>
          <w:lang w:val="af-ZA" w:eastAsia="ru-RU"/>
        </w:rPr>
        <w:t>2.</w:t>
      </w:r>
      <w:r w:rsidR="00712D83" w:rsidRPr="00712D8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934BC3" w:rsidRPr="00934BC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Ալավերդի համայնքի կարիքների համար ապրանքների/բժշկական սարքավորումներ/ ձեռք բեր</w:t>
      </w:r>
      <w:r w:rsidR="00934BC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ման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</w:t>
      </w:r>
      <w:r w:rsidR="00E57C8D" w:rsidRPr="00E57C8D">
        <w:rPr>
          <w:rFonts w:ascii="GHEA Grapalat" w:hAnsi="GHEA Grapalat"/>
          <w:lang w:val="af-ZA"/>
        </w:rPr>
        <w:t>ԼՄԱՀ- ԳՀԱՊՁԲ-25/</w:t>
      </w:r>
      <w:r w:rsidR="00712D83">
        <w:rPr>
          <w:rFonts w:ascii="GHEA Grapalat" w:hAnsi="GHEA Grapalat"/>
          <w:lang w:val="af-ZA"/>
        </w:rPr>
        <w:t>5</w:t>
      </w:r>
      <w:r w:rsidR="00934BC3">
        <w:rPr>
          <w:rFonts w:ascii="GHEA Grapalat" w:hAnsi="GHEA Grapalat"/>
          <w:lang w:val="af-ZA"/>
        </w:rPr>
        <w:t>3</w:t>
      </w:r>
      <w:r w:rsidR="00100A55" w:rsidRPr="00100A55">
        <w:rPr>
          <w:rFonts w:ascii="GHEA Grapalat" w:hAnsi="GHEA Grapalat"/>
          <w:lang w:val="af-ZA"/>
        </w:rPr>
        <w:t xml:space="preserve">  ծածկագրով </w:t>
      </w:r>
      <w:r w:rsidR="00E57C8D" w:rsidRPr="00E57C8D">
        <w:rPr>
          <w:rFonts w:ascii="GHEA Grapalat" w:hAnsi="GHEA Grapalat"/>
          <w:lang w:val="af-ZA"/>
        </w:rPr>
        <w:t>ԳՀ</w:t>
      </w:r>
      <w:r w:rsidR="006A1DFC">
        <w:rPr>
          <w:rFonts w:ascii="GHEA Grapalat" w:hAnsi="GHEA Grapalat"/>
          <w:color w:val="FF0000"/>
          <w:lang w:val="af-ZA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4AF0681" w14:textId="03735E83" w:rsidR="0022631D" w:rsidRPr="0022631D" w:rsidRDefault="00100A55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noProof/>
          <w:sz w:val="20"/>
          <w:szCs w:val="20"/>
          <w:lang w:val="af-ZA" w:eastAsia="ru-RU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5293168" wp14:editId="7D86ADDF">
                <wp:simplePos x="0" y="0"/>
                <wp:positionH relativeFrom="column">
                  <wp:posOffset>2956570</wp:posOffset>
                </wp:positionH>
                <wp:positionV relativeFrom="paragraph">
                  <wp:posOffset>88745</wp:posOffset>
                </wp:positionV>
                <wp:extent cx="360" cy="360"/>
                <wp:effectExtent l="38100" t="38100" r="19050" b="19050"/>
                <wp:wrapNone/>
                <wp:docPr id="130837438" name="Рукописный вво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>
                          <a14:cpLocks xmlns:a14="http://schemas.microsoft.com/office/drawing/2010/main" noRot="1"/>
                        </w14:cNvContentPartPr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C700A4" id="Рукописный ввод 2" o:spid="_x0000_s1026" type="#_x0000_t75" style="position:absolute;margin-left:232.3pt;margin-top:6.5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">
                <v:imagedata r:id="rId13" o:title=""/>
                <o:lock v:ext="edit" rotation="t" aspectratio="f"/>
              </v:shape>
            </w:pict>
          </mc:Fallback>
        </mc:AlternateConten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42"/>
        <w:gridCol w:w="61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50"/>
        <w:gridCol w:w="81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11D1334A" w14:textId="77777777" w:rsidTr="00377D09">
        <w:trPr>
          <w:trHeight w:val="146"/>
        </w:trPr>
        <w:tc>
          <w:tcPr>
            <w:tcW w:w="772" w:type="dxa"/>
            <w:gridSpan w:val="2"/>
            <w:vAlign w:val="center"/>
          </w:tcPr>
          <w:p w14:paraId="699948C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2"/>
            <w:vAlign w:val="center"/>
          </w:tcPr>
          <w:p w14:paraId="3889997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3B0EB108" w14:textId="77777777" w:rsidTr="00377D09">
        <w:trPr>
          <w:trHeight w:val="110"/>
        </w:trPr>
        <w:tc>
          <w:tcPr>
            <w:tcW w:w="772" w:type="dxa"/>
            <w:gridSpan w:val="2"/>
            <w:vMerge w:val="restart"/>
            <w:vAlign w:val="center"/>
          </w:tcPr>
          <w:p w14:paraId="21A9552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4"/>
            <w:vMerge w:val="restart"/>
            <w:vAlign w:val="center"/>
          </w:tcPr>
          <w:p w14:paraId="7835A17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vAlign w:val="center"/>
          </w:tcPr>
          <w:p w14:paraId="3C817288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vAlign w:val="center"/>
          </w:tcPr>
          <w:p w14:paraId="4D13ACB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vAlign w:val="center"/>
          </w:tcPr>
          <w:p w14:paraId="06D6A6A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73C32B67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vAlign w:val="center"/>
          </w:tcPr>
          <w:p w14:paraId="2165021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40E02707" w14:textId="77777777" w:rsidTr="00377D09">
        <w:trPr>
          <w:trHeight w:val="175"/>
        </w:trPr>
        <w:tc>
          <w:tcPr>
            <w:tcW w:w="772" w:type="dxa"/>
            <w:gridSpan w:val="2"/>
            <w:vMerge/>
            <w:vAlign w:val="center"/>
          </w:tcPr>
          <w:p w14:paraId="3DAA56F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vAlign w:val="center"/>
          </w:tcPr>
          <w:p w14:paraId="4AD76AD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452AB8E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13039CD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0CA44BFB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vAlign w:val="center"/>
          </w:tcPr>
          <w:p w14:paraId="1603A3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</w:tcPr>
          <w:p w14:paraId="249C362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</w:tcPr>
          <w:p w14:paraId="17D77CE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7496A57" w14:textId="77777777" w:rsidTr="00377D09">
        <w:trPr>
          <w:trHeight w:val="275"/>
        </w:trPr>
        <w:tc>
          <w:tcPr>
            <w:tcW w:w="77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246015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2AE89F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CEF083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791B171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1F52FBD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4D936EFF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C15FFF5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6309333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</w:tcPr>
          <w:p w14:paraId="72FFB82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92D3D" w14:paraId="3C6788F4" w14:textId="77777777" w:rsidTr="00377D09">
        <w:trPr>
          <w:trHeight w:val="40"/>
        </w:trPr>
        <w:tc>
          <w:tcPr>
            <w:tcW w:w="772" w:type="dxa"/>
            <w:gridSpan w:val="2"/>
            <w:vAlign w:val="center"/>
          </w:tcPr>
          <w:p w14:paraId="36817D46" w14:textId="728392C5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0AFAEF6" w14:textId="0A0AC363" w:rsidR="00D76C91" w:rsidRPr="003800FB" w:rsidRDefault="00934BC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34BC3">
              <w:rPr>
                <w:rFonts w:ascii="GHEA Grapalat" w:hAnsi="GHEA Grapalat"/>
                <w:sz w:val="20"/>
                <w:szCs w:val="20"/>
                <w:lang w:val="af-ZA"/>
              </w:rPr>
              <w:t>Ալավերդի համայնքի կարիքների համար ապրանքների/բժշկական սարքավորումներ/ ձեռք բերում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0ED7E69E" w14:textId="77777777" w:rsidR="00D76C91" w:rsidRPr="00F92D3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0BB6E74F" w14:textId="00610E9E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02D4861D" w14:textId="267A6352" w:rsidR="00D76C91" w:rsidRPr="0031290E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E29B3CB" w14:textId="6F93DFEB" w:rsidR="00D76C91" w:rsidRPr="003800FB" w:rsidRDefault="00934BC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22</w:t>
            </w:r>
            <w:r w:rsidR="00712D8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0E34180" w14:textId="3CE759A8" w:rsidR="00D76C91" w:rsidRPr="004F493D" w:rsidRDefault="00934BC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F1B9B">
              <w:rPr>
                <w:rFonts w:ascii="GHEA Grapalat" w:hAnsi="GHEA Grapalat"/>
                <w:lang w:val="hy-AM"/>
              </w:rPr>
              <w:t>22</w:t>
            </w:r>
            <w:r w:rsidR="00712D83" w:rsidRPr="002F1B9B">
              <w:rPr>
                <w:rFonts w:ascii="GHEA Grapalat" w:hAnsi="GHEA Grapalat"/>
                <w:lang w:val="hy-AM"/>
              </w:rPr>
              <w:t>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7954924E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3C7DAD20" w14:textId="77777777" w:rsidR="00D76C91" w:rsidRPr="00D76C91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Ըստ տեխնիկական բնութագրի</w:t>
            </w:r>
          </w:p>
        </w:tc>
      </w:tr>
      <w:tr w:rsidR="00D76C91" w:rsidRPr="0022631D" w14:paraId="4CF89121" w14:textId="77777777" w:rsidTr="00377D09">
        <w:trPr>
          <w:trHeight w:val="182"/>
        </w:trPr>
        <w:tc>
          <w:tcPr>
            <w:tcW w:w="772" w:type="dxa"/>
            <w:gridSpan w:val="2"/>
            <w:tcBorders>
              <w:bottom w:val="single" w:sz="8" w:space="0" w:color="auto"/>
            </w:tcBorders>
            <w:vAlign w:val="center"/>
          </w:tcPr>
          <w:p w14:paraId="6AFDDAC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29" w:type="dxa"/>
            <w:gridSpan w:val="4"/>
            <w:tcBorders>
              <w:bottom w:val="single" w:sz="8" w:space="0" w:color="auto"/>
            </w:tcBorders>
            <w:vAlign w:val="center"/>
          </w:tcPr>
          <w:p w14:paraId="27BF9C0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7CD08862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670D16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C206DF6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32777B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1C27AEE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396E63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vAlign w:val="center"/>
          </w:tcPr>
          <w:p w14:paraId="5AF03A47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386632E2" w14:textId="77777777" w:rsidTr="00377D09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6E488EF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01538A01" w14:textId="77777777" w:rsidTr="00377D09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vAlign w:val="center"/>
          </w:tcPr>
          <w:p w14:paraId="43BADDE5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vAlign w:val="center"/>
          </w:tcPr>
          <w:p w14:paraId="72DF7334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</w:p>
        </w:tc>
      </w:tr>
      <w:tr w:rsidR="00D76C91" w:rsidRPr="0022631D" w14:paraId="05842D67" w14:textId="77777777" w:rsidTr="00377D09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CE202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F363F4" w14:paraId="2D2C25DC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E759A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1D825CBB" w14:textId="1D23C7C4" w:rsidR="00D76C91" w:rsidRPr="00E9600B" w:rsidRDefault="00934BC3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4BC3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2025-11-03</w:t>
            </w:r>
          </w:p>
        </w:tc>
      </w:tr>
      <w:tr w:rsidR="00D76C91" w:rsidRPr="00F363F4" w14:paraId="25D124C9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B53E0B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9ECA8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8DFDF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F363F4" w14:paraId="6E4EF4FB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7D0464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E5435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9153F6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6C91" w:rsidRPr="0022631D" w14:paraId="67F6F2F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1941AF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9C431" w14:textId="77777777" w:rsidR="00D76C91" w:rsidRPr="00F363F4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8820A" w14:textId="77777777" w:rsidR="00D76C91" w:rsidRPr="00F363F4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D18563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D76C91" w:rsidRPr="0022631D" w14:paraId="09BCA207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7D2E870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2BBED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53A1D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3359C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5EEAD731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A09FCA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ED98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C0561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74550" w14:textId="77777777" w:rsidR="00D76C91" w:rsidRPr="0022631D" w:rsidRDefault="00D76C91" w:rsidP="00D76C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427CEEA1" w14:textId="77777777" w:rsidTr="00377D09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24E576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6C91" w:rsidRPr="0022631D" w14:paraId="2BB79BD8" w14:textId="77777777" w:rsidTr="00377D09">
        <w:trPr>
          <w:trHeight w:val="605"/>
        </w:trPr>
        <w:tc>
          <w:tcPr>
            <w:tcW w:w="1385" w:type="dxa"/>
            <w:gridSpan w:val="3"/>
            <w:vMerge w:val="restart"/>
            <w:vAlign w:val="center"/>
          </w:tcPr>
          <w:p w14:paraId="4DDB5E0B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vAlign w:val="center"/>
          </w:tcPr>
          <w:p w14:paraId="73B3B7B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vAlign w:val="center"/>
          </w:tcPr>
          <w:p w14:paraId="509CD581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6C91" w:rsidRPr="0022631D" w14:paraId="1127E9D9" w14:textId="77777777" w:rsidTr="00377D09">
        <w:trPr>
          <w:trHeight w:val="365"/>
        </w:trPr>
        <w:tc>
          <w:tcPr>
            <w:tcW w:w="1385" w:type="dxa"/>
            <w:gridSpan w:val="3"/>
            <w:vMerge/>
            <w:vAlign w:val="center"/>
          </w:tcPr>
          <w:p w14:paraId="3DE2691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vAlign w:val="center"/>
          </w:tcPr>
          <w:p w14:paraId="31E7477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10AE6AF8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vAlign w:val="center"/>
          </w:tcPr>
          <w:p w14:paraId="0E4A566E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vAlign w:val="center"/>
          </w:tcPr>
          <w:p w14:paraId="54E2857D" w14:textId="77777777" w:rsidR="00D76C91" w:rsidRPr="0022631D" w:rsidRDefault="00D76C91" w:rsidP="00D76C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76C91" w:rsidRPr="0022631D" w14:paraId="3CE5C495" w14:textId="77777777" w:rsidTr="00377D09">
        <w:trPr>
          <w:trHeight w:val="83"/>
        </w:trPr>
        <w:tc>
          <w:tcPr>
            <w:tcW w:w="1385" w:type="dxa"/>
            <w:gridSpan w:val="3"/>
            <w:vAlign w:val="center"/>
          </w:tcPr>
          <w:p w14:paraId="4342F0B7" w14:textId="77777777" w:rsidR="00D76C91" w:rsidRPr="0022631D" w:rsidRDefault="00CB5509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1"/>
            <w:vAlign w:val="center"/>
          </w:tcPr>
          <w:p w14:paraId="7A196FDF" w14:textId="1AE904F4" w:rsidR="00D76C91" w:rsidRPr="0022631D" w:rsidRDefault="006565A5" w:rsidP="00D76C9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  <w:proofErr w:type="spellStart"/>
            <w:r w:rsidRPr="006565A5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Շիրմա</w:t>
            </w:r>
            <w:proofErr w:type="spellEnd"/>
            <w:r w:rsidRPr="006565A5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65A5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եռափեղկ</w:t>
            </w:r>
            <w:proofErr w:type="spellEnd"/>
            <w:r w:rsidRPr="006565A5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r w:rsidRPr="006565A5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ab/>
            </w:r>
            <w:proofErr w:type="spellStart"/>
            <w:r w:rsidRPr="006565A5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Треугольный</w:t>
            </w:r>
            <w:proofErr w:type="spellEnd"/>
            <w:r w:rsidRPr="006565A5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565A5"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  <w:t>экран</w:t>
            </w:r>
            <w:proofErr w:type="spellEnd"/>
          </w:p>
        </w:tc>
      </w:tr>
      <w:tr w:rsidR="006565A5" w:rsidRPr="0022631D" w14:paraId="4D4618BF" w14:textId="77777777" w:rsidTr="00377D09">
        <w:trPr>
          <w:trHeight w:val="83"/>
        </w:trPr>
        <w:tc>
          <w:tcPr>
            <w:tcW w:w="1385" w:type="dxa"/>
            <w:gridSpan w:val="3"/>
            <w:vAlign w:val="center"/>
          </w:tcPr>
          <w:p w14:paraId="55B36AA9" w14:textId="0C99BB19" w:rsidR="006565A5" w:rsidRPr="0022631D" w:rsidRDefault="006565A5" w:rsidP="0065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FA9C3" w14:textId="2F5AA4B3" w:rsidR="006565A5" w:rsidRPr="008438D8" w:rsidRDefault="006565A5" w:rsidP="006565A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&lt;&lt;Երմեդ&gt;&gt; ՍՊԸ</w:t>
            </w:r>
          </w:p>
        </w:tc>
        <w:tc>
          <w:tcPr>
            <w:tcW w:w="3250" w:type="dxa"/>
            <w:gridSpan w:val="12"/>
            <w:vAlign w:val="center"/>
          </w:tcPr>
          <w:p w14:paraId="76F08BE8" w14:textId="427968B8" w:rsidR="006565A5" w:rsidRPr="008438D8" w:rsidRDefault="006565A5" w:rsidP="006565A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</w:rPr>
              <w:t>43000</w:t>
            </w:r>
          </w:p>
        </w:tc>
        <w:tc>
          <w:tcPr>
            <w:tcW w:w="2160" w:type="dxa"/>
            <w:gridSpan w:val="8"/>
          </w:tcPr>
          <w:p w14:paraId="05343CF8" w14:textId="658E3D02" w:rsidR="006565A5" w:rsidRPr="008438D8" w:rsidRDefault="006565A5" w:rsidP="006565A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4013A8F8" w14:textId="2A1B279C" w:rsidR="006565A5" w:rsidRPr="008438D8" w:rsidRDefault="006565A5" w:rsidP="006565A5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</w:rPr>
              <w:t>43000</w:t>
            </w:r>
          </w:p>
        </w:tc>
      </w:tr>
      <w:tr w:rsidR="006565A5" w:rsidRPr="0022631D" w14:paraId="154BA486" w14:textId="77777777" w:rsidTr="00F770DD">
        <w:trPr>
          <w:trHeight w:val="83"/>
        </w:trPr>
        <w:tc>
          <w:tcPr>
            <w:tcW w:w="1385" w:type="dxa"/>
            <w:gridSpan w:val="3"/>
            <w:vAlign w:val="center"/>
          </w:tcPr>
          <w:p w14:paraId="359AB9E1" w14:textId="0F21FB82" w:rsidR="006565A5" w:rsidRPr="0022631D" w:rsidRDefault="006565A5" w:rsidP="00C0634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65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6565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827" w:type="dxa"/>
            <w:gridSpan w:val="31"/>
            <w:tcBorders>
              <w:left w:val="single" w:sz="4" w:space="0" w:color="auto"/>
            </w:tcBorders>
          </w:tcPr>
          <w:p w14:paraId="65980D85" w14:textId="72594049" w:rsidR="006565A5" w:rsidRDefault="006565A5" w:rsidP="00C0634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565A5">
              <w:rPr>
                <w:rFonts w:ascii="Sylfaen" w:hAnsi="Sylfaen"/>
                <w:sz w:val="16"/>
                <w:szCs w:val="16"/>
                <w:lang w:val="hy-AM"/>
              </w:rPr>
              <w:t xml:space="preserve">Կշեռք մանկական </w:t>
            </w:r>
            <w:r w:rsidRPr="006565A5">
              <w:rPr>
                <w:rFonts w:ascii="Sylfaen" w:hAnsi="Sylfaen"/>
                <w:sz w:val="16"/>
                <w:szCs w:val="16"/>
                <w:lang w:val="hy-AM"/>
              </w:rPr>
              <w:tab/>
              <w:t>Детские весы</w:t>
            </w:r>
          </w:p>
        </w:tc>
      </w:tr>
      <w:tr w:rsidR="006565A5" w:rsidRPr="0022631D" w14:paraId="4ACF3991" w14:textId="77777777" w:rsidTr="00493A7D">
        <w:trPr>
          <w:trHeight w:val="83"/>
        </w:trPr>
        <w:tc>
          <w:tcPr>
            <w:tcW w:w="1385" w:type="dxa"/>
            <w:gridSpan w:val="3"/>
            <w:vAlign w:val="center"/>
          </w:tcPr>
          <w:p w14:paraId="250294E1" w14:textId="1AE2323D" w:rsidR="006565A5" w:rsidRDefault="006565A5" w:rsidP="0065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63967" w14:textId="72AE006F" w:rsidR="006565A5" w:rsidRPr="00377D09" w:rsidRDefault="006565A5" w:rsidP="006565A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&lt;&lt;Երմեդ&gt;&gt; ՍՊԸ</w:t>
            </w:r>
          </w:p>
        </w:tc>
        <w:tc>
          <w:tcPr>
            <w:tcW w:w="3250" w:type="dxa"/>
            <w:gridSpan w:val="12"/>
            <w:vAlign w:val="center"/>
          </w:tcPr>
          <w:p w14:paraId="42A51110" w14:textId="72EB7958" w:rsidR="006565A5" w:rsidRDefault="006565A5" w:rsidP="006565A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30000</w:t>
            </w:r>
          </w:p>
        </w:tc>
        <w:tc>
          <w:tcPr>
            <w:tcW w:w="2160" w:type="dxa"/>
            <w:gridSpan w:val="8"/>
          </w:tcPr>
          <w:p w14:paraId="518C7B56" w14:textId="4E9B270B" w:rsidR="006565A5" w:rsidRDefault="006565A5" w:rsidP="006565A5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15647AFF" w14:textId="3135B76D" w:rsidR="006565A5" w:rsidRDefault="006565A5" w:rsidP="006565A5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30000</w:t>
            </w:r>
          </w:p>
        </w:tc>
      </w:tr>
      <w:tr w:rsidR="006565A5" w:rsidRPr="006565A5" w14:paraId="41DFA4C2" w14:textId="77777777" w:rsidTr="00ED5F8C">
        <w:trPr>
          <w:trHeight w:val="83"/>
        </w:trPr>
        <w:tc>
          <w:tcPr>
            <w:tcW w:w="1385" w:type="dxa"/>
            <w:gridSpan w:val="3"/>
            <w:vAlign w:val="center"/>
          </w:tcPr>
          <w:p w14:paraId="5936F1D3" w14:textId="08B86F32" w:rsidR="006565A5" w:rsidRDefault="006565A5" w:rsidP="00377D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565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Չափաբաժին</w:t>
            </w:r>
            <w:proofErr w:type="spellEnd"/>
            <w:r w:rsidRPr="006565A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827" w:type="dxa"/>
            <w:gridSpan w:val="31"/>
            <w:tcBorders>
              <w:left w:val="single" w:sz="4" w:space="0" w:color="auto"/>
            </w:tcBorders>
          </w:tcPr>
          <w:p w14:paraId="7918A785" w14:textId="3E3A5FBD" w:rsidR="006565A5" w:rsidRPr="006565A5" w:rsidRDefault="006565A5" w:rsidP="00377D09">
            <w:pPr>
              <w:jc w:val="center"/>
              <w:rPr>
                <w:rFonts w:ascii="Sylfaen" w:hAnsi="Sylfaen"/>
                <w:lang w:val="ru-RU"/>
              </w:rPr>
            </w:pPr>
            <w:proofErr w:type="spellStart"/>
            <w:r w:rsidRPr="006565A5">
              <w:rPr>
                <w:rFonts w:ascii="Sylfaen" w:hAnsi="Sylfaen"/>
              </w:rPr>
              <w:t>Ճնշման</w:t>
            </w:r>
            <w:proofErr w:type="spellEnd"/>
            <w:r w:rsidRPr="006565A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6565A5">
              <w:rPr>
                <w:rFonts w:ascii="Sylfaen" w:hAnsi="Sylfaen"/>
              </w:rPr>
              <w:t>չափման</w:t>
            </w:r>
            <w:proofErr w:type="spellEnd"/>
            <w:r w:rsidRPr="006565A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6565A5">
              <w:rPr>
                <w:rFonts w:ascii="Sylfaen" w:hAnsi="Sylfaen"/>
              </w:rPr>
              <w:t>գործիք</w:t>
            </w:r>
            <w:proofErr w:type="spellEnd"/>
            <w:r w:rsidRPr="006565A5">
              <w:rPr>
                <w:rFonts w:ascii="Sylfaen" w:hAnsi="Sylfaen"/>
                <w:lang w:val="ru-RU"/>
              </w:rPr>
              <w:t xml:space="preserve"> </w:t>
            </w:r>
            <w:proofErr w:type="spellStart"/>
            <w:r w:rsidRPr="006565A5">
              <w:rPr>
                <w:rFonts w:ascii="Sylfaen" w:hAnsi="Sylfaen"/>
              </w:rPr>
              <w:t>էլեկտրոնային</w:t>
            </w:r>
            <w:proofErr w:type="spellEnd"/>
            <w:r w:rsidRPr="006565A5">
              <w:rPr>
                <w:rFonts w:ascii="Sylfaen" w:hAnsi="Sylfaen"/>
                <w:lang w:val="ru-RU"/>
              </w:rPr>
              <w:tab/>
              <w:t>Электронный измеритель артериального давления</w:t>
            </w:r>
          </w:p>
        </w:tc>
      </w:tr>
      <w:tr w:rsidR="006565A5" w:rsidRPr="006565A5" w14:paraId="6A8EE1AE" w14:textId="77777777" w:rsidTr="00BA79CF">
        <w:trPr>
          <w:trHeight w:val="83"/>
        </w:trPr>
        <w:tc>
          <w:tcPr>
            <w:tcW w:w="1385" w:type="dxa"/>
            <w:gridSpan w:val="3"/>
            <w:vAlign w:val="center"/>
          </w:tcPr>
          <w:p w14:paraId="6C12B00C" w14:textId="44643A33" w:rsidR="006565A5" w:rsidRPr="006565A5" w:rsidRDefault="006565A5" w:rsidP="0065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8B6B8" w14:textId="541988DF" w:rsidR="006565A5" w:rsidRPr="00377D09" w:rsidRDefault="006565A5" w:rsidP="006565A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&lt;&lt;Երմեդ&gt;&gt; ՍՊԸ</w:t>
            </w:r>
          </w:p>
        </w:tc>
        <w:tc>
          <w:tcPr>
            <w:tcW w:w="3250" w:type="dxa"/>
            <w:gridSpan w:val="12"/>
            <w:vAlign w:val="center"/>
          </w:tcPr>
          <w:p w14:paraId="17867C26" w14:textId="3DFAFEDF" w:rsidR="006565A5" w:rsidRPr="006565A5" w:rsidRDefault="006565A5" w:rsidP="006565A5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hy-AM"/>
              </w:rPr>
              <w:t>15000</w:t>
            </w:r>
          </w:p>
        </w:tc>
        <w:tc>
          <w:tcPr>
            <w:tcW w:w="2160" w:type="dxa"/>
            <w:gridSpan w:val="8"/>
          </w:tcPr>
          <w:p w14:paraId="1D558656" w14:textId="61108F6C" w:rsidR="006565A5" w:rsidRDefault="006565A5" w:rsidP="006565A5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750F647C" w14:textId="535B0DFB" w:rsidR="006565A5" w:rsidRPr="006565A5" w:rsidRDefault="006565A5" w:rsidP="006565A5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hy-AM"/>
              </w:rPr>
              <w:t>15000</w:t>
            </w:r>
          </w:p>
        </w:tc>
      </w:tr>
      <w:tr w:rsidR="006565A5" w:rsidRPr="006565A5" w14:paraId="6C5AA691" w14:textId="77777777" w:rsidTr="00BC553E">
        <w:trPr>
          <w:trHeight w:val="83"/>
        </w:trPr>
        <w:tc>
          <w:tcPr>
            <w:tcW w:w="1385" w:type="dxa"/>
            <w:gridSpan w:val="3"/>
            <w:vAlign w:val="center"/>
          </w:tcPr>
          <w:p w14:paraId="612885B5" w14:textId="00645FD2" w:rsidR="006565A5" w:rsidRPr="006565A5" w:rsidRDefault="006565A5" w:rsidP="00377D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6565A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Չափաբաժին</w:t>
            </w:r>
            <w:proofErr w:type="spellEnd"/>
            <w:r w:rsidRPr="006565A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9827" w:type="dxa"/>
            <w:gridSpan w:val="31"/>
            <w:tcBorders>
              <w:left w:val="single" w:sz="4" w:space="0" w:color="auto"/>
            </w:tcBorders>
          </w:tcPr>
          <w:p w14:paraId="471E316B" w14:textId="00D34D84" w:rsidR="006565A5" w:rsidRPr="006565A5" w:rsidRDefault="006565A5" w:rsidP="00377D09">
            <w:pPr>
              <w:jc w:val="center"/>
              <w:rPr>
                <w:rFonts w:ascii="Sylfaen" w:hAnsi="Sylfaen"/>
                <w:lang w:val="hy-AM"/>
              </w:rPr>
            </w:pPr>
            <w:r w:rsidRPr="006565A5">
              <w:rPr>
                <w:rFonts w:ascii="Sylfaen" w:hAnsi="Sylfaen"/>
                <w:lang w:val="hy-AM"/>
              </w:rPr>
              <w:t>Ստետոսկոպ մեծահասակի</w:t>
            </w:r>
            <w:r w:rsidRPr="006565A5">
              <w:rPr>
                <w:rFonts w:ascii="Sylfaen" w:hAnsi="Sylfaen"/>
                <w:lang w:val="hy-AM"/>
              </w:rPr>
              <w:tab/>
              <w:t>Стетоскоп для взрослых</w:t>
            </w:r>
          </w:p>
        </w:tc>
      </w:tr>
      <w:tr w:rsidR="006565A5" w:rsidRPr="006565A5" w14:paraId="794D16B5" w14:textId="77777777" w:rsidTr="00377D09">
        <w:trPr>
          <w:trHeight w:val="83"/>
        </w:trPr>
        <w:tc>
          <w:tcPr>
            <w:tcW w:w="1385" w:type="dxa"/>
            <w:gridSpan w:val="3"/>
            <w:vAlign w:val="center"/>
          </w:tcPr>
          <w:p w14:paraId="0AAF3846" w14:textId="17CE38BB" w:rsidR="006565A5" w:rsidRPr="006565A5" w:rsidRDefault="006565A5" w:rsidP="0065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F0E8049" w14:textId="5D6C1E2B" w:rsidR="006565A5" w:rsidRPr="00377D09" w:rsidRDefault="006565A5" w:rsidP="006565A5">
            <w:pPr>
              <w:jc w:val="center"/>
              <w:rPr>
                <w:rFonts w:ascii="Sylfaen" w:hAnsi="Sylfaen"/>
                <w:lang w:val="hy-AM"/>
              </w:rPr>
            </w:pPr>
            <w:r w:rsidRPr="006565A5">
              <w:rPr>
                <w:rFonts w:ascii="Sylfaen" w:hAnsi="Sylfaen"/>
                <w:lang w:val="hy-AM"/>
              </w:rPr>
              <w:t>&lt;&lt;ՍԻՈՒՆ&gt;&gt; ՍՊԸ</w:t>
            </w:r>
          </w:p>
        </w:tc>
        <w:tc>
          <w:tcPr>
            <w:tcW w:w="3250" w:type="dxa"/>
            <w:gridSpan w:val="12"/>
            <w:vAlign w:val="center"/>
          </w:tcPr>
          <w:p w14:paraId="6A5C6CD3" w14:textId="5B740420" w:rsidR="006565A5" w:rsidRPr="006565A5" w:rsidRDefault="006565A5" w:rsidP="006565A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14800</w:t>
            </w:r>
          </w:p>
        </w:tc>
        <w:tc>
          <w:tcPr>
            <w:tcW w:w="2160" w:type="dxa"/>
            <w:gridSpan w:val="8"/>
          </w:tcPr>
          <w:p w14:paraId="76C7C1AD" w14:textId="0CCF32DE" w:rsidR="006565A5" w:rsidRDefault="006565A5" w:rsidP="006565A5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685E00AF" w14:textId="03DF3011" w:rsidR="006565A5" w:rsidRPr="006565A5" w:rsidRDefault="006565A5" w:rsidP="006565A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14800</w:t>
            </w:r>
          </w:p>
        </w:tc>
      </w:tr>
      <w:tr w:rsidR="006565A5" w:rsidRPr="006565A5" w14:paraId="798D8C95" w14:textId="77777777" w:rsidTr="002812C9">
        <w:trPr>
          <w:trHeight w:val="83"/>
        </w:trPr>
        <w:tc>
          <w:tcPr>
            <w:tcW w:w="1385" w:type="dxa"/>
            <w:gridSpan w:val="3"/>
            <w:vAlign w:val="center"/>
          </w:tcPr>
          <w:p w14:paraId="439476C9" w14:textId="62DDB5BE" w:rsidR="006565A5" w:rsidRPr="006565A5" w:rsidRDefault="006565A5" w:rsidP="00377D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565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Չափաբաժին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9827" w:type="dxa"/>
            <w:gridSpan w:val="31"/>
            <w:tcBorders>
              <w:left w:val="single" w:sz="4" w:space="0" w:color="auto"/>
            </w:tcBorders>
          </w:tcPr>
          <w:p w14:paraId="3FBABA65" w14:textId="24DF4CC0" w:rsidR="006565A5" w:rsidRPr="006565A5" w:rsidRDefault="006565A5" w:rsidP="00377D09">
            <w:pPr>
              <w:jc w:val="center"/>
              <w:rPr>
                <w:rFonts w:ascii="Sylfaen" w:hAnsi="Sylfaen"/>
                <w:lang w:val="hy-AM"/>
              </w:rPr>
            </w:pPr>
            <w:r w:rsidRPr="006565A5">
              <w:rPr>
                <w:rFonts w:ascii="Sylfaen" w:hAnsi="Sylfaen"/>
                <w:lang w:val="hy-AM"/>
              </w:rPr>
              <w:t xml:space="preserve">Հասակաչափ մանկական պատի   </w:t>
            </w:r>
            <w:r w:rsidRPr="006565A5">
              <w:rPr>
                <w:rFonts w:ascii="Sylfaen" w:hAnsi="Sylfaen"/>
                <w:lang w:val="hy-AM"/>
              </w:rPr>
              <w:tab/>
              <w:t>Детские настенные весы</w:t>
            </w:r>
          </w:p>
        </w:tc>
      </w:tr>
      <w:tr w:rsidR="006565A5" w:rsidRPr="006565A5" w14:paraId="3C1ACC1F" w14:textId="77777777" w:rsidTr="00377D09">
        <w:trPr>
          <w:trHeight w:val="83"/>
        </w:trPr>
        <w:tc>
          <w:tcPr>
            <w:tcW w:w="1385" w:type="dxa"/>
            <w:gridSpan w:val="3"/>
            <w:vAlign w:val="center"/>
          </w:tcPr>
          <w:p w14:paraId="54440328" w14:textId="091E9110" w:rsidR="006565A5" w:rsidRPr="006565A5" w:rsidRDefault="006565A5" w:rsidP="006565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039F8E3" w14:textId="2C490A58" w:rsidR="006565A5" w:rsidRPr="00377D09" w:rsidRDefault="006565A5" w:rsidP="006565A5">
            <w:pPr>
              <w:jc w:val="center"/>
              <w:rPr>
                <w:rFonts w:ascii="Sylfaen" w:hAnsi="Sylfaen"/>
                <w:lang w:val="hy-AM"/>
              </w:rPr>
            </w:pPr>
            <w:r w:rsidRPr="006565A5">
              <w:rPr>
                <w:rFonts w:ascii="Sylfaen" w:hAnsi="Sylfaen"/>
                <w:lang w:val="hy-AM"/>
              </w:rPr>
              <w:t>&lt;&lt;Երմեդ&gt;&gt; ՍՊԸ</w:t>
            </w:r>
          </w:p>
        </w:tc>
        <w:tc>
          <w:tcPr>
            <w:tcW w:w="3250" w:type="dxa"/>
            <w:gridSpan w:val="12"/>
            <w:vAlign w:val="center"/>
          </w:tcPr>
          <w:p w14:paraId="5B0DF0C2" w14:textId="602EC18B" w:rsidR="006565A5" w:rsidRPr="006565A5" w:rsidRDefault="006565A5" w:rsidP="006565A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4000</w:t>
            </w:r>
          </w:p>
        </w:tc>
        <w:tc>
          <w:tcPr>
            <w:tcW w:w="2160" w:type="dxa"/>
            <w:gridSpan w:val="8"/>
          </w:tcPr>
          <w:p w14:paraId="40DA2994" w14:textId="7CC3D84B" w:rsidR="006565A5" w:rsidRDefault="006565A5" w:rsidP="006565A5">
            <w:pPr>
              <w:jc w:val="center"/>
              <w:rPr>
                <w:lang w:val="hy-AM"/>
              </w:rPr>
            </w:pPr>
            <w:r>
              <w:rPr>
                <w:lang w:val="hy-AM"/>
              </w:rPr>
              <w:t>-</w:t>
            </w:r>
          </w:p>
        </w:tc>
        <w:tc>
          <w:tcPr>
            <w:tcW w:w="2282" w:type="dxa"/>
            <w:gridSpan w:val="5"/>
            <w:vAlign w:val="center"/>
          </w:tcPr>
          <w:p w14:paraId="0C79EA36" w14:textId="004DBD8B" w:rsidR="006565A5" w:rsidRPr="006565A5" w:rsidRDefault="006565A5" w:rsidP="006565A5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4000</w:t>
            </w:r>
          </w:p>
        </w:tc>
      </w:tr>
      <w:tr w:rsidR="00E72BB9" w:rsidRPr="006565A5" w14:paraId="168DFB2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86E3256" w14:textId="77777777" w:rsidR="00E72BB9" w:rsidRPr="006565A5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22631D" w14:paraId="123B5810" w14:textId="77777777" w:rsidTr="00377D09">
        <w:tc>
          <w:tcPr>
            <w:tcW w:w="11212" w:type="dxa"/>
            <w:gridSpan w:val="34"/>
            <w:tcBorders>
              <w:bottom w:val="single" w:sz="8" w:space="0" w:color="auto"/>
            </w:tcBorders>
            <w:vAlign w:val="center"/>
          </w:tcPr>
          <w:p w14:paraId="5FE93FA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72BB9" w:rsidRPr="0022631D" w14:paraId="4F11D2D7" w14:textId="77777777" w:rsidTr="00377D09">
        <w:tc>
          <w:tcPr>
            <w:tcW w:w="630" w:type="dxa"/>
            <w:vMerge w:val="restart"/>
            <w:vAlign w:val="center"/>
          </w:tcPr>
          <w:p w14:paraId="09AE1D5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625" w:type="dxa"/>
            <w:gridSpan w:val="4"/>
            <w:vMerge w:val="restart"/>
            <w:vAlign w:val="center"/>
          </w:tcPr>
          <w:p w14:paraId="77A8E0B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vAlign w:val="center"/>
          </w:tcPr>
          <w:p w14:paraId="24C25A6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72BB9" w:rsidRPr="0022631D" w14:paraId="7D6CCB64" w14:textId="77777777" w:rsidTr="00377D09"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9D26442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175D363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6DF651D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1DADBDB5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vAlign w:val="center"/>
          </w:tcPr>
          <w:p w14:paraId="2D53891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vAlign w:val="center"/>
          </w:tcPr>
          <w:p w14:paraId="78C01EDC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72BB9" w:rsidRPr="0022631D" w14:paraId="20F9894C" w14:textId="77777777" w:rsidTr="00377D09">
        <w:trPr>
          <w:trHeight w:val="331"/>
        </w:trPr>
        <w:tc>
          <w:tcPr>
            <w:tcW w:w="2255" w:type="dxa"/>
            <w:gridSpan w:val="5"/>
            <w:vAlign w:val="center"/>
          </w:tcPr>
          <w:p w14:paraId="51C3A3B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9"/>
            <w:vAlign w:val="center"/>
          </w:tcPr>
          <w:p w14:paraId="596C0B47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E72BB9" w:rsidRPr="0022631D" w14:paraId="5E14E997" w14:textId="77777777" w:rsidTr="00377D09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014EEAB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3F797A2C" w14:textId="77777777" w:rsidTr="00377D09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63522D08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62966A50" w14:textId="2CCC3C2E" w:rsidR="00E72BB9" w:rsidRPr="007301B0" w:rsidRDefault="001F7D23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D23">
              <w:rPr>
                <w:rFonts w:ascii="Sylfaen" w:hAnsi="Sylfaen"/>
                <w:sz w:val="20"/>
                <w:szCs w:val="20"/>
                <w:lang w:val="hy-AM"/>
              </w:rPr>
              <w:t>12. 11. 2025թ</w:t>
            </w:r>
            <w:r w:rsidR="00E72BB9" w:rsidRPr="00676BB0">
              <w:rPr>
                <w:rFonts w:ascii="Sylfaen" w:hAnsi="Sylfaen"/>
                <w:sz w:val="20"/>
                <w:szCs w:val="20"/>
              </w:rPr>
              <w:t>.</w:t>
            </w:r>
          </w:p>
        </w:tc>
      </w:tr>
      <w:tr w:rsidR="00E72BB9" w:rsidRPr="0022631D" w14:paraId="7C805C1E" w14:textId="77777777" w:rsidTr="00377D09">
        <w:trPr>
          <w:trHeight w:val="92"/>
        </w:trPr>
        <w:tc>
          <w:tcPr>
            <w:tcW w:w="4975" w:type="dxa"/>
            <w:gridSpan w:val="15"/>
            <w:vMerge w:val="restart"/>
            <w:vAlign w:val="center"/>
          </w:tcPr>
          <w:p w14:paraId="3250AE2C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C368CB3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33C08A24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2BB9" w:rsidRPr="00FC77CF" w14:paraId="3B58F7B8" w14:textId="77777777" w:rsidTr="00377D09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635AF151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32E8AB89" w14:textId="02952304" w:rsidR="00E72BB9" w:rsidRPr="00B471EC" w:rsidRDefault="001F7D23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377D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 w:rsidR="00377D0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vAlign w:val="center"/>
          </w:tcPr>
          <w:p w14:paraId="23096AF5" w14:textId="29A317ED" w:rsidR="00E72BB9" w:rsidRPr="00B471EC" w:rsidRDefault="004B06E4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="001F7D2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 w:rsidR="0090105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1F7D2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  <w:r w:rsidR="00E72BB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.2025թ.</w:t>
            </w:r>
          </w:p>
        </w:tc>
      </w:tr>
      <w:tr w:rsidR="00E72BB9" w:rsidRPr="00FC77CF" w14:paraId="0944140D" w14:textId="77777777" w:rsidTr="00377D09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F2428F4" w14:textId="3D17750B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1F7D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1F7D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E72BB9" w:rsidRPr="00CB5509" w14:paraId="7EDE6AD7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13C1F06C" w14:textId="77777777" w:rsidR="00E72BB9" w:rsidRPr="003B54C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2310D78" w14:textId="0EE45716" w:rsidR="00E72BB9" w:rsidRPr="003B54C2" w:rsidRDefault="001F7D23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D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1F7D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.11.2025թ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 w:rsidRPr="001F7D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1F7D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.11.2025թ</w:t>
            </w:r>
          </w:p>
        </w:tc>
      </w:tr>
      <w:tr w:rsidR="00E72BB9" w:rsidRPr="00CB5509" w14:paraId="2AB3CB54" w14:textId="77777777" w:rsidTr="00377D09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vAlign w:val="center"/>
          </w:tcPr>
          <w:p w14:paraId="35B5A76D" w14:textId="77777777" w:rsidR="00E72BB9" w:rsidRPr="00FC77CF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vAlign w:val="center"/>
          </w:tcPr>
          <w:p w14:paraId="14E4DB0A" w14:textId="5572655E" w:rsidR="00E72BB9" w:rsidRPr="00FC77CF" w:rsidRDefault="001F7D23" w:rsidP="00E72B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D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24.11.2025թ   27.11.2025թ</w:t>
            </w:r>
          </w:p>
        </w:tc>
      </w:tr>
      <w:tr w:rsidR="00E72BB9" w:rsidRPr="00CB5509" w14:paraId="6DFF8168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E8C0DF0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CB5509" w14:paraId="1EE559D1" w14:textId="77777777" w:rsidTr="00377D09">
        <w:tc>
          <w:tcPr>
            <w:tcW w:w="630" w:type="dxa"/>
            <w:vMerge w:val="restart"/>
            <w:vAlign w:val="center"/>
          </w:tcPr>
          <w:p w14:paraId="7E146F1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vAlign w:val="center"/>
          </w:tcPr>
          <w:p w14:paraId="70F68604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vAlign w:val="center"/>
          </w:tcPr>
          <w:p w14:paraId="3C803E5D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E72BB9" w:rsidRPr="0022631D" w14:paraId="569F7BFB" w14:textId="77777777" w:rsidTr="00377D09">
        <w:trPr>
          <w:trHeight w:val="237"/>
        </w:trPr>
        <w:tc>
          <w:tcPr>
            <w:tcW w:w="630" w:type="dxa"/>
            <w:vMerge/>
            <w:vAlign w:val="center"/>
          </w:tcPr>
          <w:p w14:paraId="5FB36D35" w14:textId="77777777" w:rsidR="00E72BB9" w:rsidRPr="00FC77C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17172A2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7847654C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66061A81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1333C306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vAlign w:val="center"/>
          </w:tcPr>
          <w:p w14:paraId="43CD6FD5" w14:textId="77777777" w:rsidR="00E72BB9" w:rsidRPr="00FC77C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vAlign w:val="center"/>
          </w:tcPr>
          <w:p w14:paraId="3B481020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72BB9" w:rsidRPr="0022631D" w14:paraId="7A6124AC" w14:textId="77777777" w:rsidTr="00377D09">
        <w:trPr>
          <w:trHeight w:val="238"/>
        </w:trPr>
        <w:tc>
          <w:tcPr>
            <w:tcW w:w="630" w:type="dxa"/>
            <w:vMerge/>
            <w:vAlign w:val="center"/>
          </w:tcPr>
          <w:p w14:paraId="3F643CA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vAlign w:val="center"/>
          </w:tcPr>
          <w:p w14:paraId="03779EC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1F13C09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53CF46F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51E1D50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vAlign w:val="center"/>
          </w:tcPr>
          <w:p w14:paraId="5FB67E4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77184D7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72BB9" w:rsidRPr="0022631D" w14:paraId="0317789F" w14:textId="77777777" w:rsidTr="00377D09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7BC8D54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2AB6CFE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658148E1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2BD5BC3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1A1CFE9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77B2003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vAlign w:val="center"/>
          </w:tcPr>
          <w:p w14:paraId="02C07297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vAlign w:val="center"/>
          </w:tcPr>
          <w:p w14:paraId="2BF8CE8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E72BB9" w:rsidRPr="00692AF3" w14:paraId="2C692761" w14:textId="77777777" w:rsidTr="00377D09">
        <w:trPr>
          <w:trHeight w:val="146"/>
        </w:trPr>
        <w:tc>
          <w:tcPr>
            <w:tcW w:w="630" w:type="dxa"/>
            <w:vAlign w:val="center"/>
          </w:tcPr>
          <w:p w14:paraId="367B2E00" w14:textId="01FF695F" w:rsidR="00E72BB9" w:rsidRPr="00692AF3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 w:rsidR="001F7D2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-3,6</w:t>
            </w:r>
          </w:p>
        </w:tc>
        <w:tc>
          <w:tcPr>
            <w:tcW w:w="1596" w:type="dxa"/>
            <w:gridSpan w:val="3"/>
            <w:vAlign w:val="center"/>
          </w:tcPr>
          <w:p w14:paraId="2EA07F5C" w14:textId="410229A7" w:rsidR="00E72BB9" w:rsidRPr="00584116" w:rsidRDefault="001F7D23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1F7D23">
              <w:rPr>
                <w:rFonts w:ascii="Sylfaen" w:hAnsi="Sylfaen"/>
                <w:sz w:val="18"/>
                <w:szCs w:val="18"/>
                <w:lang w:val="hy-AM"/>
              </w:rPr>
              <w:t>&lt;&lt;Երմեդ&gt;&gt; ՍՊԸ</w:t>
            </w:r>
          </w:p>
        </w:tc>
        <w:tc>
          <w:tcPr>
            <w:tcW w:w="2089" w:type="dxa"/>
            <w:gridSpan w:val="8"/>
            <w:vAlign w:val="center"/>
          </w:tcPr>
          <w:p w14:paraId="5E42B03B" w14:textId="4556868B" w:rsidR="00E72BB9" w:rsidRPr="002F1B9B" w:rsidRDefault="001F7D23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2F1B9B">
              <w:rPr>
                <w:rFonts w:ascii="GHEA Grapalat" w:hAnsi="GHEA Grapalat"/>
                <w:lang w:val="af-ZA"/>
              </w:rPr>
              <w:t>ԼՄԱՀ- ԳՀԱՊՁԲ-25/53</w:t>
            </w:r>
            <w:r w:rsidR="002F1B9B" w:rsidRPr="002F1B9B">
              <w:rPr>
                <w:rFonts w:ascii="GHEA Grapalat" w:hAnsi="GHEA Grapalat"/>
                <w:lang w:val="af-ZA"/>
              </w:rPr>
              <w:t>-1</w:t>
            </w:r>
          </w:p>
        </w:tc>
        <w:tc>
          <w:tcPr>
            <w:tcW w:w="1523" w:type="dxa"/>
            <w:gridSpan w:val="5"/>
            <w:vAlign w:val="center"/>
          </w:tcPr>
          <w:p w14:paraId="3F6FB009" w14:textId="57AB636E" w:rsidR="00E72BB9" w:rsidRPr="007301B0" w:rsidRDefault="001F7D23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F7D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27.11.2025թ</w:t>
            </w:r>
          </w:p>
        </w:tc>
        <w:tc>
          <w:tcPr>
            <w:tcW w:w="1136" w:type="dxa"/>
            <w:gridSpan w:val="5"/>
            <w:vAlign w:val="center"/>
          </w:tcPr>
          <w:p w14:paraId="3AC112A0" w14:textId="046E738F" w:rsidR="001F7D23" w:rsidRPr="00901050" w:rsidRDefault="001F7D23" w:rsidP="00E72BB9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17.12.2025թ</w:t>
            </w:r>
          </w:p>
        </w:tc>
        <w:tc>
          <w:tcPr>
            <w:tcW w:w="1073" w:type="dxa"/>
            <w:gridSpan w:val="4"/>
            <w:vAlign w:val="center"/>
          </w:tcPr>
          <w:p w14:paraId="1BF4574C" w14:textId="77777777" w:rsidR="00E72BB9" w:rsidRPr="006C0C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vAlign w:val="center"/>
          </w:tcPr>
          <w:p w14:paraId="07C5C9EB" w14:textId="4A7CB8E5" w:rsidR="008B05EF" w:rsidRPr="006D2EAB" w:rsidRDefault="00F81FDC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81F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10900000</w:t>
            </w:r>
          </w:p>
        </w:tc>
        <w:tc>
          <w:tcPr>
            <w:tcW w:w="2035" w:type="dxa"/>
            <w:gridSpan w:val="2"/>
            <w:vAlign w:val="center"/>
          </w:tcPr>
          <w:p w14:paraId="49DFDE8A" w14:textId="19B43F79" w:rsidR="00E72BB9" w:rsidRPr="006D2EAB" w:rsidRDefault="00F81FDC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81FDC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10900000</w:t>
            </w:r>
          </w:p>
        </w:tc>
      </w:tr>
      <w:tr w:rsidR="001F7D23" w:rsidRPr="00692AF3" w14:paraId="43077C06" w14:textId="77777777" w:rsidTr="00377D09">
        <w:trPr>
          <w:trHeight w:val="146"/>
        </w:trPr>
        <w:tc>
          <w:tcPr>
            <w:tcW w:w="630" w:type="dxa"/>
            <w:vAlign w:val="center"/>
          </w:tcPr>
          <w:p w14:paraId="01FD7461" w14:textId="3E7A0A0C" w:rsidR="001F7D23" w:rsidRDefault="001F7D23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96" w:type="dxa"/>
            <w:gridSpan w:val="3"/>
            <w:vAlign w:val="center"/>
          </w:tcPr>
          <w:p w14:paraId="73664FA1" w14:textId="5FD51825" w:rsidR="001F7D23" w:rsidRPr="00377D09" w:rsidRDefault="001F7D23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F7D23">
              <w:rPr>
                <w:rFonts w:ascii="Sylfaen" w:hAnsi="Sylfaen"/>
                <w:sz w:val="18"/>
                <w:szCs w:val="18"/>
                <w:lang w:val="hy-AM"/>
              </w:rPr>
              <w:t>&lt;&lt;ՍԻՈՒՆ&gt;&gt; ՍՊԸ</w:t>
            </w:r>
          </w:p>
        </w:tc>
        <w:tc>
          <w:tcPr>
            <w:tcW w:w="2089" w:type="dxa"/>
            <w:gridSpan w:val="8"/>
            <w:vAlign w:val="center"/>
          </w:tcPr>
          <w:p w14:paraId="3709BBA4" w14:textId="4018B729" w:rsidR="001F7D23" w:rsidRPr="002F1B9B" w:rsidRDefault="001F7D23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val="af-ZA"/>
              </w:rPr>
            </w:pPr>
            <w:r w:rsidRPr="002F1B9B">
              <w:rPr>
                <w:rFonts w:ascii="GHEA Grapalat" w:hAnsi="GHEA Grapalat"/>
                <w:lang w:val="af-ZA"/>
              </w:rPr>
              <w:t>ԼՄԱՀ- ԳՀԱՊՁԲ-25/53</w:t>
            </w:r>
            <w:r w:rsidR="002F1B9B" w:rsidRPr="002F1B9B">
              <w:rPr>
                <w:rFonts w:ascii="GHEA Grapalat" w:hAnsi="GHEA Grapalat"/>
                <w:lang w:val="af-ZA"/>
              </w:rPr>
              <w:t>-2</w:t>
            </w:r>
          </w:p>
        </w:tc>
        <w:tc>
          <w:tcPr>
            <w:tcW w:w="1523" w:type="dxa"/>
            <w:gridSpan w:val="5"/>
            <w:vAlign w:val="center"/>
          </w:tcPr>
          <w:p w14:paraId="0B705F91" w14:textId="73014152" w:rsidR="001F7D23" w:rsidRPr="00377D09" w:rsidRDefault="001F7D23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7D2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24.11.2025թ  </w:t>
            </w:r>
          </w:p>
        </w:tc>
        <w:tc>
          <w:tcPr>
            <w:tcW w:w="1136" w:type="dxa"/>
            <w:gridSpan w:val="5"/>
            <w:vAlign w:val="center"/>
          </w:tcPr>
          <w:p w14:paraId="710F011C" w14:textId="3DFC7026" w:rsidR="001F7D23" w:rsidRDefault="001F7D23" w:rsidP="00E72BB9">
            <w:pPr>
              <w:widowControl w:val="0"/>
              <w:spacing w:before="0" w:after="0"/>
              <w:ind w:left="0" w:firstLine="0"/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</w:pPr>
            <w:r w:rsidRPr="001F7D23">
              <w:rPr>
                <w:rFonts w:asciiTheme="minorHAnsi" w:eastAsia="Times New Roman" w:hAnsiTheme="minorHAnsi" w:cstheme="minorHAnsi"/>
                <w:b/>
                <w:i/>
                <w:iCs/>
                <w:sz w:val="14"/>
                <w:szCs w:val="14"/>
                <w:lang w:val="hy-AM" w:eastAsia="ru-RU"/>
              </w:rPr>
              <w:t>14.12.2025թ</w:t>
            </w:r>
          </w:p>
        </w:tc>
        <w:tc>
          <w:tcPr>
            <w:tcW w:w="1073" w:type="dxa"/>
            <w:gridSpan w:val="4"/>
            <w:vAlign w:val="center"/>
          </w:tcPr>
          <w:p w14:paraId="67AA7B4B" w14:textId="77777777" w:rsidR="001F7D23" w:rsidRDefault="001F7D23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vAlign w:val="center"/>
          </w:tcPr>
          <w:p w14:paraId="1248CA49" w14:textId="6554C521" w:rsidR="001F7D23" w:rsidRPr="00F81FDC" w:rsidRDefault="002F1B9B" w:rsidP="008B0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14800</w:t>
            </w:r>
          </w:p>
        </w:tc>
        <w:tc>
          <w:tcPr>
            <w:tcW w:w="2035" w:type="dxa"/>
            <w:gridSpan w:val="2"/>
            <w:vAlign w:val="center"/>
          </w:tcPr>
          <w:p w14:paraId="0D85046D" w14:textId="74CCC293" w:rsidR="001F7D23" w:rsidRPr="00F81FDC" w:rsidRDefault="002F1B9B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14800</w:t>
            </w:r>
          </w:p>
        </w:tc>
      </w:tr>
      <w:tr w:rsidR="00E72BB9" w:rsidRPr="00692AF3" w14:paraId="1CED1400" w14:textId="77777777" w:rsidTr="00377D09">
        <w:trPr>
          <w:trHeight w:val="150"/>
        </w:trPr>
        <w:tc>
          <w:tcPr>
            <w:tcW w:w="11212" w:type="dxa"/>
            <w:gridSpan w:val="34"/>
            <w:vAlign w:val="center"/>
          </w:tcPr>
          <w:p w14:paraId="5918868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E72BB9" w:rsidRPr="0022631D" w14:paraId="48BF5D43" w14:textId="77777777" w:rsidTr="00377D09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4E25179F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vAlign w:val="center"/>
          </w:tcPr>
          <w:p w14:paraId="0007FD84" w14:textId="77777777" w:rsidR="00E72BB9" w:rsidRPr="00EF628F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99" w:type="dxa"/>
            <w:gridSpan w:val="12"/>
            <w:tcBorders>
              <w:bottom w:val="single" w:sz="8" w:space="0" w:color="auto"/>
            </w:tcBorders>
            <w:vAlign w:val="center"/>
          </w:tcPr>
          <w:p w14:paraId="4D9560C2" w14:textId="77777777" w:rsidR="00E72BB9" w:rsidRPr="00EF628F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76ADC7F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3DD663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5FA7F06D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2F1B9B" w:rsidRPr="00692AF3" w14:paraId="225641BA" w14:textId="77777777" w:rsidTr="00D03437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7069C11B" w14:textId="2B903EC6" w:rsidR="002F1B9B" w:rsidRPr="0022631D" w:rsidRDefault="002F1B9B" w:rsidP="002F1B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7B1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-3,6</w:t>
            </w:r>
          </w:p>
        </w:tc>
        <w:tc>
          <w:tcPr>
            <w:tcW w:w="1596" w:type="dxa"/>
            <w:gridSpan w:val="3"/>
            <w:vAlign w:val="center"/>
          </w:tcPr>
          <w:p w14:paraId="24222CFC" w14:textId="7D0426DC" w:rsidR="002F1B9B" w:rsidRPr="0022631D" w:rsidRDefault="002F1B9B" w:rsidP="002F1B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F7D23">
              <w:rPr>
                <w:rFonts w:ascii="Sylfaen" w:hAnsi="Sylfaen"/>
                <w:sz w:val="18"/>
                <w:szCs w:val="18"/>
                <w:lang w:val="hy-AM"/>
              </w:rPr>
              <w:t>&lt;&lt;Երմեդ&gt;&gt; ՍՊԸ</w:t>
            </w:r>
          </w:p>
        </w:tc>
        <w:tc>
          <w:tcPr>
            <w:tcW w:w="279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AB6C5" w14:textId="77777777" w:rsidR="002F1B9B" w:rsidRDefault="002F1B9B" w:rsidP="002F1B9B">
            <w:pPr>
              <w:jc w:val="center"/>
              <w:rPr>
                <w:rFonts w:ascii="Sylfaen" w:eastAsia="MS Mincho" w:hAnsi="Sylfaen" w:cs="MS Mincho"/>
                <w:sz w:val="16"/>
                <w:szCs w:val="16"/>
                <w:lang w:val="hy-AM"/>
              </w:rPr>
            </w:pPr>
            <w:r w:rsidRPr="002F1B9B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2F1B9B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  <w:r w:rsidRPr="002F1B9B">
              <w:rPr>
                <w:rFonts w:ascii="Sylfaen" w:eastAsia="MS Mincho" w:hAnsi="Sylfaen" w:cs="MS Mincho"/>
                <w:sz w:val="16"/>
                <w:szCs w:val="16"/>
                <w:lang w:val="hy-AM"/>
              </w:rPr>
              <w:t>Երևան</w:t>
            </w:r>
          </w:p>
          <w:p w14:paraId="69BEE36F" w14:textId="2C18474E" w:rsidR="00B95A2F" w:rsidRPr="002F1B9B" w:rsidRDefault="00B95A2F" w:rsidP="002F1B9B">
            <w:pPr>
              <w:jc w:val="center"/>
              <w:rPr>
                <w:rFonts w:ascii="Sylfaen" w:eastAsia="MS Mincho" w:hAnsi="Sylfaen" w:cs="MS Mincho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099-70-20-34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5B27FB67" w14:textId="69FB5490" w:rsidR="002F1B9B" w:rsidRPr="00B95A2F" w:rsidRDefault="00B95A2F" w:rsidP="002F1B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adamyanerem@yahoo.com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7E495B5" w14:textId="3DFB4056" w:rsidR="002F1B9B" w:rsidRPr="00692AF3" w:rsidRDefault="002F1B9B" w:rsidP="002F1B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</w:t>
            </w:r>
            <w:r w:rsidR="00B95A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1930058601460100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074FFAD4" w14:textId="63577F9E" w:rsidR="002F1B9B" w:rsidRPr="00692AF3" w:rsidRDefault="00B95A2F" w:rsidP="002F1B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04721572</w:t>
            </w:r>
          </w:p>
        </w:tc>
      </w:tr>
      <w:tr w:rsidR="002F1B9B" w:rsidRPr="00692AF3" w14:paraId="1DC414A3" w14:textId="77777777" w:rsidTr="00D03437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vAlign w:val="center"/>
          </w:tcPr>
          <w:p w14:paraId="22CAD80B" w14:textId="57C4F66A" w:rsidR="002F1B9B" w:rsidRPr="00C17B1C" w:rsidRDefault="002F1B9B" w:rsidP="002F1B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596" w:type="dxa"/>
            <w:gridSpan w:val="3"/>
            <w:vAlign w:val="center"/>
          </w:tcPr>
          <w:p w14:paraId="5ACEE434" w14:textId="7B4B5FD7" w:rsidR="002F1B9B" w:rsidRPr="00F81FDC" w:rsidRDefault="002F1B9B" w:rsidP="002F1B9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1F7D23">
              <w:rPr>
                <w:rFonts w:ascii="Sylfaen" w:hAnsi="Sylfaen"/>
                <w:sz w:val="18"/>
                <w:szCs w:val="18"/>
                <w:lang w:val="hy-AM"/>
              </w:rPr>
              <w:t>&lt;&lt;ՍԻՈՒՆ&gt;&gt; ՍՊԸ</w:t>
            </w:r>
          </w:p>
        </w:tc>
        <w:tc>
          <w:tcPr>
            <w:tcW w:w="2799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9EEA4" w14:textId="77777777" w:rsidR="002F1B9B" w:rsidRDefault="002F1B9B" w:rsidP="002F1B9B">
            <w:pPr>
              <w:jc w:val="center"/>
              <w:rPr>
                <w:rFonts w:ascii="Sylfaen" w:eastAsia="MS Mincho" w:hAnsi="Sylfaen" w:cs="MS Mincho"/>
                <w:sz w:val="16"/>
                <w:szCs w:val="16"/>
                <w:lang w:val="hy-AM"/>
              </w:rPr>
            </w:pPr>
            <w:r w:rsidRPr="002F1B9B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2F1B9B"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>․</w:t>
            </w:r>
            <w:r w:rsidRPr="002F1B9B">
              <w:rPr>
                <w:rFonts w:ascii="Sylfaen" w:eastAsia="MS Mincho" w:hAnsi="Sylfaen" w:cs="MS Mincho"/>
                <w:sz w:val="16"/>
                <w:szCs w:val="16"/>
                <w:lang w:val="hy-AM"/>
              </w:rPr>
              <w:t>Երևան</w:t>
            </w:r>
          </w:p>
          <w:p w14:paraId="4E15804C" w14:textId="2FB88B67" w:rsidR="00B95A2F" w:rsidRPr="002F1B9B" w:rsidRDefault="00B95A2F" w:rsidP="002F1B9B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B95A2F">
              <w:rPr>
                <w:rFonts w:ascii="Sylfaen" w:hAnsi="Sylfaen"/>
                <w:sz w:val="16"/>
                <w:szCs w:val="16"/>
                <w:lang w:val="hy-AM"/>
              </w:rPr>
              <w:t>096-40-16-16</w:t>
            </w:r>
          </w:p>
        </w:tc>
        <w:tc>
          <w:tcPr>
            <w:tcW w:w="2136" w:type="dxa"/>
            <w:gridSpan w:val="7"/>
            <w:tcBorders>
              <w:bottom w:val="single" w:sz="8" w:space="0" w:color="auto"/>
            </w:tcBorders>
            <w:vAlign w:val="center"/>
          </w:tcPr>
          <w:p w14:paraId="29E7C28C" w14:textId="167EE329" w:rsidR="002F1B9B" w:rsidRDefault="00B95A2F" w:rsidP="002F1B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info@siun.am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3B1F2DA8" w14:textId="21447AD0" w:rsidR="002F1B9B" w:rsidRDefault="00B95A2F" w:rsidP="002F1B9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</w:t>
            </w:r>
            <w:r w:rsidRPr="00B95A2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220463331243000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vAlign w:val="center"/>
          </w:tcPr>
          <w:p w14:paraId="362753BC" w14:textId="1DE341F3" w:rsidR="002F1B9B" w:rsidRDefault="00B95A2F" w:rsidP="002F1B9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00901201</w:t>
            </w:r>
          </w:p>
        </w:tc>
      </w:tr>
      <w:tr w:rsidR="00E72BB9" w:rsidRPr="00692AF3" w14:paraId="6AF3F085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A82E765" w14:textId="77777777" w:rsidR="00E72BB9" w:rsidRPr="00431EE2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934BC3" w14:paraId="3AB65955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5F0E90" w14:textId="77777777" w:rsidR="00E72BB9" w:rsidRPr="00431EE2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E61AE" w14:textId="77777777" w:rsidR="00E72BB9" w:rsidRPr="0022631D" w:rsidRDefault="00E72BB9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F1B9B" w:rsidRPr="00934BC3" w14:paraId="4E2048E4" w14:textId="77777777" w:rsidTr="00377D0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D2F76" w14:textId="77777777" w:rsidR="002F1B9B" w:rsidRPr="00431EE2" w:rsidRDefault="002F1B9B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2BBEC" w14:textId="49A9D7F1" w:rsidR="002F1B9B" w:rsidRPr="0022631D" w:rsidRDefault="002F1B9B" w:rsidP="00E72BB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F1B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Հիմք ընդունելով ՀՀ Գնումների օրենքի 37-րդ հոդվածի 1-ին մասի 3-րդ կետը չափաբաժիններ՝ 5,7-9 համարել չկայացած։</w:t>
            </w:r>
          </w:p>
        </w:tc>
      </w:tr>
      <w:tr w:rsidR="00E72BB9" w:rsidRPr="00934BC3" w14:paraId="5C2EEAD4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08DD4F2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934BC3" w14:paraId="4CA7D294" w14:textId="77777777" w:rsidTr="00377D09">
        <w:trPr>
          <w:trHeight w:val="288"/>
        </w:trPr>
        <w:tc>
          <w:tcPr>
            <w:tcW w:w="11212" w:type="dxa"/>
            <w:gridSpan w:val="34"/>
            <w:vAlign w:val="center"/>
          </w:tcPr>
          <w:p w14:paraId="0EF3B996" w14:textId="77777777" w:rsidR="00E72BB9" w:rsidRPr="00F363F4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37236405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63C0D3F4" w14:textId="77777777" w:rsidR="00E72BB9" w:rsidRPr="00F363F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7790240F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6FC44D48" w14:textId="77777777" w:rsidR="00E72BB9" w:rsidRPr="00AD0E34" w:rsidRDefault="00E72BB9" w:rsidP="00E72BB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58D5AA7B" w14:textId="77777777" w:rsidR="00E72BB9" w:rsidRPr="00AD0E34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17FA1D1C" w14:textId="77777777" w:rsidR="00E72BB9" w:rsidRPr="0031290E" w:rsidRDefault="00E72BB9" w:rsidP="00E72B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13B6847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F1C52F9" w14:textId="77777777" w:rsidR="00E72BB9" w:rsidRPr="0031290E" w:rsidRDefault="00E72BB9" w:rsidP="00E72BB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E72BB9" w:rsidRPr="00934BC3" w14:paraId="2ACF65D7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D46537A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6DFD55B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934BC3" w14:paraId="1C46B218" w14:textId="77777777" w:rsidTr="00377D09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</w:tcPr>
          <w:p w14:paraId="7182C0D8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</w:tcPr>
          <w:p w14:paraId="402D1335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934BC3" w14:paraId="08797613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F2B1464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2BA19B8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934BC3" w14:paraId="05E5EC98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36B35C4B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19E8753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934BC3" w14:paraId="2F1D0585" w14:textId="77777777" w:rsidTr="00377D09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0B2315F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934BC3" w14:paraId="4E78D8D2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07698A66" w14:textId="77777777" w:rsidR="00E72BB9" w:rsidRPr="00E56328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76EF1EAD" w14:textId="77777777" w:rsidR="00E72BB9" w:rsidRPr="00E56328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72BB9" w:rsidRPr="00934BC3" w14:paraId="0963B4AA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D22C171" w14:textId="77777777" w:rsidR="00E72BB9" w:rsidRPr="00E56328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72BB9" w:rsidRPr="0022631D" w14:paraId="44CD03D6" w14:textId="77777777" w:rsidTr="00377D09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vAlign w:val="center"/>
          </w:tcPr>
          <w:p w14:paraId="5116A277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vAlign w:val="center"/>
          </w:tcPr>
          <w:p w14:paraId="6C639EB9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72BB9" w:rsidRPr="0022631D" w14:paraId="4234636C" w14:textId="77777777" w:rsidTr="00377D09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819007D" w14:textId="77777777" w:rsidR="00E72BB9" w:rsidRPr="0022631D" w:rsidRDefault="00E72BB9" w:rsidP="00E72B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72BB9" w:rsidRPr="0022631D" w14:paraId="4924EAD5" w14:textId="77777777" w:rsidTr="00377D09">
        <w:trPr>
          <w:trHeight w:val="227"/>
        </w:trPr>
        <w:tc>
          <w:tcPr>
            <w:tcW w:w="11212" w:type="dxa"/>
            <w:gridSpan w:val="34"/>
            <w:vAlign w:val="center"/>
          </w:tcPr>
          <w:p w14:paraId="6ED6FFEC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2BB9" w:rsidRPr="0022631D" w14:paraId="2D9274C8" w14:textId="77777777" w:rsidTr="00377D09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vAlign w:val="center"/>
          </w:tcPr>
          <w:p w14:paraId="2851CF03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Անուն,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657F7390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vAlign w:val="center"/>
          </w:tcPr>
          <w:p w14:paraId="65815478" w14:textId="77777777" w:rsidR="00E72BB9" w:rsidRPr="0022631D" w:rsidRDefault="00E72BB9" w:rsidP="00E72BB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72BB9" w:rsidRPr="0022631D" w14:paraId="777E0D00" w14:textId="77777777" w:rsidTr="00377D09">
        <w:trPr>
          <w:trHeight w:val="47"/>
        </w:trPr>
        <w:tc>
          <w:tcPr>
            <w:tcW w:w="3330" w:type="dxa"/>
            <w:gridSpan w:val="8"/>
            <w:vAlign w:val="center"/>
          </w:tcPr>
          <w:p w14:paraId="6696F9CA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vAlign w:val="center"/>
          </w:tcPr>
          <w:p w14:paraId="48F9B21E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vAlign w:val="center"/>
          </w:tcPr>
          <w:p w14:paraId="2E330CC7" w14:textId="77777777" w:rsidR="00E72BB9" w:rsidRPr="0022631D" w:rsidRDefault="00E72BB9" w:rsidP="00E72BB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45DBB97B" w14:textId="77777777" w:rsidR="001021B0" w:rsidRPr="00377D0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377D0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B230" w14:textId="77777777" w:rsidR="00E10007" w:rsidRDefault="00E10007" w:rsidP="0022631D">
      <w:pPr>
        <w:spacing w:before="0" w:after="0"/>
      </w:pPr>
      <w:r>
        <w:separator/>
      </w:r>
    </w:p>
  </w:endnote>
  <w:endnote w:type="continuationSeparator" w:id="0">
    <w:p w14:paraId="1EE4FF68" w14:textId="77777777" w:rsidR="00E10007" w:rsidRDefault="00E1000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A596D" w14:textId="77777777" w:rsidR="00E10007" w:rsidRDefault="00E10007" w:rsidP="0022631D">
      <w:pPr>
        <w:spacing w:before="0" w:after="0"/>
      </w:pPr>
      <w:r>
        <w:separator/>
      </w:r>
    </w:p>
  </w:footnote>
  <w:footnote w:type="continuationSeparator" w:id="0">
    <w:p w14:paraId="4C2960E9" w14:textId="77777777" w:rsidR="00E10007" w:rsidRDefault="00E10007" w:rsidP="0022631D">
      <w:pPr>
        <w:spacing w:before="0" w:after="0"/>
      </w:pPr>
      <w:r>
        <w:continuationSeparator/>
      </w:r>
    </w:p>
  </w:footnote>
  <w:footnote w:id="1">
    <w:p w14:paraId="201B746B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584DE99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006181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44D7484E" w14:textId="77777777" w:rsidR="00D76C91" w:rsidRPr="002D0BF6" w:rsidRDefault="00D76C91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1FDAE48" w14:textId="77777777" w:rsidR="00D76C91" w:rsidRPr="002D0BF6" w:rsidRDefault="00D76C91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4C13C0BE" w14:textId="77777777" w:rsidR="00E72BB9" w:rsidRPr="00871366" w:rsidRDefault="00E72BB9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2CD628E5" w14:textId="77777777" w:rsidR="00E72BB9" w:rsidRPr="002D0BF6" w:rsidRDefault="00E72BB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EEB93F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E972140" w14:textId="77777777" w:rsidR="00E72BB9" w:rsidRPr="0078682E" w:rsidRDefault="00E72BB9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6E35D88" w14:textId="77777777" w:rsidR="00E72BB9" w:rsidRPr="00005B9C" w:rsidRDefault="00E72BB9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7B87F69B" w14:textId="77777777" w:rsidR="00E72BB9" w:rsidRPr="0078682E" w:rsidRDefault="00E72BB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2A0C8E19" w14:textId="77777777" w:rsidR="00E72BB9" w:rsidRPr="0078682E" w:rsidRDefault="00E72BB9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EB41D3D" w14:textId="77777777" w:rsidR="00E72BB9" w:rsidRPr="00005B9C" w:rsidRDefault="00E72BB9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724959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16BB"/>
    <w:rsid w:val="00012170"/>
    <w:rsid w:val="00044EA8"/>
    <w:rsid w:val="00046CCF"/>
    <w:rsid w:val="00051ECE"/>
    <w:rsid w:val="00061414"/>
    <w:rsid w:val="0007090E"/>
    <w:rsid w:val="00073D66"/>
    <w:rsid w:val="00075581"/>
    <w:rsid w:val="000B0199"/>
    <w:rsid w:val="000E4228"/>
    <w:rsid w:val="000E4FF1"/>
    <w:rsid w:val="000F376D"/>
    <w:rsid w:val="00100A55"/>
    <w:rsid w:val="001021B0"/>
    <w:rsid w:val="001078E3"/>
    <w:rsid w:val="00144954"/>
    <w:rsid w:val="00160B36"/>
    <w:rsid w:val="00166737"/>
    <w:rsid w:val="00176CC8"/>
    <w:rsid w:val="0018422F"/>
    <w:rsid w:val="001A1999"/>
    <w:rsid w:val="001A4AFA"/>
    <w:rsid w:val="001B6FCD"/>
    <w:rsid w:val="001C1BE1"/>
    <w:rsid w:val="001E0091"/>
    <w:rsid w:val="001F7D23"/>
    <w:rsid w:val="00205A90"/>
    <w:rsid w:val="00212F36"/>
    <w:rsid w:val="0022631D"/>
    <w:rsid w:val="0023423B"/>
    <w:rsid w:val="00260DEE"/>
    <w:rsid w:val="002612CB"/>
    <w:rsid w:val="0027410B"/>
    <w:rsid w:val="00295B92"/>
    <w:rsid w:val="002A498F"/>
    <w:rsid w:val="002E4E6F"/>
    <w:rsid w:val="002F021B"/>
    <w:rsid w:val="002F16CC"/>
    <w:rsid w:val="002F1B9B"/>
    <w:rsid w:val="002F1FEB"/>
    <w:rsid w:val="002F69AC"/>
    <w:rsid w:val="0031290E"/>
    <w:rsid w:val="003633BB"/>
    <w:rsid w:val="00371B1D"/>
    <w:rsid w:val="003763EE"/>
    <w:rsid w:val="00377D09"/>
    <w:rsid w:val="003800FB"/>
    <w:rsid w:val="003819E3"/>
    <w:rsid w:val="003B2758"/>
    <w:rsid w:val="003B54C2"/>
    <w:rsid w:val="003E3D40"/>
    <w:rsid w:val="003E41E7"/>
    <w:rsid w:val="003E6978"/>
    <w:rsid w:val="004113FB"/>
    <w:rsid w:val="004128BA"/>
    <w:rsid w:val="00414525"/>
    <w:rsid w:val="00431EE2"/>
    <w:rsid w:val="00433E3C"/>
    <w:rsid w:val="00472069"/>
    <w:rsid w:val="00474C2F"/>
    <w:rsid w:val="004764CD"/>
    <w:rsid w:val="004875E0"/>
    <w:rsid w:val="004B06E4"/>
    <w:rsid w:val="004C2A5E"/>
    <w:rsid w:val="004D078F"/>
    <w:rsid w:val="004E376E"/>
    <w:rsid w:val="004F493D"/>
    <w:rsid w:val="0050144A"/>
    <w:rsid w:val="00503BCC"/>
    <w:rsid w:val="00530611"/>
    <w:rsid w:val="005330EC"/>
    <w:rsid w:val="00546023"/>
    <w:rsid w:val="00551949"/>
    <w:rsid w:val="005658B0"/>
    <w:rsid w:val="005737F9"/>
    <w:rsid w:val="005831BC"/>
    <w:rsid w:val="00584116"/>
    <w:rsid w:val="005D5FBD"/>
    <w:rsid w:val="005E6F95"/>
    <w:rsid w:val="005F788C"/>
    <w:rsid w:val="00607C9A"/>
    <w:rsid w:val="00630C4D"/>
    <w:rsid w:val="00646760"/>
    <w:rsid w:val="006565A5"/>
    <w:rsid w:val="006637C6"/>
    <w:rsid w:val="00684B2B"/>
    <w:rsid w:val="00690ECB"/>
    <w:rsid w:val="00692AF3"/>
    <w:rsid w:val="006A1DFC"/>
    <w:rsid w:val="006A38B4"/>
    <w:rsid w:val="006B2E21"/>
    <w:rsid w:val="006C0266"/>
    <w:rsid w:val="006C0CF4"/>
    <w:rsid w:val="006D2EAB"/>
    <w:rsid w:val="006E0D92"/>
    <w:rsid w:val="006E1A83"/>
    <w:rsid w:val="006E2AC7"/>
    <w:rsid w:val="006F2779"/>
    <w:rsid w:val="006F3484"/>
    <w:rsid w:val="007060FC"/>
    <w:rsid w:val="00712D83"/>
    <w:rsid w:val="007301B0"/>
    <w:rsid w:val="007344B8"/>
    <w:rsid w:val="00752340"/>
    <w:rsid w:val="007732E7"/>
    <w:rsid w:val="00777089"/>
    <w:rsid w:val="0078682E"/>
    <w:rsid w:val="00796850"/>
    <w:rsid w:val="0081420B"/>
    <w:rsid w:val="008438D8"/>
    <w:rsid w:val="008610FF"/>
    <w:rsid w:val="008B05EF"/>
    <w:rsid w:val="008C4E62"/>
    <w:rsid w:val="008E493A"/>
    <w:rsid w:val="008F6261"/>
    <w:rsid w:val="00901050"/>
    <w:rsid w:val="00934BC3"/>
    <w:rsid w:val="009C5E0F"/>
    <w:rsid w:val="009E75FF"/>
    <w:rsid w:val="009F2CB7"/>
    <w:rsid w:val="00A133C4"/>
    <w:rsid w:val="00A25649"/>
    <w:rsid w:val="00A306F5"/>
    <w:rsid w:val="00A31820"/>
    <w:rsid w:val="00A33167"/>
    <w:rsid w:val="00A50B52"/>
    <w:rsid w:val="00A63AFD"/>
    <w:rsid w:val="00AA32E4"/>
    <w:rsid w:val="00AD07B9"/>
    <w:rsid w:val="00AD0E34"/>
    <w:rsid w:val="00AD59DC"/>
    <w:rsid w:val="00AF7A02"/>
    <w:rsid w:val="00B33828"/>
    <w:rsid w:val="00B43228"/>
    <w:rsid w:val="00B471EC"/>
    <w:rsid w:val="00B65391"/>
    <w:rsid w:val="00B75762"/>
    <w:rsid w:val="00B91DE2"/>
    <w:rsid w:val="00B94EA2"/>
    <w:rsid w:val="00B95A2F"/>
    <w:rsid w:val="00BA03B0"/>
    <w:rsid w:val="00BA2F1B"/>
    <w:rsid w:val="00BA4905"/>
    <w:rsid w:val="00BA50A0"/>
    <w:rsid w:val="00BB0A93"/>
    <w:rsid w:val="00BB67E2"/>
    <w:rsid w:val="00BD3D4E"/>
    <w:rsid w:val="00BF1465"/>
    <w:rsid w:val="00BF4745"/>
    <w:rsid w:val="00C06348"/>
    <w:rsid w:val="00C077E2"/>
    <w:rsid w:val="00C17B1C"/>
    <w:rsid w:val="00C739B4"/>
    <w:rsid w:val="00C80FC5"/>
    <w:rsid w:val="00C84DF7"/>
    <w:rsid w:val="00C96337"/>
    <w:rsid w:val="00C96BED"/>
    <w:rsid w:val="00CB44D2"/>
    <w:rsid w:val="00CB5509"/>
    <w:rsid w:val="00CB643F"/>
    <w:rsid w:val="00CC1F23"/>
    <w:rsid w:val="00CE38EA"/>
    <w:rsid w:val="00CE5C45"/>
    <w:rsid w:val="00CF1F70"/>
    <w:rsid w:val="00D24ECF"/>
    <w:rsid w:val="00D33714"/>
    <w:rsid w:val="00D350DE"/>
    <w:rsid w:val="00D36189"/>
    <w:rsid w:val="00D40769"/>
    <w:rsid w:val="00D6711A"/>
    <w:rsid w:val="00D72936"/>
    <w:rsid w:val="00D76C91"/>
    <w:rsid w:val="00D80C64"/>
    <w:rsid w:val="00DB0755"/>
    <w:rsid w:val="00DD253E"/>
    <w:rsid w:val="00DE06F1"/>
    <w:rsid w:val="00E10007"/>
    <w:rsid w:val="00E243EA"/>
    <w:rsid w:val="00E33A25"/>
    <w:rsid w:val="00E4188B"/>
    <w:rsid w:val="00E54C4D"/>
    <w:rsid w:val="00E56328"/>
    <w:rsid w:val="00E57C8D"/>
    <w:rsid w:val="00E72BB9"/>
    <w:rsid w:val="00E9600B"/>
    <w:rsid w:val="00EA01A2"/>
    <w:rsid w:val="00EA568C"/>
    <w:rsid w:val="00EA5E8A"/>
    <w:rsid w:val="00EA767F"/>
    <w:rsid w:val="00EB59EE"/>
    <w:rsid w:val="00EF16D0"/>
    <w:rsid w:val="00EF628F"/>
    <w:rsid w:val="00F10AFE"/>
    <w:rsid w:val="00F204AC"/>
    <w:rsid w:val="00F31004"/>
    <w:rsid w:val="00F363F4"/>
    <w:rsid w:val="00F410B6"/>
    <w:rsid w:val="00F57D2E"/>
    <w:rsid w:val="00F64167"/>
    <w:rsid w:val="00F6673B"/>
    <w:rsid w:val="00F77AAD"/>
    <w:rsid w:val="00F81FDC"/>
    <w:rsid w:val="00F90123"/>
    <w:rsid w:val="00F916C4"/>
    <w:rsid w:val="00F92D3D"/>
    <w:rsid w:val="00FB0918"/>
    <w:rsid w:val="00FB097B"/>
    <w:rsid w:val="00FB346D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4965C"/>
  <w15:docId w15:val="{8A64CBF9-9A12-4293-B6DE-F73AF3E9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B05E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05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ink/ink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59.238"/>
    </inkml:context>
    <inkml:brush xml:id="br0">
      <inkml:brushProperty name="width" value="0.1" units="cm"/>
      <inkml:brushProperty name="height" value="0.2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0-08T11:05:24.23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38.9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8T11:04:41.66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0F1FD-2EE0-4BD3-B4BE-CB1894D31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ComPoint</cp:lastModifiedBy>
  <cp:revision>2</cp:revision>
  <cp:lastPrinted>2024-06-07T05:27:00Z</cp:lastPrinted>
  <dcterms:created xsi:type="dcterms:W3CDTF">2025-12-04T12:40:00Z</dcterms:created>
  <dcterms:modified xsi:type="dcterms:W3CDTF">2025-12-04T12:40:00Z</dcterms:modified>
</cp:coreProperties>
</file>