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D03F5B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 w:rsidRPr="00D03F5B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067BC2" w:rsidRPr="00067BC2">
        <w:rPr>
          <w:rFonts w:ascii="GHEA Grapalat" w:hAnsi="GHEA Grapalat"/>
          <w:b/>
          <w:i/>
          <w:sz w:val="24"/>
          <w:szCs w:val="24"/>
          <w:lang w:val="hy-AM"/>
        </w:rPr>
        <w:t>80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03F5B" w:rsidRDefault="004875B3" w:rsidP="00067BC2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bookmarkStart w:id="0" w:name="_GoBack"/>
      <w:r w:rsidR="00067BC2" w:rsidRPr="00067BC2">
        <w:rPr>
          <w:rFonts w:ascii="GHEA Grapalat" w:hAnsi="GHEA Grapalat" w:cs="Sylfaen"/>
          <w:sz w:val="24"/>
          <w:szCs w:val="24"/>
          <w:lang w:val="hy-AM"/>
        </w:rPr>
        <w:t>«Արկիտետտո Լուչիո Սպեկա»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067BC2" w:rsidRPr="00067BC2">
        <w:rPr>
          <w:rFonts w:ascii="GHEA Grapalat" w:hAnsi="GHEA Grapalat" w:cs="Sylfaen"/>
          <w:sz w:val="24"/>
          <w:szCs w:val="24"/>
          <w:lang w:val="hy-AM"/>
        </w:rPr>
        <w:t>ՀՀ կրթության, գիտության, մշակույթի և սպորտի նախարարություն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067BC2" w:rsidRPr="00067BC2">
        <w:rPr>
          <w:rFonts w:ascii="GHEA Grapalat" w:hAnsi="GHEA Grapalat" w:cs="Sylfaen"/>
          <w:sz w:val="24"/>
          <w:szCs w:val="24"/>
          <w:lang w:val="hy-AM"/>
        </w:rPr>
        <w:t xml:space="preserve">ՀՀԿԳՄՍՆԳՀԾՁԲ-20/118 </w:t>
      </w:r>
      <w:r w:rsidR="00D03F5B" w:rsidRPr="00D03F5B">
        <w:rPr>
          <w:rFonts w:ascii="GHEA Grapalat" w:hAnsi="GHEA Grapalat" w:cs="Sylfaen"/>
          <w:sz w:val="24"/>
          <w:szCs w:val="24"/>
          <w:lang w:val="hy-AM"/>
        </w:rPr>
        <w:t>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4700D5" w:rsidRPr="004700D5">
        <w:rPr>
          <w:rFonts w:ascii="GHEA Grapalat" w:hAnsi="GHEA Grapalat"/>
          <w:sz w:val="24"/>
          <w:szCs w:val="24"/>
          <w:lang w:val="hy-AM"/>
        </w:rPr>
        <w:t>04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4700D5" w:rsidRPr="004700D5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4700D5" w:rsidRPr="004700D5">
        <w:rPr>
          <w:rFonts w:ascii="GHEA Grapalat" w:hAnsi="GHEA Grapalat"/>
          <w:sz w:val="24"/>
          <w:szCs w:val="24"/>
          <w:lang w:val="hy-AM"/>
        </w:rPr>
        <w:t>1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4700D5" w:rsidRPr="004700D5">
        <w:rPr>
          <w:rFonts w:ascii="GHEA Grapalat" w:hAnsi="GHEA Grapalat"/>
          <w:sz w:val="24"/>
          <w:szCs w:val="24"/>
          <w:lang w:val="hy-AM"/>
        </w:rPr>
        <w:t>45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67BC2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0D5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723D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6C79-5DBE-4DA5-B005-C62AEA19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712</cp:revision>
  <cp:lastPrinted>2020-09-01T13:11:00Z</cp:lastPrinted>
  <dcterms:created xsi:type="dcterms:W3CDTF">2015-10-12T06:46:00Z</dcterms:created>
  <dcterms:modified xsi:type="dcterms:W3CDTF">2020-09-01T13:13:00Z</dcterms:modified>
</cp:coreProperties>
</file>