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B9" w:rsidRPr="009A5807" w:rsidRDefault="00B85FB9" w:rsidP="00B85FB9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85FB9" w:rsidRDefault="00B85FB9" w:rsidP="00B85FB9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B85FB9" w:rsidRPr="009A5807" w:rsidRDefault="00B85FB9" w:rsidP="00B85FB9">
      <w:pPr>
        <w:jc w:val="center"/>
        <w:rPr>
          <w:rFonts w:ascii="GHEA Grapalat" w:hAnsi="GHEA Grapalat"/>
          <w:b/>
          <w:sz w:val="20"/>
          <w:lang w:val="af-ZA"/>
        </w:rPr>
      </w:pPr>
    </w:p>
    <w:p w:rsidR="00B85FB9" w:rsidRPr="00EA309E" w:rsidRDefault="00B85FB9" w:rsidP="00B85FB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85FB9" w:rsidRPr="00EA309E" w:rsidRDefault="00B85FB9" w:rsidP="00B85FB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20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հունիսի 1</w:t>
      </w:r>
      <w:r w:rsidR="00F9036F">
        <w:rPr>
          <w:rFonts w:ascii="GHEA Grapalat" w:hAnsi="GHEA Grapalat"/>
          <w:b w:val="0"/>
          <w:sz w:val="20"/>
          <w:lang w:val="hy-AM"/>
        </w:rPr>
        <w:t>3</w:t>
      </w:r>
      <w:r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0</w:t>
      </w:r>
      <w:r w:rsidR="00F9036F">
        <w:rPr>
          <w:rFonts w:ascii="GHEA Grapalat" w:hAnsi="GHEA Grapalat"/>
          <w:b w:val="0"/>
          <w:sz w:val="20"/>
          <w:lang w:val="hy-AM"/>
        </w:rPr>
        <w:t>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85FB9" w:rsidRPr="00EA309E" w:rsidRDefault="00B85FB9" w:rsidP="00B85FB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85FB9" w:rsidRDefault="00B85FB9" w:rsidP="00B85FB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B85FB9" w:rsidRDefault="00B85FB9" w:rsidP="00B85FB9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9036F" w:rsidRPr="00F9036F">
        <w:rPr>
          <w:rFonts w:ascii="GHEA Grapalat" w:hAnsi="GHEA Grapalat"/>
          <w:color w:val="000000"/>
          <w:sz w:val="20"/>
          <w:lang w:val="fr-FR"/>
        </w:rPr>
        <w:t>«ՍՄ</w:t>
      </w:r>
      <w:r w:rsidR="00F9036F" w:rsidRPr="00F9036F">
        <w:rPr>
          <w:rFonts w:ascii="GHEA Grapalat" w:hAnsi="GHEA Grapalat"/>
          <w:color w:val="000000"/>
          <w:sz w:val="20"/>
          <w:lang w:val="hy-AM"/>
        </w:rPr>
        <w:t>Տ</w:t>
      </w:r>
      <w:r w:rsidR="00F9036F" w:rsidRPr="00F9036F">
        <w:rPr>
          <w:rFonts w:ascii="GHEA Grapalat" w:hAnsi="GHEA Grapalat"/>
          <w:color w:val="000000"/>
          <w:sz w:val="20"/>
          <w:lang w:val="fr-FR"/>
        </w:rPr>
        <w:t>Հ-ԳՀԱՇՁԲ-20/</w:t>
      </w:r>
      <w:r w:rsidR="00F9036F" w:rsidRPr="00F9036F">
        <w:rPr>
          <w:rFonts w:ascii="GHEA Grapalat" w:hAnsi="GHEA Grapalat"/>
          <w:color w:val="000000"/>
          <w:sz w:val="20"/>
          <w:lang w:val="hy-AM"/>
        </w:rPr>
        <w:t>12</w:t>
      </w:r>
      <w:r w:rsidR="00F9036F" w:rsidRPr="00F9036F">
        <w:rPr>
          <w:rFonts w:ascii="GHEA Grapalat" w:hAnsi="GHEA Grapalat"/>
          <w:color w:val="000000"/>
          <w:sz w:val="20"/>
          <w:lang w:val="fr-FR"/>
        </w:rPr>
        <w:t>»</w:t>
      </w:r>
      <w:r w:rsidRPr="00E6597C">
        <w:rPr>
          <w:rFonts w:ascii="GHEA Grapalat" w:hAnsi="GHEA Grapalat"/>
          <w:i/>
          <w:u w:val="single"/>
          <w:lang w:val="af-ZA"/>
        </w:rPr>
        <w:t xml:space="preserve">     </w:t>
      </w:r>
    </w:p>
    <w:p w:rsidR="00B85FB9" w:rsidRDefault="00B85FB9" w:rsidP="00B85FB9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B85FB9" w:rsidRPr="00A63132" w:rsidRDefault="00F9036F" w:rsidP="00B85FB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/>
          <w:color w:val="FF0000"/>
          <w:lang w:val="hy-AM"/>
        </w:rPr>
        <w:t>Տաթևի համայնքապետարան</w:t>
      </w:r>
      <w:r w:rsidR="00B85FB9">
        <w:rPr>
          <w:rFonts w:ascii="GHEA Grapalat" w:hAnsi="GHEA Grapalat"/>
          <w:sz w:val="20"/>
          <w:u w:val="single"/>
          <w:lang w:val="af-ZA"/>
        </w:rPr>
        <w:t>-ի</w:t>
      </w:r>
      <w:r w:rsidR="00B85FB9">
        <w:rPr>
          <w:rFonts w:ascii="GHEA Grapalat" w:hAnsi="GHEA Grapalat" w:cs="Sylfaen"/>
          <w:sz w:val="20"/>
          <w:lang w:val="af-ZA"/>
        </w:rPr>
        <w:t xml:space="preserve"> </w:t>
      </w:r>
      <w:r w:rsidR="00B85FB9" w:rsidRPr="00451F74">
        <w:rPr>
          <w:rFonts w:ascii="GHEA Grapalat" w:hAnsi="GHEA Grapalat" w:cs="Sylfaen"/>
          <w:sz w:val="20"/>
          <w:lang w:val="af-ZA"/>
        </w:rPr>
        <w:t xml:space="preserve">կարիքների համար </w:t>
      </w:r>
      <w:r>
        <w:rPr>
          <w:rFonts w:ascii="GHEA Grapalat" w:hAnsi="GHEA Grapalat"/>
          <w:i/>
          <w:lang w:val="hy-AM"/>
        </w:rPr>
        <w:t>շինարարական</w:t>
      </w:r>
      <w:r w:rsidR="00B85FB9" w:rsidRPr="00C87A61">
        <w:rPr>
          <w:rFonts w:ascii="GHEA Grapalat" w:hAnsi="GHEA Grapalat" w:cs="Calibri"/>
          <w:bCs/>
          <w:i/>
          <w:iCs/>
          <w:lang w:val="af-ZA"/>
        </w:rPr>
        <w:t xml:space="preserve"> </w:t>
      </w:r>
      <w:proofErr w:type="spellStart"/>
      <w:r w:rsidR="00B85FB9" w:rsidRPr="00C87A61">
        <w:rPr>
          <w:rFonts w:ascii="GHEA Grapalat" w:hAnsi="GHEA Grapalat" w:cs="Calibri"/>
          <w:bCs/>
          <w:i/>
          <w:iCs/>
        </w:rPr>
        <w:t>աշխատանքների</w:t>
      </w:r>
      <w:proofErr w:type="spellEnd"/>
      <w:r w:rsidR="00B85FB9" w:rsidRPr="003A67A8"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 w:rsidR="00B85FB9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F9036F">
        <w:rPr>
          <w:rFonts w:ascii="GHEA Grapalat" w:hAnsi="GHEA Grapalat"/>
          <w:color w:val="000000"/>
          <w:sz w:val="20"/>
          <w:lang w:val="fr-FR"/>
        </w:rPr>
        <w:t>«ՍՄ</w:t>
      </w:r>
      <w:r w:rsidRPr="00F9036F">
        <w:rPr>
          <w:rFonts w:ascii="GHEA Grapalat" w:hAnsi="GHEA Grapalat"/>
          <w:color w:val="000000"/>
          <w:sz w:val="20"/>
          <w:lang w:val="hy-AM"/>
        </w:rPr>
        <w:t>Տ</w:t>
      </w:r>
      <w:r w:rsidRPr="00F9036F">
        <w:rPr>
          <w:rFonts w:ascii="GHEA Grapalat" w:hAnsi="GHEA Grapalat"/>
          <w:color w:val="000000"/>
          <w:sz w:val="20"/>
          <w:lang w:val="fr-FR"/>
        </w:rPr>
        <w:t>Հ-ԳՀԱՇՁԲ-20/</w:t>
      </w:r>
      <w:r w:rsidRPr="00F9036F">
        <w:rPr>
          <w:rFonts w:ascii="GHEA Grapalat" w:hAnsi="GHEA Grapalat"/>
          <w:color w:val="000000"/>
          <w:sz w:val="20"/>
          <w:lang w:val="hy-AM"/>
        </w:rPr>
        <w:t>12</w:t>
      </w:r>
      <w:r w:rsidRPr="00F9036F">
        <w:rPr>
          <w:rFonts w:ascii="GHEA Grapalat" w:hAnsi="GHEA Grapalat"/>
          <w:color w:val="000000"/>
          <w:sz w:val="20"/>
          <w:lang w:val="fr-FR"/>
        </w:rPr>
        <w:t>»</w:t>
      </w:r>
      <w:r w:rsidR="00B85FB9" w:rsidRPr="00221B06">
        <w:rPr>
          <w:rFonts w:ascii="GHEA Grapalat" w:hAnsi="GHEA Grapalat"/>
          <w:i/>
          <w:lang w:val="af-ZA"/>
        </w:rPr>
        <w:t xml:space="preserve"> </w:t>
      </w:r>
      <w:r w:rsidR="00B85FB9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="00B85FB9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B85FB9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B85FB9" w:rsidRPr="004C7E81">
        <w:rPr>
          <w:rFonts w:ascii="GHEA Grapalat" w:hAnsi="GHEA Grapalat"/>
          <w:sz w:val="20"/>
          <w:lang w:val="af-ZA"/>
        </w:rPr>
        <w:t xml:space="preserve"> </w:t>
      </w:r>
      <w:r w:rsidR="00B85FB9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B85FB9" w:rsidRPr="004C7E81">
        <w:rPr>
          <w:rFonts w:ascii="GHEA Grapalat" w:hAnsi="GHEA Grapalat"/>
          <w:sz w:val="20"/>
          <w:lang w:val="af-ZA"/>
        </w:rPr>
        <w:t xml:space="preserve"> </w:t>
      </w:r>
      <w:r w:rsidR="00B85FB9">
        <w:rPr>
          <w:rFonts w:ascii="GHEA Grapalat" w:hAnsi="GHEA Grapalat"/>
          <w:sz w:val="20"/>
          <w:lang w:val="af-ZA"/>
        </w:rPr>
        <w:t>և</w:t>
      </w:r>
      <w:r w:rsidR="00B85FB9" w:rsidRPr="004C7E81">
        <w:rPr>
          <w:rFonts w:ascii="GHEA Grapalat" w:hAnsi="GHEA Grapalat"/>
          <w:sz w:val="20"/>
          <w:lang w:val="af-ZA"/>
        </w:rPr>
        <w:t xml:space="preserve"> </w:t>
      </w:r>
      <w:r w:rsidR="00B85FB9">
        <w:rPr>
          <w:rFonts w:ascii="GHEA Grapalat" w:hAnsi="GHEA Grapalat"/>
          <w:sz w:val="20"/>
          <w:lang w:val="af-ZA"/>
        </w:rPr>
        <w:t xml:space="preserve">կատարված </w:t>
      </w:r>
      <w:r w:rsidR="00B85FB9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B85FB9" w:rsidRPr="004C7E81">
        <w:rPr>
          <w:rFonts w:ascii="GHEA Grapalat" w:hAnsi="GHEA Grapalat"/>
          <w:sz w:val="20"/>
          <w:lang w:val="af-ZA"/>
        </w:rPr>
        <w:t xml:space="preserve"> </w:t>
      </w:r>
      <w:r w:rsidR="00B85FB9" w:rsidRPr="004C7E81">
        <w:rPr>
          <w:rFonts w:ascii="GHEA Grapalat" w:hAnsi="GHEA Grapalat" w:cs="Sylfaen"/>
          <w:sz w:val="20"/>
          <w:lang w:val="af-ZA"/>
        </w:rPr>
        <w:t>համառոտ</w:t>
      </w:r>
      <w:r w:rsidR="00B85FB9" w:rsidRPr="004C7E81">
        <w:rPr>
          <w:rFonts w:ascii="GHEA Grapalat" w:hAnsi="GHEA Grapalat"/>
          <w:sz w:val="20"/>
          <w:lang w:val="af-ZA"/>
        </w:rPr>
        <w:t xml:space="preserve"> </w:t>
      </w:r>
      <w:r w:rsidR="00B85FB9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B85FB9">
        <w:rPr>
          <w:rFonts w:ascii="GHEA Grapalat" w:hAnsi="GHEA Grapalat" w:cs="Arial Armenian"/>
          <w:sz w:val="20"/>
          <w:lang w:val="af-ZA"/>
        </w:rPr>
        <w:t>`</w:t>
      </w:r>
    </w:p>
    <w:p w:rsidR="00B85FB9" w:rsidRDefault="00B85FB9" w:rsidP="00B85FB9">
      <w:pPr>
        <w:pStyle w:val="a3"/>
        <w:ind w:left="-284" w:right="-7"/>
        <w:jc w:val="right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</w:p>
    <w:p w:rsidR="00B85FB9" w:rsidRPr="00641D8C" w:rsidRDefault="00B85FB9" w:rsidP="00E72DD9">
      <w:pPr>
        <w:pStyle w:val="a3"/>
        <w:ind w:left="-284" w:right="-7"/>
        <w:rPr>
          <w:rFonts w:ascii="GHEA Grapalat" w:hAnsi="GHEA Grapalat" w:cs="Sylfaen"/>
          <w:sz w:val="22"/>
          <w:szCs w:val="22"/>
          <w:lang w:val="af-ZA"/>
        </w:rPr>
      </w:pPr>
      <w:r w:rsidRPr="008513B4">
        <w:rPr>
          <w:rFonts w:ascii="GHEA Grapalat" w:hAnsi="GHEA Grapalat" w:cs="Sylfaen"/>
          <w:b/>
          <w:lang w:val="af-ZA"/>
        </w:rPr>
        <w:t>Փոփոխության</w:t>
      </w:r>
      <w:r w:rsidRPr="008513B4">
        <w:rPr>
          <w:rFonts w:ascii="GHEA Grapalat" w:hAnsi="GHEA Grapalat"/>
          <w:b/>
          <w:lang w:val="af-ZA"/>
        </w:rPr>
        <w:t xml:space="preserve"> առաջացման </w:t>
      </w:r>
      <w:r w:rsidRPr="008513B4">
        <w:rPr>
          <w:rFonts w:ascii="GHEA Grapalat" w:hAnsi="GHEA Grapalat" w:cs="Sylfaen"/>
          <w:b/>
          <w:lang w:val="af-ZA"/>
        </w:rPr>
        <w:t>պատճառ</w:t>
      </w:r>
      <w:r w:rsidRPr="008513B4">
        <w:rPr>
          <w:rFonts w:ascii="GHEA Grapalat" w:hAnsi="GHEA Grapalat"/>
          <w:b/>
          <w:lang w:val="af-ZA"/>
        </w:rPr>
        <w:t>`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641D8C">
        <w:rPr>
          <w:rFonts w:ascii="GHEA Grapalat" w:hAnsi="GHEA Grapalat" w:cs="ArTarumianTimes"/>
          <w:sz w:val="22"/>
          <w:szCs w:val="22"/>
        </w:rPr>
        <w:t>հրավերի</w:t>
      </w:r>
      <w:proofErr w:type="spellEnd"/>
      <w:r w:rsidRPr="00641D8C">
        <w:rPr>
          <w:rFonts w:ascii="GHEA Grapalat" w:hAnsi="GHEA Grapalat" w:cs="ArTarumianTimes"/>
          <w:sz w:val="22"/>
          <w:szCs w:val="22"/>
          <w:lang w:val="vi-VN"/>
        </w:rPr>
        <w:t xml:space="preserve"> </w:t>
      </w:r>
      <w:r w:rsidRPr="00641D8C">
        <w:rPr>
          <w:rFonts w:ascii="GHEA Grapalat" w:hAnsi="GHEA Grapalat" w:cs="ArTarumianTimes"/>
          <w:sz w:val="22"/>
          <w:szCs w:val="22"/>
        </w:rPr>
        <w:t>և</w:t>
      </w:r>
      <w:r w:rsidRPr="00641D8C">
        <w:rPr>
          <w:rFonts w:ascii="GHEA Grapalat" w:hAnsi="GHEA Grapalat" w:cs="ArTarumianTimes"/>
          <w:sz w:val="22"/>
          <w:szCs w:val="22"/>
          <w:lang w:val="vi-VN"/>
        </w:rPr>
        <w:t xml:space="preserve"> </w:t>
      </w:r>
      <w:proofErr w:type="spellStart"/>
      <w:r w:rsidRPr="00641D8C">
        <w:rPr>
          <w:rFonts w:ascii="GHEA Grapalat" w:hAnsi="GHEA Grapalat" w:cs="ArTarumianTimes"/>
          <w:sz w:val="22"/>
          <w:szCs w:val="22"/>
        </w:rPr>
        <w:t>հայտարարության</w:t>
      </w:r>
      <w:proofErr w:type="spellEnd"/>
      <w:r w:rsidRPr="00641D8C">
        <w:rPr>
          <w:rFonts w:ascii="GHEA Grapalat" w:hAnsi="GHEA Grapalat" w:cs="ArTarumianTimes"/>
          <w:sz w:val="22"/>
          <w:szCs w:val="22"/>
          <w:lang w:val="vi-VN"/>
        </w:rPr>
        <w:t xml:space="preserve"> </w:t>
      </w:r>
      <w:proofErr w:type="spellStart"/>
      <w:r w:rsidRPr="00641D8C">
        <w:rPr>
          <w:rFonts w:ascii="GHEA Grapalat" w:hAnsi="GHEA Grapalat" w:cs="ArTarumianTimes"/>
          <w:sz w:val="22"/>
          <w:szCs w:val="22"/>
        </w:rPr>
        <w:t>օրինակելի</w:t>
      </w:r>
      <w:proofErr w:type="spellEnd"/>
      <w:r w:rsidRPr="00641D8C">
        <w:rPr>
          <w:rFonts w:ascii="GHEA Grapalat" w:hAnsi="GHEA Grapalat" w:cs="ArTarumianTimes"/>
          <w:sz w:val="22"/>
          <w:szCs w:val="22"/>
          <w:lang w:val="vi-VN"/>
        </w:rPr>
        <w:t xml:space="preserve"> </w:t>
      </w:r>
      <w:proofErr w:type="spellStart"/>
      <w:r w:rsidRPr="00641D8C">
        <w:rPr>
          <w:rFonts w:ascii="GHEA Grapalat" w:hAnsi="GHEA Grapalat" w:cs="ArTarumianTimes"/>
          <w:sz w:val="22"/>
          <w:szCs w:val="22"/>
        </w:rPr>
        <w:t>ձևի</w:t>
      </w:r>
      <w:proofErr w:type="spellEnd"/>
      <w:r w:rsidRPr="00641D8C">
        <w:rPr>
          <w:rFonts w:ascii="GHEA Grapalat" w:hAnsi="GHEA Grapalat" w:cs="ArTarumianTimes"/>
          <w:sz w:val="22"/>
          <w:szCs w:val="22"/>
          <w:lang w:val="vi-VN"/>
        </w:rPr>
        <w:t xml:space="preserve"> </w:t>
      </w:r>
      <w:proofErr w:type="spellStart"/>
      <w:r w:rsidRPr="00641D8C">
        <w:rPr>
          <w:rFonts w:ascii="GHEA Grapalat" w:hAnsi="GHEA Grapalat" w:cs="ArTarumianTimes"/>
          <w:sz w:val="22"/>
          <w:szCs w:val="22"/>
        </w:rPr>
        <w:t>փոփոխություն</w:t>
      </w:r>
      <w:proofErr w:type="spellEnd"/>
      <w:r w:rsidRPr="00641D8C">
        <w:rPr>
          <w:rFonts w:ascii="GHEA Grapalat" w:hAnsi="GHEA Grapalat" w:cs="ArTarumianTimes"/>
          <w:sz w:val="22"/>
          <w:szCs w:val="22"/>
          <w:lang w:val="vi-VN"/>
        </w:rPr>
        <w:t xml:space="preserve">, </w:t>
      </w:r>
      <w:proofErr w:type="spellStart"/>
      <w:r w:rsidRPr="00641D8C">
        <w:rPr>
          <w:rFonts w:ascii="GHEA Grapalat" w:hAnsi="GHEA Grapalat" w:cs="ArTarumianTimes"/>
          <w:sz w:val="22"/>
          <w:szCs w:val="22"/>
        </w:rPr>
        <w:t>համաձայն</w:t>
      </w:r>
      <w:proofErr w:type="spellEnd"/>
      <w:r w:rsidRPr="00641D8C">
        <w:rPr>
          <w:rFonts w:ascii="GHEA Grapalat" w:hAnsi="GHEA Grapalat" w:cs="ArTarumianTimes"/>
          <w:sz w:val="22"/>
          <w:szCs w:val="22"/>
          <w:lang w:val="vi-VN"/>
        </w:rPr>
        <w:t xml:space="preserve"> </w:t>
      </w:r>
      <w:r w:rsidR="00E72DD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ՀՀ</w:t>
      </w:r>
      <w:r w:rsidR="00E72DD9" w:rsidRPr="00E72DD9">
        <w:rPr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="00E72DD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կառավարության</w:t>
      </w:r>
      <w:proofErr w:type="spellEnd"/>
      <w:r w:rsidR="00E72DD9" w:rsidRPr="00E72DD9">
        <w:rPr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21</w:t>
      </w:r>
      <w:r w:rsidR="00E72DD9" w:rsidRPr="00E72DD9">
        <w:rPr>
          <w:rFonts w:ascii="Cambria Math" w:hAnsi="Cambria Math" w:cs="Cambria Math"/>
          <w:color w:val="000000"/>
          <w:sz w:val="21"/>
          <w:szCs w:val="21"/>
          <w:shd w:val="clear" w:color="auto" w:fill="FFFFFF"/>
          <w:lang w:val="af-ZA"/>
        </w:rPr>
        <w:t>․</w:t>
      </w:r>
      <w:r w:rsidR="00E72DD9" w:rsidRPr="00E72DD9">
        <w:rPr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>05</w:t>
      </w:r>
      <w:r w:rsidR="00E72DD9" w:rsidRPr="00E72DD9">
        <w:rPr>
          <w:rFonts w:ascii="Cambria Math" w:hAnsi="Cambria Math" w:cs="Cambria Math"/>
          <w:color w:val="000000"/>
          <w:sz w:val="21"/>
          <w:szCs w:val="21"/>
          <w:shd w:val="clear" w:color="auto" w:fill="FFFFFF"/>
          <w:lang w:val="af-ZA"/>
        </w:rPr>
        <w:t>․</w:t>
      </w:r>
      <w:r w:rsidR="00E72DD9" w:rsidRPr="00E72DD9">
        <w:rPr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>2020</w:t>
      </w:r>
      <w:r w:rsidR="00E72DD9">
        <w:rPr>
          <w:rFonts w:ascii="GHEA Grapalat" w:hAnsi="GHEA Grapalat" w:cs="GHEA Grapalat"/>
          <w:color w:val="000000"/>
          <w:sz w:val="21"/>
          <w:szCs w:val="21"/>
          <w:shd w:val="clear" w:color="auto" w:fill="FFFFFF"/>
        </w:rPr>
        <w:t>թ</w:t>
      </w:r>
      <w:r w:rsidR="00E72DD9" w:rsidRPr="00E72DD9">
        <w:rPr>
          <w:rFonts w:ascii="Cambria Math" w:hAnsi="Cambria Math" w:cs="Cambria Math"/>
          <w:color w:val="000000"/>
          <w:sz w:val="21"/>
          <w:szCs w:val="21"/>
          <w:shd w:val="clear" w:color="auto" w:fill="FFFFFF"/>
          <w:lang w:val="af-ZA"/>
        </w:rPr>
        <w:t>․</w:t>
      </w:r>
      <w:r w:rsidR="00E72DD9" w:rsidRPr="00E72DD9">
        <w:rPr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="00E72DD9">
        <w:rPr>
          <w:rFonts w:ascii="GHEA Grapalat" w:hAnsi="GHEA Grapalat" w:cs="GHEA Grapalat"/>
          <w:color w:val="000000"/>
          <w:sz w:val="21"/>
          <w:szCs w:val="21"/>
          <w:shd w:val="clear" w:color="auto" w:fill="FFFFFF"/>
        </w:rPr>
        <w:t>թիվ</w:t>
      </w:r>
      <w:proofErr w:type="spellEnd"/>
      <w:r w:rsidR="00E72DD9" w:rsidRPr="00E72DD9">
        <w:rPr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778-</w:t>
      </w:r>
      <w:r w:rsidR="00E72DD9">
        <w:rPr>
          <w:rFonts w:ascii="GHEA Grapalat" w:hAnsi="GHEA Grapalat" w:cs="GHEA Grapalat"/>
          <w:color w:val="000000"/>
          <w:sz w:val="21"/>
          <w:szCs w:val="21"/>
          <w:shd w:val="clear" w:color="auto" w:fill="FFFFFF"/>
        </w:rPr>
        <w:t>Ն</w:t>
      </w:r>
      <w:r w:rsidR="00E72DD9" w:rsidRPr="00E72DD9">
        <w:rPr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E72DD9">
        <w:rPr>
          <w:rFonts w:ascii="GHEA Grapalat" w:hAnsi="GHEA Grapalat" w:cs="GHEA Grapalat"/>
          <w:color w:val="000000"/>
          <w:sz w:val="21"/>
          <w:szCs w:val="21"/>
          <w:shd w:val="clear" w:color="auto" w:fill="FFFFFF"/>
        </w:rPr>
        <w:t>որոշմա</w:t>
      </w:r>
      <w:r w:rsidR="00E72DD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ն։</w:t>
      </w:r>
      <w:bookmarkStart w:id="0" w:name="_GoBack"/>
      <w:bookmarkEnd w:id="0"/>
      <w:r w:rsidRPr="00641D8C">
        <w:rPr>
          <w:rFonts w:ascii="GHEA Grapalat" w:hAnsi="GHEA Grapalat" w:cs="ArTarumianTimes"/>
          <w:sz w:val="22"/>
          <w:szCs w:val="22"/>
          <w:lang w:val="vi-VN"/>
        </w:rPr>
        <w:t xml:space="preserve"> </w:t>
      </w:r>
    </w:p>
    <w:p w:rsidR="00B85FB9" w:rsidRPr="00641D8C" w:rsidRDefault="00B85FB9" w:rsidP="00B85FB9">
      <w:pPr>
        <w:pStyle w:val="a8"/>
        <w:spacing w:line="240" w:lineRule="auto"/>
        <w:ind w:left="-284"/>
        <w:jc w:val="right"/>
        <w:rPr>
          <w:rFonts w:ascii="GHEA Grapalat" w:hAnsi="GHEA Grapalat" w:cs="ArTarumianTimes"/>
          <w:lang w:val="af-ZA"/>
        </w:rPr>
      </w:pPr>
    </w:p>
    <w:p w:rsidR="00B85FB9" w:rsidRDefault="00B85FB9" w:rsidP="00B85FB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u w:val="single"/>
        </w:rPr>
        <w:t>օրինակելի</w:t>
      </w:r>
      <w:proofErr w:type="spellEnd"/>
      <w:r w:rsidRPr="008513B4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</w:rPr>
        <w:t>ձևի</w:t>
      </w:r>
      <w:proofErr w:type="spellEnd"/>
      <w:r w:rsidRPr="008513B4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</w:rPr>
        <w:t>փոփոխություն</w:t>
      </w:r>
      <w:proofErr w:type="spellEnd"/>
    </w:p>
    <w:p w:rsidR="00B85FB9" w:rsidRPr="00B61FAF" w:rsidRDefault="00B85FB9" w:rsidP="00B85FB9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B85FB9" w:rsidRDefault="00B85FB9" w:rsidP="00B85FB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 w:rsidRPr="004C7E81">
        <w:rPr>
          <w:rFonts w:ascii="GHEA Grapalat" w:hAnsi="GHEA Grapalat"/>
          <w:sz w:val="20"/>
          <w:lang w:val="af-ZA"/>
        </w:rPr>
        <w:tab/>
      </w:r>
      <w:r w:rsidR="00F9036F" w:rsidRPr="00F9036F">
        <w:rPr>
          <w:rFonts w:ascii="GHEA Grapalat" w:hAnsi="GHEA Grapalat"/>
          <w:color w:val="000000"/>
          <w:sz w:val="20"/>
          <w:lang w:val="fr-FR"/>
        </w:rPr>
        <w:t>«ՍՄ</w:t>
      </w:r>
      <w:r w:rsidR="00F9036F" w:rsidRPr="00F9036F">
        <w:rPr>
          <w:rFonts w:ascii="GHEA Grapalat" w:hAnsi="GHEA Grapalat"/>
          <w:color w:val="000000"/>
          <w:sz w:val="20"/>
          <w:lang w:val="hy-AM"/>
        </w:rPr>
        <w:t>Տ</w:t>
      </w:r>
      <w:r w:rsidR="00F9036F" w:rsidRPr="00F9036F">
        <w:rPr>
          <w:rFonts w:ascii="GHEA Grapalat" w:hAnsi="GHEA Grapalat"/>
          <w:color w:val="000000"/>
          <w:sz w:val="20"/>
          <w:lang w:val="fr-FR"/>
        </w:rPr>
        <w:t>Հ-ԳՀԱՇՁԲ-20/</w:t>
      </w:r>
      <w:r w:rsidR="00F9036F" w:rsidRPr="00F9036F">
        <w:rPr>
          <w:rFonts w:ascii="GHEA Grapalat" w:hAnsi="GHEA Grapalat"/>
          <w:color w:val="000000"/>
          <w:sz w:val="20"/>
          <w:lang w:val="hy-AM"/>
        </w:rPr>
        <w:t>12</w:t>
      </w:r>
      <w:r w:rsidR="00F9036F" w:rsidRPr="00F9036F">
        <w:rPr>
          <w:rFonts w:ascii="GHEA Grapalat" w:hAnsi="GHEA Grapalat"/>
          <w:color w:val="000000"/>
          <w:sz w:val="20"/>
          <w:lang w:val="fr-FR"/>
        </w:rPr>
        <w:t>»</w:t>
      </w:r>
      <w:r w:rsidRPr="00221B0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0</w:t>
      </w:r>
      <w:r w:rsidR="00F9036F"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F9036F"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որոշումը</w:t>
      </w:r>
    </w:p>
    <w:p w:rsidR="00B85FB9" w:rsidRDefault="00B85FB9" w:rsidP="00B85FB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85FB9" w:rsidRDefault="00B85FB9" w:rsidP="00B85FB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B85FB9" w:rsidRPr="00A7446E" w:rsidRDefault="00F9036F" w:rsidP="00B85FB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color w:val="000000"/>
          <w:sz w:val="20"/>
          <w:lang w:val="hy-AM"/>
        </w:rPr>
        <w:t xml:space="preserve">            </w:t>
      </w:r>
      <w:r w:rsidRPr="00F9036F">
        <w:rPr>
          <w:rFonts w:ascii="GHEA Grapalat" w:hAnsi="GHEA Grapalat"/>
          <w:color w:val="000000"/>
          <w:sz w:val="20"/>
          <w:lang w:val="fr-FR"/>
        </w:rPr>
        <w:t>«ՍՄ</w:t>
      </w:r>
      <w:r w:rsidRPr="00F9036F">
        <w:rPr>
          <w:rFonts w:ascii="GHEA Grapalat" w:hAnsi="GHEA Grapalat"/>
          <w:color w:val="000000"/>
          <w:sz w:val="20"/>
          <w:lang w:val="hy-AM"/>
        </w:rPr>
        <w:t>Տ</w:t>
      </w:r>
      <w:r w:rsidRPr="00F9036F">
        <w:rPr>
          <w:rFonts w:ascii="GHEA Grapalat" w:hAnsi="GHEA Grapalat"/>
          <w:color w:val="000000"/>
          <w:sz w:val="20"/>
          <w:lang w:val="fr-FR"/>
        </w:rPr>
        <w:t>Հ-ԳՀԱՇՁԲ-20/</w:t>
      </w:r>
      <w:r w:rsidRPr="00F9036F">
        <w:rPr>
          <w:rFonts w:ascii="GHEA Grapalat" w:hAnsi="GHEA Grapalat"/>
          <w:color w:val="000000"/>
          <w:sz w:val="20"/>
          <w:lang w:val="hy-AM"/>
        </w:rPr>
        <w:t>12</w:t>
      </w:r>
      <w:r w:rsidRPr="00F9036F">
        <w:rPr>
          <w:rFonts w:ascii="GHEA Grapalat" w:hAnsi="GHEA Grapalat"/>
          <w:color w:val="000000"/>
          <w:sz w:val="20"/>
          <w:lang w:val="fr-FR"/>
        </w:rPr>
        <w:t>»</w:t>
      </w:r>
      <w:r w:rsidR="00B85FB9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hy-AM"/>
        </w:rPr>
        <w:t>Հարություն Հարությունյանին</w:t>
      </w:r>
      <w:r w:rsidR="00B85FB9">
        <w:rPr>
          <w:rFonts w:ascii="GHEA Grapalat" w:hAnsi="GHEA Grapalat" w:cs="Sylfaen"/>
          <w:sz w:val="20"/>
          <w:lang w:val="af-ZA"/>
        </w:rPr>
        <w:t>:</w:t>
      </w:r>
    </w:p>
    <w:p w:rsidR="00B85FB9" w:rsidRPr="00A7446E" w:rsidRDefault="00B85FB9" w:rsidP="00B85FB9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B85FB9" w:rsidRPr="00EA309E" w:rsidRDefault="00B85FB9" w:rsidP="00B85FB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+3749</w:t>
      </w:r>
      <w:r w:rsidR="00F9036F">
        <w:rPr>
          <w:rFonts w:ascii="GHEA Grapalat" w:hAnsi="GHEA Grapalat"/>
          <w:sz w:val="20"/>
          <w:lang w:val="hy-AM"/>
        </w:rPr>
        <w:t>98955336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B85FB9" w:rsidRPr="00EA309E" w:rsidRDefault="00B85FB9" w:rsidP="00B85FB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F9036F">
        <w:rPr>
          <w:rFonts w:ascii="GHEA Grapalat" w:hAnsi="GHEA Grapalat"/>
          <w:sz w:val="20"/>
          <w:lang w:val="af-ZA"/>
        </w:rPr>
        <w:t>tatevsyunik@mail.ru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B85FB9" w:rsidRPr="004C7E81" w:rsidRDefault="00B85FB9" w:rsidP="00B85FB9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F576D9">
        <w:rPr>
          <w:rFonts w:ascii="GHEA Grapalat" w:hAnsi="GHEA Grapalat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 xml:space="preserve"> </w:t>
      </w:r>
      <w:r w:rsidR="00F9036F">
        <w:rPr>
          <w:rFonts w:ascii="GHEA Grapalat" w:hAnsi="GHEA Grapalat"/>
          <w:i/>
          <w:color w:val="FF0000"/>
          <w:lang w:val="hy-AM"/>
        </w:rPr>
        <w:t>Տաթևի համայնքապետարան</w:t>
      </w:r>
    </w:p>
    <w:p w:rsidR="00E66BB5" w:rsidRDefault="00E66BB5"/>
    <w:sectPr w:rsidR="00E66BB5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6C6E">
      <w:r>
        <w:separator/>
      </w:r>
    </w:p>
  </w:endnote>
  <w:endnote w:type="continuationSeparator" w:id="0">
    <w:p w:rsidR="00000000" w:rsidRDefault="00D0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B85FB9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64" w:rsidRDefault="00D06C6E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D06C6E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6C6E">
      <w:r>
        <w:separator/>
      </w:r>
    </w:p>
  </w:footnote>
  <w:footnote w:type="continuationSeparator" w:id="0">
    <w:p w:rsidR="00000000" w:rsidRDefault="00D0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A"/>
    <w:rsid w:val="007D6C3A"/>
    <w:rsid w:val="00B85FB9"/>
    <w:rsid w:val="00D06C6E"/>
    <w:rsid w:val="00E66BB5"/>
    <w:rsid w:val="00E72DD9"/>
    <w:rsid w:val="00F9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A061"/>
  <w15:chartTrackingRefBased/>
  <w15:docId w15:val="{EE6CD951-7866-4E51-BA7F-94A04F0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B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5FB9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FB9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B85FB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B85FB9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a5">
    <w:name w:val="page number"/>
    <w:basedOn w:val="a0"/>
    <w:rsid w:val="00B85FB9"/>
  </w:style>
  <w:style w:type="paragraph" w:styleId="a6">
    <w:name w:val="footer"/>
    <w:basedOn w:val="a"/>
    <w:link w:val="a7"/>
    <w:rsid w:val="00B85FB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B85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85F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2020-06-15T08:11:00Z</dcterms:created>
  <dcterms:modified xsi:type="dcterms:W3CDTF">2020-06-15T08:19:00Z</dcterms:modified>
</cp:coreProperties>
</file>