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BF40" w14:textId="77777777" w:rsidR="00ED0182" w:rsidRPr="00ED0182" w:rsidRDefault="00ED0182" w:rsidP="00ED0182">
      <w:pPr>
        <w:spacing w:before="300"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</w:pPr>
      <w:r w:rsidRPr="00ED0182">
        <w:rPr>
          <w:rFonts w:ascii="GHEA Grapalat" w:eastAsia="Times New Roman" w:hAnsi="GHEA Grapalat" w:cs="Times New Roman"/>
          <w:b/>
          <w:bCs/>
          <w:sz w:val="27"/>
          <w:szCs w:val="27"/>
          <w:lang w:eastAsia="ru-RU"/>
        </w:rPr>
        <w:t>ՀԱՅՏԱՐԱՐՈՒԹՅՈՒՆ</w:t>
      </w:r>
    </w:p>
    <w:p w14:paraId="392DF4D5" w14:textId="77777777" w:rsidR="00ED0182" w:rsidRPr="00ED0182" w:rsidRDefault="00ED0182" w:rsidP="00ED0182">
      <w:pPr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proofErr w:type="spellStart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գնման</w:t>
      </w:r>
      <w:proofErr w:type="spellEnd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ընթացակարգը</w:t>
      </w:r>
      <w:proofErr w:type="spellEnd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չկայացած</w:t>
      </w:r>
      <w:proofErr w:type="spellEnd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հայտարարելու</w:t>
      </w:r>
      <w:proofErr w:type="spellEnd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մասին</w:t>
      </w:r>
      <w:proofErr w:type="spellEnd"/>
    </w:p>
    <w:p w14:paraId="33166F83" w14:textId="77777777" w:rsidR="00EB380D" w:rsidRPr="00FC7161" w:rsidRDefault="00ED0182" w:rsidP="00EB380D">
      <w:pPr>
        <w:pStyle w:val="a4"/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ru-RU" w:eastAsia="ru-RU"/>
        </w:rPr>
      </w:pPr>
      <w:proofErr w:type="spellStart"/>
      <w:r w:rsidRPr="00ED0182">
        <w:rPr>
          <w:rFonts w:ascii="GHEA Grapalat" w:hAnsi="GHEA Grapalat"/>
          <w:b/>
          <w:bCs/>
          <w:sz w:val="24"/>
          <w:szCs w:val="24"/>
          <w:lang w:eastAsia="ru-RU"/>
        </w:rPr>
        <w:t>Ընթացակարգի</w:t>
      </w:r>
      <w:proofErr w:type="spellEnd"/>
      <w:r w:rsidRPr="00EB380D">
        <w:rPr>
          <w:rFonts w:ascii="GHEA Grapalat" w:hAnsi="GHEA Grapalat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b/>
          <w:bCs/>
          <w:sz w:val="24"/>
          <w:szCs w:val="24"/>
          <w:lang w:eastAsia="ru-RU"/>
        </w:rPr>
        <w:t>ծածկագիրը</w:t>
      </w:r>
      <w:proofErr w:type="spellEnd"/>
    </w:p>
    <w:p w14:paraId="7EC0D026" w14:textId="126E7D5A" w:rsidR="00EB380D" w:rsidRPr="00084DAA" w:rsidRDefault="00ED0182" w:rsidP="00EB380D">
      <w:pPr>
        <w:pStyle w:val="a4"/>
        <w:spacing w:line="240" w:lineRule="auto"/>
        <w:jc w:val="center"/>
        <w:rPr>
          <w:rFonts w:ascii="GHEA Grapalat" w:hAnsi="GHEA Grapalat"/>
          <w:sz w:val="24"/>
          <w:szCs w:val="24"/>
          <w:lang w:eastAsia="ru-RU"/>
        </w:rPr>
      </w:pPr>
      <w:r w:rsidRPr="00FC7161">
        <w:rPr>
          <w:rFonts w:ascii="GHEA Grapalat" w:hAnsi="GHEA Grapalat"/>
          <w:b/>
          <w:bCs/>
          <w:sz w:val="24"/>
          <w:szCs w:val="24"/>
          <w:lang w:val="ru-RU" w:eastAsia="ru-RU"/>
        </w:rPr>
        <w:t xml:space="preserve"> </w:t>
      </w:r>
      <w:r w:rsidR="00084DAA" w:rsidRPr="00084DAA">
        <w:rPr>
          <w:rFonts w:ascii="GHEA Grapalat" w:hAnsi="GHEA Grapalat"/>
          <w:sz w:val="24"/>
          <w:szCs w:val="24"/>
          <w:lang w:eastAsia="ru-RU"/>
        </w:rPr>
        <w:t xml:space="preserve">ԿԵԱՊ-ԳՀԾՁԲ-ԱՆՎՏ-26/02 </w:t>
      </w:r>
    </w:p>
    <w:p w14:paraId="45FE40A9" w14:textId="5761A637" w:rsidR="00ED0182" w:rsidRPr="00084DAA" w:rsidRDefault="00EB380D" w:rsidP="00EB380D">
      <w:pPr>
        <w:pStyle w:val="a4"/>
        <w:spacing w:line="240" w:lineRule="auto"/>
        <w:jc w:val="center"/>
        <w:rPr>
          <w:rFonts w:ascii="GHEA Grapalat" w:hAnsi="GHEA Grapalat"/>
          <w:sz w:val="24"/>
          <w:szCs w:val="24"/>
          <w:lang w:eastAsia="ru-RU"/>
        </w:rPr>
      </w:pPr>
      <w:r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ED0182" w:rsidRPr="00084DAA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Կառլեն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Եսայանի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անվան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պոլիկլինիկա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» </w:t>
      </w:r>
      <w:r w:rsidR="00ED0182" w:rsidRPr="00ED0182">
        <w:rPr>
          <w:rFonts w:ascii="GHEA Grapalat" w:hAnsi="GHEA Grapalat"/>
          <w:sz w:val="24"/>
          <w:szCs w:val="24"/>
          <w:lang w:eastAsia="ru-RU"/>
        </w:rPr>
        <w:t>ՓԲԸ</w:t>
      </w:r>
      <w:r w:rsidR="00ED0182" w:rsidRPr="00084DAA">
        <w:rPr>
          <w:rFonts w:ascii="GHEA Grapalat" w:hAnsi="GHEA Grapalat"/>
          <w:sz w:val="24"/>
          <w:szCs w:val="24"/>
          <w:lang w:eastAsia="ru-RU"/>
        </w:rPr>
        <w:t>-</w:t>
      </w:r>
      <w:r w:rsidR="00ED0182" w:rsidRPr="00ED0182">
        <w:rPr>
          <w:rFonts w:ascii="GHEA Grapalat" w:hAnsi="GHEA Grapalat"/>
          <w:sz w:val="24"/>
          <w:szCs w:val="24"/>
          <w:lang w:eastAsia="ru-RU"/>
        </w:rPr>
        <w:t>ն</w:t>
      </w:r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ստորև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ներկայացնում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ED0182" w:rsidRPr="00ED0182">
        <w:rPr>
          <w:rFonts w:ascii="GHEA Grapalat" w:hAnsi="GHEA Grapalat"/>
          <w:sz w:val="24"/>
          <w:szCs w:val="24"/>
          <w:lang w:eastAsia="ru-RU"/>
        </w:rPr>
        <w:t>է</w:t>
      </w:r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իր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կարիքների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համար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EB380D">
        <w:rPr>
          <w:rFonts w:ascii="GHEA Grapalat" w:hAnsi="GHEA Grapalat"/>
          <w:sz w:val="24"/>
          <w:szCs w:val="24"/>
          <w:lang w:eastAsia="ru-RU"/>
        </w:rPr>
        <w:t>Մաքրման</w:t>
      </w:r>
      <w:proofErr w:type="spellEnd"/>
      <w:r w:rsidRPr="00084DAA">
        <w:rPr>
          <w:rFonts w:ascii="GHEA Grapalat" w:hAnsi="GHEA Grapalat"/>
          <w:sz w:val="24"/>
          <w:szCs w:val="24"/>
          <w:lang w:eastAsia="ru-RU"/>
        </w:rPr>
        <w:t xml:space="preserve">  </w:t>
      </w:r>
      <w:proofErr w:type="spellStart"/>
      <w:r w:rsidRPr="00EB380D">
        <w:rPr>
          <w:rFonts w:ascii="GHEA Grapalat" w:hAnsi="GHEA Grapalat"/>
          <w:sz w:val="24"/>
          <w:szCs w:val="24"/>
          <w:lang w:eastAsia="ru-RU"/>
        </w:rPr>
        <w:t>ծառայություններ</w:t>
      </w:r>
      <w:proofErr w:type="spellEnd"/>
      <w:r w:rsidRPr="00084DAA">
        <w:rPr>
          <w:rFonts w:ascii="GHEA Grapalat" w:hAnsi="GHEA Grapalat"/>
          <w:sz w:val="24"/>
          <w:szCs w:val="24"/>
          <w:lang w:eastAsia="ru-RU"/>
        </w:rPr>
        <w:t xml:space="preserve">ի  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ձեռքբերման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նպատակով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կազմակերպված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084DAA" w:rsidRPr="00084DAA">
        <w:rPr>
          <w:rFonts w:ascii="GHEA Grapalat" w:hAnsi="GHEA Grapalat"/>
          <w:sz w:val="24"/>
          <w:szCs w:val="24"/>
          <w:lang w:eastAsia="ru-RU"/>
        </w:rPr>
        <w:t>Պահնորդական ծառայությունների</w:t>
      </w:r>
      <w:r w:rsidR="00084DAA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FC7161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r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ծածկագրով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գնման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ընթացակարգը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չկայացած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հայտարարելու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մասին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ED0182" w:rsidRPr="00ED0182">
        <w:rPr>
          <w:rFonts w:ascii="GHEA Grapalat" w:hAnsi="GHEA Grapalat"/>
          <w:sz w:val="24"/>
          <w:szCs w:val="24"/>
          <w:lang w:eastAsia="ru-RU"/>
        </w:rPr>
        <w:t>տեղեկատվությունը</w:t>
      </w:r>
      <w:proofErr w:type="spellEnd"/>
      <w:r w:rsidR="00ED0182" w:rsidRPr="00084DAA">
        <w:rPr>
          <w:rFonts w:ascii="GHEA Grapalat" w:hAnsi="GHEA Grapalat"/>
          <w:sz w:val="24"/>
          <w:szCs w:val="24"/>
          <w:lang w:eastAsia="ru-RU"/>
        </w:rPr>
        <w:t>`</w:t>
      </w:r>
    </w:p>
    <w:p w14:paraId="46035ACD" w14:textId="77777777" w:rsidR="00EB380D" w:rsidRPr="00EB380D" w:rsidRDefault="00EB380D" w:rsidP="00EB380D">
      <w:pPr>
        <w:pStyle w:val="a4"/>
        <w:spacing w:line="24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</w:p>
    <w:tbl>
      <w:tblPr>
        <w:tblW w:w="5428" w:type="pct"/>
        <w:tblInd w:w="-4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750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2891"/>
        <w:gridCol w:w="2495"/>
        <w:gridCol w:w="1946"/>
        <w:gridCol w:w="1906"/>
      </w:tblGrid>
      <w:tr w:rsidR="00ED0182" w:rsidRPr="00ED0182" w14:paraId="1524CD1D" w14:textId="77777777" w:rsidTr="00B82B78"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9BF4849" w14:textId="77777777" w:rsidR="00ED0182" w:rsidRPr="001774E9" w:rsidRDefault="00ED0182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համար</w:t>
            </w:r>
            <w:proofErr w:type="spellEnd"/>
          </w:p>
        </w:tc>
        <w:tc>
          <w:tcPr>
            <w:tcW w:w="2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A44DBE2" w14:textId="77777777" w:rsidR="00ED0182" w:rsidRPr="001774E9" w:rsidRDefault="00ED0182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EB42BE5" w14:textId="77777777" w:rsidR="00ED0182" w:rsidRPr="001774E9" w:rsidRDefault="00ED0182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անվանումները`այդպիսիք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լինելու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դեպքում</w:t>
            </w:r>
            <w:proofErr w:type="spellEnd"/>
          </w:p>
        </w:tc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104ABE9" w14:textId="77777777" w:rsidR="00ED0182" w:rsidRPr="001774E9" w:rsidRDefault="00ED0182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չկայացած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հայտարարվել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համաձայն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` ”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” ՀՀ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37-րդ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մասի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ընդգծել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համապատասխան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տողը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B43DA92" w14:textId="77777777" w:rsidR="00ED0182" w:rsidRPr="001774E9" w:rsidRDefault="00ED0182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չկայացած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հայտարարելու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հիմնավորման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74E9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տեղեկատվություն</w:t>
            </w:r>
            <w:proofErr w:type="spellEnd"/>
          </w:p>
        </w:tc>
      </w:tr>
      <w:tr w:rsidR="00ED0182" w:rsidRPr="00ED0182" w14:paraId="10E10D5C" w14:textId="77777777" w:rsidTr="00B82B78">
        <w:tc>
          <w:tcPr>
            <w:tcW w:w="1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DD7C3F" w14:textId="77777777" w:rsidR="00ED0182" w:rsidRPr="00FC7161" w:rsidRDefault="00ED0182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C716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F444E5" w14:textId="05B41D05" w:rsidR="00ED0182" w:rsidRPr="00FC7161" w:rsidRDefault="00084DAA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Պահնորդական</w:t>
            </w:r>
            <w:proofErr w:type="spellEnd"/>
            <w:r w:rsidRPr="00C613C7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ծառայությունների</w:t>
            </w:r>
            <w:proofErr w:type="spellEnd"/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03CE05" w14:textId="5EEF7E8B" w:rsidR="00FC7161" w:rsidRPr="00084DAA" w:rsidRDefault="00084DAA" w:rsidP="00ED0182">
            <w:pPr>
              <w:spacing w:before="300" w:after="30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&lt;&lt; Սուր և նիզակ &gt;&gt; ՍՊԸ</w:t>
            </w:r>
          </w:p>
        </w:tc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0384EF" w14:textId="05566676" w:rsidR="00ED0182" w:rsidRPr="00FC7161" w:rsidRDefault="00084DAA" w:rsidP="00ED0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 w:eastAsia="ru-RU"/>
              </w:rPr>
              <w:t xml:space="preserve">1ին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 w:eastAsia="ru-RU"/>
              </w:rPr>
              <w:t>կետ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70FAD0D" w14:textId="77777777" w:rsidR="00ED0182" w:rsidRPr="00FC7161" w:rsidRDefault="00ED0182" w:rsidP="00ED01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6E9899" w14:textId="37F17EB0" w:rsidR="00ED0182" w:rsidRPr="00FC7161" w:rsidRDefault="00084DAA" w:rsidP="001774E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Գնման գնից բարձր գին</w:t>
            </w:r>
            <w:r w:rsidR="00ED0182" w:rsidRPr="00FC71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14:paraId="24CA4BDB" w14:textId="77777777" w:rsidR="00FC7161" w:rsidRPr="001774E9" w:rsidRDefault="00FC7161" w:rsidP="00EB380D">
      <w:pPr>
        <w:pStyle w:val="a4"/>
        <w:spacing w:line="240" w:lineRule="auto"/>
        <w:jc w:val="center"/>
        <w:rPr>
          <w:rFonts w:ascii="GHEA Grapalat" w:hAnsi="GHEA Grapalat"/>
          <w:sz w:val="24"/>
          <w:szCs w:val="24"/>
          <w:lang w:val="ru-RU" w:eastAsia="ru-RU"/>
        </w:rPr>
      </w:pPr>
    </w:p>
    <w:p w14:paraId="7FCCC455" w14:textId="77777777" w:rsidR="00FC7161" w:rsidRPr="001774E9" w:rsidRDefault="00FC7161" w:rsidP="00EB380D">
      <w:pPr>
        <w:pStyle w:val="a4"/>
        <w:spacing w:line="240" w:lineRule="auto"/>
        <w:jc w:val="center"/>
        <w:rPr>
          <w:rFonts w:ascii="GHEA Grapalat" w:hAnsi="GHEA Grapalat"/>
          <w:sz w:val="24"/>
          <w:szCs w:val="24"/>
          <w:lang w:val="ru-RU" w:eastAsia="ru-RU"/>
        </w:rPr>
      </w:pPr>
    </w:p>
    <w:p w14:paraId="6D94DE6C" w14:textId="03255D8E" w:rsidR="00ED0182" w:rsidRPr="00EB380D" w:rsidRDefault="00ED0182" w:rsidP="00EB380D">
      <w:pPr>
        <w:pStyle w:val="a4"/>
        <w:spacing w:line="240" w:lineRule="auto"/>
        <w:jc w:val="center"/>
        <w:rPr>
          <w:rFonts w:ascii="GHEA Grapalat" w:hAnsi="GHEA Grapalat"/>
          <w:sz w:val="24"/>
          <w:szCs w:val="24"/>
          <w:lang w:val="af-ZA" w:eastAsia="ru-RU"/>
        </w:rPr>
      </w:pP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Սույն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հայտարարության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հետ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կապված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լրացուցիչ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տեղեկություններ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ստանալու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համար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կարող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եք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դիմել</w:t>
      </w:r>
      <w:proofErr w:type="spellEnd"/>
      <w:r w:rsidRPr="009B16C8">
        <w:rPr>
          <w:rFonts w:ascii="GHEA Grapalat" w:hAnsi="GHEA Grapalat"/>
          <w:sz w:val="24"/>
          <w:szCs w:val="24"/>
          <w:lang w:val="ru-RU" w:eastAsia="ru-RU"/>
        </w:rPr>
        <w:t xml:space="preserve"> </w:t>
      </w:r>
      <w:r w:rsidR="00084DAA">
        <w:rPr>
          <w:rFonts w:ascii="GHEA Grapalat" w:hAnsi="GHEA Grapalat"/>
          <w:i w:val="0"/>
          <w:lang w:val="af-ZA"/>
        </w:rPr>
        <w:t xml:space="preserve">ԿԵԱՊ-ԳՀԾՁԲ-ԱՆՎՏ-26/02 </w:t>
      </w:r>
      <w:r w:rsidR="00FC7161">
        <w:rPr>
          <w:rFonts w:ascii="GHEA Grapalat" w:hAnsi="GHEA Grapalat"/>
          <w:i w:val="0"/>
          <w:lang w:val="af-ZA"/>
        </w:rPr>
        <w:t xml:space="preserve"> </w:t>
      </w:r>
      <w:r w:rsidR="00EB380D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ծածկագրով</w:t>
      </w:r>
      <w:proofErr w:type="spellEnd"/>
      <w:r w:rsidRPr="00EB380D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գնումների</w:t>
      </w:r>
      <w:proofErr w:type="spellEnd"/>
      <w:r w:rsidRPr="00EB380D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համակարգող</w:t>
      </w:r>
      <w:proofErr w:type="spellEnd"/>
      <w:r w:rsidRPr="00EB380D">
        <w:rPr>
          <w:rFonts w:ascii="GHEA Grapalat" w:hAnsi="GHEA Grapalat"/>
          <w:sz w:val="24"/>
          <w:szCs w:val="24"/>
          <w:lang w:val="af-ZA" w:eastAsia="ru-RU"/>
        </w:rPr>
        <w:t xml:space="preserve">` </w:t>
      </w:r>
      <w:proofErr w:type="spellStart"/>
      <w:r w:rsidRPr="00ED0182">
        <w:rPr>
          <w:rFonts w:ascii="GHEA Grapalat" w:hAnsi="GHEA Grapalat"/>
          <w:sz w:val="24"/>
          <w:szCs w:val="24"/>
          <w:lang w:eastAsia="ru-RU"/>
        </w:rPr>
        <w:t>Նելլի</w:t>
      </w:r>
      <w:proofErr w:type="spellEnd"/>
      <w:r w:rsidRPr="00EB380D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ED0182">
        <w:rPr>
          <w:rFonts w:ascii="GHEA Grapalat" w:hAnsi="GHEA Grapalat"/>
          <w:sz w:val="24"/>
          <w:szCs w:val="24"/>
          <w:lang w:eastAsia="ru-RU"/>
        </w:rPr>
        <w:t>Ավետիսյանին։</w:t>
      </w:r>
    </w:p>
    <w:p w14:paraId="0325C4A8" w14:textId="77777777" w:rsidR="00ED0182" w:rsidRPr="00FC7161" w:rsidRDefault="00ED0182" w:rsidP="00ED0182">
      <w:pPr>
        <w:spacing w:before="100" w:beforeAutospacing="1" w:after="0" w:line="240" w:lineRule="auto"/>
        <w:ind w:left="750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Հեռախոս</w:t>
      </w:r>
      <w:proofErr w:type="spellEnd"/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 099244974:</w:t>
      </w:r>
    </w:p>
    <w:p w14:paraId="5AF61867" w14:textId="77777777" w:rsidR="00ED0182" w:rsidRPr="00FC7161" w:rsidRDefault="00ED0182" w:rsidP="00ED0182">
      <w:pPr>
        <w:spacing w:before="100" w:beforeAutospacing="1" w:after="0" w:line="240" w:lineRule="auto"/>
        <w:ind w:left="750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Էլեկոտրանային</w:t>
      </w:r>
      <w:proofErr w:type="spellEnd"/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փոստ</w:t>
      </w:r>
      <w:proofErr w:type="spellEnd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protender.itender@gmail.com:</w:t>
      </w:r>
    </w:p>
    <w:p w14:paraId="2E130A2D" w14:textId="77777777" w:rsidR="00ED0182" w:rsidRPr="00FC7161" w:rsidRDefault="00ED0182" w:rsidP="00ED0182">
      <w:pPr>
        <w:spacing w:before="100" w:beforeAutospacing="1" w:after="0" w:line="240" w:lineRule="auto"/>
        <w:ind w:left="750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Պատվիրատու</w:t>
      </w:r>
      <w:proofErr w:type="spellEnd"/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 «</w:t>
      </w: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Կառլեն</w:t>
      </w:r>
      <w:proofErr w:type="spellEnd"/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Եսայանի</w:t>
      </w:r>
      <w:proofErr w:type="spellEnd"/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</w:t>
      </w:r>
      <w:proofErr w:type="spellEnd"/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պոլիկլինիկա</w:t>
      </w:r>
      <w:proofErr w:type="spellEnd"/>
      <w:r w:rsidRPr="00FC7161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» </w:t>
      </w:r>
      <w:r w:rsidRPr="00ED0182">
        <w:rPr>
          <w:rFonts w:ascii="GHEA Grapalat" w:eastAsia="Times New Roman" w:hAnsi="GHEA Grapalat" w:cs="Times New Roman"/>
          <w:sz w:val="24"/>
          <w:szCs w:val="24"/>
          <w:lang w:eastAsia="ru-RU"/>
        </w:rPr>
        <w:t>ՓԲԸ</w:t>
      </w:r>
    </w:p>
    <w:p w14:paraId="2B7A3A43" w14:textId="77777777" w:rsidR="004171CD" w:rsidRPr="00FC7161" w:rsidRDefault="004171CD">
      <w:pPr>
        <w:rPr>
          <w:lang w:val="af-ZA"/>
        </w:rPr>
      </w:pPr>
    </w:p>
    <w:sectPr w:rsidR="004171CD" w:rsidRPr="00FC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E97"/>
    <w:rsid w:val="00084DAA"/>
    <w:rsid w:val="000B696A"/>
    <w:rsid w:val="001774E9"/>
    <w:rsid w:val="004171CD"/>
    <w:rsid w:val="00954B31"/>
    <w:rsid w:val="009B16C8"/>
    <w:rsid w:val="00B82B78"/>
    <w:rsid w:val="00E53E97"/>
    <w:rsid w:val="00EB380D"/>
    <w:rsid w:val="00ED0182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755"/>
  <w15:docId w15:val="{32E9FAA3-D326-4BAE-B17D-DB6CDC9D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0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01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1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01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EB380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EB380D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</cp:lastModifiedBy>
  <cp:revision>9</cp:revision>
  <dcterms:created xsi:type="dcterms:W3CDTF">2022-01-20T09:45:00Z</dcterms:created>
  <dcterms:modified xsi:type="dcterms:W3CDTF">2025-12-26T12:57:00Z</dcterms:modified>
</cp:coreProperties>
</file>