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54" w:rsidRDefault="004B1A54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B1A54" w:rsidRDefault="004B1A54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B1A54" w:rsidRDefault="004B1A54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>
        <w:rPr>
          <w:rFonts w:ascii="GHEA Grapalat" w:hAnsi="GHEA Grapalat" w:cs="Sylfaen"/>
          <w:b/>
          <w:sz w:val="22"/>
          <w:szCs w:val="22"/>
        </w:rPr>
        <w:t>3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13.02.2026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F738FA" w:rsidRDefault="00F738FA" w:rsidP="00F738F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C0828">
        <w:rPr>
          <w:rFonts w:ascii="GHEA Grapalat" w:hAnsi="GHEA Grapalat"/>
          <w:b/>
          <w:noProof/>
          <w:sz w:val="20"/>
          <w:lang w:val="ru-RU"/>
        </w:rPr>
        <w:t>HHQK-BMAShDzB-26/1</w:t>
      </w: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F738FA" w:rsidRPr="00C10BCA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F738FA" w:rsidRPr="002D0EA3" w:rsidRDefault="00F738FA" w:rsidP="00F738FA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>
        <w:rPr>
          <w:rFonts w:ascii="GHEA Grapalat" w:hAnsi="GHEA Grapalat" w:cs="Sylfaen"/>
          <w:b/>
          <w:sz w:val="22"/>
          <w:szCs w:val="22"/>
        </w:rPr>
        <w:t>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b/>
          <w:sz w:val="22"/>
          <w:szCs w:val="22"/>
        </w:rPr>
        <w:t>на</w:t>
      </w:r>
      <w:proofErr w:type="spellEnd"/>
      <w:r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/>
          <w:sz w:val="22"/>
          <w:szCs w:val="22"/>
        </w:rPr>
        <w:t>запрос</w:t>
      </w:r>
      <w:proofErr w:type="spellEnd"/>
      <w:r>
        <w:rPr>
          <w:rFonts w:ascii="GHEA Grapalat" w:hAnsi="GHEA Grapalat" w:cs="Sylfaen"/>
          <w:b/>
          <w:sz w:val="22"/>
          <w:szCs w:val="22"/>
        </w:rPr>
        <w:t xml:space="preserve">, </w:t>
      </w:r>
      <w:r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>
        <w:rPr>
          <w:rFonts w:ascii="GHEA Grapalat" w:hAnsi="GHEA Grapalat" w:cs="Sylfaen"/>
          <w:b/>
          <w:sz w:val="22"/>
          <w:szCs w:val="22"/>
        </w:rPr>
        <w:t>й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11.02.2026г.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F738FA" w:rsidRDefault="00F738FA" w:rsidP="00F738FA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5D6B05" w:rsidRDefault="005D6B05" w:rsidP="00F738FA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F738FA" w:rsidRPr="005D6B05" w:rsidRDefault="0043520F" w:rsidP="00F738FA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proofErr w:type="spellStart"/>
      <w:r>
        <w:rPr>
          <w:rFonts w:ascii="GHEA Grapalat" w:hAnsi="GHEA Grapalat"/>
          <w:b/>
          <w:sz w:val="22"/>
          <w:szCs w:val="22"/>
        </w:rPr>
        <w:t>Запрос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r w:rsidR="00F738FA" w:rsidRPr="005D6B05">
        <w:rPr>
          <w:rFonts w:ascii="GHEA Grapalat" w:hAnsi="GHEA Grapalat"/>
          <w:b/>
          <w:sz w:val="22"/>
          <w:szCs w:val="22"/>
        </w:rPr>
        <w:t xml:space="preserve"> </w:t>
      </w:r>
    </w:p>
    <w:p w:rsidR="00F738FA" w:rsidRPr="005D6B05" w:rsidRDefault="00F738FA" w:rsidP="00F738FA">
      <w:pPr>
        <w:widowControl w:val="0"/>
        <w:tabs>
          <w:tab w:val="left" w:pos="90"/>
        </w:tabs>
        <w:spacing w:after="160"/>
        <w:ind w:left="-360"/>
        <w:jc w:val="both"/>
        <w:rPr>
          <w:rFonts w:ascii="GHEA Grapalat" w:eastAsia="Calibri" w:hAnsi="GHEA Grapalat" w:cs="Courier New"/>
          <w:sz w:val="2"/>
          <w:szCs w:val="22"/>
          <w:lang w:eastAsia="en-US" w:bidi="en-US"/>
        </w:rPr>
      </w:pPr>
    </w:p>
    <w:p w:rsidR="00F738FA" w:rsidRPr="00971A0C" w:rsidRDefault="00F738FA" w:rsidP="00F738FA">
      <w:pPr>
        <w:pStyle w:val="NoSpacing"/>
        <w:jc w:val="both"/>
        <w:rPr>
          <w:rFonts w:ascii="GHEA Grapalat" w:hAnsi="GHEA Grapalat" w:cs="Courier New"/>
        </w:rPr>
      </w:pPr>
      <w:proofErr w:type="spellStart"/>
      <w:r w:rsidRPr="00971A0C">
        <w:rPr>
          <w:rFonts w:ascii="GHEA Grapalat" w:hAnsi="GHEA Grapalat" w:cs="Courier New"/>
        </w:rPr>
        <w:t>Согласно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приглашению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участник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должен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иметь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лицензию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на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строительство</w:t>
      </w:r>
      <w:proofErr w:type="spellEnd"/>
      <w:r w:rsidRPr="00971A0C">
        <w:rPr>
          <w:rFonts w:ascii="GHEA Grapalat" w:hAnsi="GHEA Grapalat" w:cs="Courier New"/>
        </w:rPr>
        <w:t xml:space="preserve"> 1-го </w:t>
      </w:r>
      <w:proofErr w:type="spellStart"/>
      <w:r w:rsidRPr="00971A0C">
        <w:rPr>
          <w:rFonts w:ascii="GHEA Grapalat" w:hAnsi="GHEA Grapalat" w:cs="Courier New"/>
        </w:rPr>
        <w:t>класса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со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следующими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вкладышами</w:t>
      </w:r>
      <w:proofErr w:type="spellEnd"/>
      <w:r w:rsidRPr="00971A0C">
        <w:rPr>
          <w:rFonts w:ascii="GHEA Grapalat" w:hAnsi="GHEA Grapalat" w:cs="Courier New"/>
        </w:rPr>
        <w:t xml:space="preserve">: </w:t>
      </w:r>
    </w:p>
    <w:p w:rsidR="00F738FA" w:rsidRPr="00971A0C" w:rsidRDefault="00F738FA" w:rsidP="00F738FA">
      <w:pPr>
        <w:pStyle w:val="NoSpacing"/>
        <w:jc w:val="both"/>
        <w:rPr>
          <w:rFonts w:ascii="GHEA Grapalat" w:hAnsi="GHEA Grapalat"/>
        </w:rPr>
      </w:pPr>
      <w:r w:rsidRPr="00971A0C">
        <w:rPr>
          <w:rFonts w:ascii="GHEA Grapalat" w:hAnsi="GHEA Grapalat"/>
        </w:rPr>
        <w:t xml:space="preserve">1)   </w:t>
      </w:r>
      <w:proofErr w:type="spellStart"/>
      <w:r w:rsidRPr="00971A0C">
        <w:rPr>
          <w:rFonts w:ascii="GHEA Grapalat" w:hAnsi="GHEA Grapalat"/>
        </w:rPr>
        <w:t>Жилые</w:t>
      </w:r>
      <w:proofErr w:type="spellEnd"/>
      <w:r w:rsidRPr="00971A0C">
        <w:rPr>
          <w:rFonts w:ascii="GHEA Grapalat" w:hAnsi="GHEA Grapalat"/>
        </w:rPr>
        <w:t xml:space="preserve">, </w:t>
      </w:r>
      <w:proofErr w:type="spellStart"/>
      <w:r w:rsidRPr="00971A0C">
        <w:rPr>
          <w:rFonts w:ascii="GHEA Grapalat" w:hAnsi="GHEA Grapalat"/>
        </w:rPr>
        <w:t>общественные</w:t>
      </w:r>
      <w:proofErr w:type="spellEnd"/>
      <w:r w:rsidRPr="00971A0C">
        <w:rPr>
          <w:rFonts w:ascii="GHEA Grapalat" w:hAnsi="GHEA Grapalat"/>
        </w:rPr>
        <w:t xml:space="preserve"> и </w:t>
      </w:r>
      <w:proofErr w:type="spellStart"/>
      <w:r w:rsidRPr="00971A0C">
        <w:rPr>
          <w:rFonts w:ascii="GHEA Grapalat" w:hAnsi="GHEA Grapalat"/>
        </w:rPr>
        <w:t>промышленные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сооружения</w:t>
      </w:r>
      <w:proofErr w:type="spellEnd"/>
      <w:r w:rsidRPr="00971A0C">
        <w:rPr>
          <w:rFonts w:ascii="GHEA Grapalat" w:hAnsi="GHEA Grapalat"/>
        </w:rPr>
        <w:t xml:space="preserve"> </w:t>
      </w:r>
    </w:p>
    <w:p w:rsidR="00F738FA" w:rsidRPr="00971A0C" w:rsidRDefault="00F738FA" w:rsidP="00F738FA">
      <w:pPr>
        <w:pStyle w:val="NoSpacing"/>
        <w:jc w:val="both"/>
        <w:rPr>
          <w:rFonts w:ascii="GHEA Grapalat" w:hAnsi="GHEA Grapalat" w:cs="Courier New"/>
        </w:rPr>
      </w:pPr>
      <w:r w:rsidRPr="00971A0C">
        <w:rPr>
          <w:rFonts w:ascii="GHEA Grapalat" w:hAnsi="GHEA Grapalat"/>
        </w:rPr>
        <w:t>2)</w:t>
      </w:r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Электроснабжение</w:t>
      </w:r>
      <w:proofErr w:type="spellEnd"/>
      <w:r w:rsidRPr="00971A0C">
        <w:rPr>
          <w:rFonts w:ascii="GHEA Grapalat" w:hAnsi="GHEA Grapalat" w:cs="Courier New"/>
        </w:rPr>
        <w:t xml:space="preserve"> (</w:t>
      </w:r>
      <w:proofErr w:type="spellStart"/>
      <w:r w:rsidRPr="00971A0C">
        <w:rPr>
          <w:rFonts w:ascii="GHEA Grapalat" w:hAnsi="GHEA Grapalat" w:cs="Courier New"/>
        </w:rPr>
        <w:t>система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электроснабжения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внутреннего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внешнего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электроосвещения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фотовольтаические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ветренные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станции</w:t>
      </w:r>
      <w:proofErr w:type="spellEnd"/>
      <w:r w:rsidRPr="00971A0C">
        <w:rPr>
          <w:rFonts w:ascii="GHEA Grapalat" w:hAnsi="GHEA Grapalat" w:cs="Courier New"/>
        </w:rPr>
        <w:t xml:space="preserve">) </w:t>
      </w:r>
    </w:p>
    <w:p w:rsidR="00F738FA" w:rsidRPr="00971A0C" w:rsidRDefault="00F738FA" w:rsidP="00F738FA">
      <w:pPr>
        <w:pStyle w:val="NoSpacing"/>
        <w:jc w:val="both"/>
        <w:rPr>
          <w:rFonts w:ascii="GHEA Grapalat" w:hAnsi="GHEA Grapalat" w:cs="Courier New"/>
        </w:rPr>
      </w:pPr>
      <w:r w:rsidRPr="00971A0C">
        <w:rPr>
          <w:rFonts w:ascii="GHEA Grapalat" w:hAnsi="GHEA Grapalat" w:cs="Courier New"/>
        </w:rPr>
        <w:t xml:space="preserve">3) </w:t>
      </w:r>
      <w:proofErr w:type="spellStart"/>
      <w:r w:rsidRPr="00971A0C">
        <w:rPr>
          <w:rFonts w:ascii="GHEA Grapalat" w:hAnsi="GHEA Grapalat" w:cs="Courier New"/>
        </w:rPr>
        <w:t>Газоснабжение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вентиляция</w:t>
      </w:r>
      <w:proofErr w:type="spellEnd"/>
      <w:r w:rsidRPr="00971A0C">
        <w:rPr>
          <w:rFonts w:ascii="GHEA Grapalat" w:hAnsi="GHEA Grapalat" w:cs="Courier New"/>
        </w:rPr>
        <w:t xml:space="preserve"> (</w:t>
      </w:r>
      <w:proofErr w:type="spellStart"/>
      <w:r w:rsidRPr="00971A0C">
        <w:rPr>
          <w:rFonts w:ascii="GHEA Grapalat" w:hAnsi="GHEA Grapalat" w:cs="Courier New"/>
        </w:rPr>
        <w:t>системы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вентиляции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теплоснабжения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газоснабжения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теплоснабжения</w:t>
      </w:r>
      <w:proofErr w:type="spellEnd"/>
      <w:r w:rsidRPr="00971A0C">
        <w:rPr>
          <w:rFonts w:ascii="GHEA Grapalat" w:hAnsi="GHEA Grapalat" w:cs="Courier New"/>
        </w:rPr>
        <w:t xml:space="preserve">) </w:t>
      </w:r>
    </w:p>
    <w:p w:rsidR="00F738FA" w:rsidRPr="00971A0C" w:rsidRDefault="00F738FA" w:rsidP="00F738FA">
      <w:pPr>
        <w:pStyle w:val="NoSpacing"/>
        <w:jc w:val="both"/>
        <w:rPr>
          <w:rFonts w:ascii="GHEA Grapalat" w:hAnsi="GHEA Grapalat" w:cs="Courier New"/>
        </w:rPr>
      </w:pPr>
      <w:r w:rsidRPr="00971A0C">
        <w:rPr>
          <w:rFonts w:ascii="GHEA Grapalat" w:hAnsi="GHEA Grapalat" w:cs="Courier New"/>
        </w:rPr>
        <w:t xml:space="preserve">4) </w:t>
      </w:r>
      <w:proofErr w:type="spellStart"/>
      <w:r w:rsidRPr="00971A0C">
        <w:rPr>
          <w:rFonts w:ascii="GHEA Grapalat" w:hAnsi="GHEA Grapalat" w:cs="Courier New"/>
        </w:rPr>
        <w:t>Водоснабжение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водоотвод</w:t>
      </w:r>
      <w:proofErr w:type="spellEnd"/>
      <w:r w:rsidRPr="00971A0C">
        <w:rPr>
          <w:rFonts w:ascii="GHEA Grapalat" w:hAnsi="GHEA Grapalat" w:cs="Courier New"/>
        </w:rPr>
        <w:t xml:space="preserve"> (</w:t>
      </w:r>
      <w:proofErr w:type="spellStart"/>
      <w:r w:rsidRPr="00971A0C">
        <w:rPr>
          <w:rFonts w:ascii="GHEA Grapalat" w:hAnsi="GHEA Grapalat" w:cs="Courier New"/>
        </w:rPr>
        <w:t>внутренние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наружые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системы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водоснабжения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водоотвода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гидромелорация</w:t>
      </w:r>
      <w:proofErr w:type="spellEnd"/>
      <w:r w:rsidRPr="00971A0C">
        <w:rPr>
          <w:rFonts w:ascii="GHEA Grapalat" w:hAnsi="GHEA Grapalat" w:cs="Courier New"/>
        </w:rPr>
        <w:t xml:space="preserve">) </w:t>
      </w:r>
    </w:p>
    <w:p w:rsidR="00F738FA" w:rsidRPr="00971A0C" w:rsidRDefault="00F738FA" w:rsidP="00F738FA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</w:p>
    <w:p w:rsidR="00F738FA" w:rsidRPr="00971A0C" w:rsidRDefault="00F738FA" w:rsidP="00F738FA">
      <w:pPr>
        <w:pStyle w:val="NoSpacing"/>
        <w:jc w:val="both"/>
        <w:rPr>
          <w:rFonts w:ascii="GHEA Grapalat" w:hAnsi="GHEA Grapalat" w:cs="Courier New"/>
        </w:rPr>
      </w:pPr>
      <w:r w:rsidRPr="00971A0C">
        <w:rPr>
          <w:rFonts w:ascii="GHEA Grapalat" w:hAnsi="GHEA Grapalat"/>
        </w:rPr>
        <w:t xml:space="preserve">В </w:t>
      </w:r>
      <w:proofErr w:type="spellStart"/>
      <w:r w:rsidRPr="00971A0C">
        <w:rPr>
          <w:rFonts w:ascii="GHEA Grapalat" w:hAnsi="GHEA Grapalat"/>
        </w:rPr>
        <w:t>случае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участия</w:t>
      </w:r>
      <w:proofErr w:type="spellEnd"/>
      <w:r w:rsidRPr="00971A0C">
        <w:rPr>
          <w:rFonts w:ascii="GHEA Grapalat" w:hAnsi="GHEA Grapalat"/>
        </w:rPr>
        <w:t xml:space="preserve"> в </w:t>
      </w:r>
      <w:proofErr w:type="spellStart"/>
      <w:r w:rsidRPr="00971A0C">
        <w:rPr>
          <w:rFonts w:ascii="GHEA Grapalat" w:hAnsi="GHEA Grapalat"/>
        </w:rPr>
        <w:t>порядке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совместной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деятельности</w:t>
      </w:r>
      <w:proofErr w:type="spellEnd"/>
      <w:r w:rsidRPr="00971A0C">
        <w:rPr>
          <w:rFonts w:ascii="GHEA Grapalat" w:hAnsi="GHEA Grapalat"/>
        </w:rPr>
        <w:t xml:space="preserve"> (</w:t>
      </w:r>
      <w:proofErr w:type="spellStart"/>
      <w:r w:rsidRPr="00971A0C">
        <w:rPr>
          <w:rFonts w:ascii="GHEA Grapalat" w:hAnsi="GHEA Grapalat"/>
        </w:rPr>
        <w:t>консорциума</w:t>
      </w:r>
      <w:proofErr w:type="spellEnd"/>
      <w:r w:rsidRPr="00971A0C">
        <w:rPr>
          <w:rFonts w:ascii="GHEA Grapalat" w:hAnsi="GHEA Grapalat"/>
        </w:rPr>
        <w:t xml:space="preserve">) </w:t>
      </w:r>
      <w:proofErr w:type="spellStart"/>
      <w:r w:rsidRPr="00971A0C">
        <w:rPr>
          <w:rFonts w:ascii="GHEA Grapalat" w:hAnsi="GHEA Grapalat"/>
        </w:rPr>
        <w:t>Партнер</w:t>
      </w:r>
      <w:proofErr w:type="spellEnd"/>
      <w:r w:rsidRPr="00971A0C">
        <w:rPr>
          <w:rFonts w:ascii="GHEA Grapalat" w:hAnsi="GHEA Grapalat"/>
        </w:rPr>
        <w:t xml:space="preserve"> 1 </w:t>
      </w:r>
      <w:proofErr w:type="spellStart"/>
      <w:r w:rsidRPr="00971A0C">
        <w:rPr>
          <w:rFonts w:ascii="GHEA Grapalat" w:hAnsi="GHEA Grapalat"/>
        </w:rPr>
        <w:t>не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имеет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лицензии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класса</w:t>
      </w:r>
      <w:proofErr w:type="spellEnd"/>
      <w:r w:rsidRPr="00971A0C">
        <w:rPr>
          <w:rFonts w:ascii="GHEA Grapalat" w:hAnsi="GHEA Grapalat"/>
        </w:rPr>
        <w:t xml:space="preserve"> 1 </w:t>
      </w:r>
      <w:proofErr w:type="spellStart"/>
      <w:proofErr w:type="gramStart"/>
      <w:r w:rsidRPr="00971A0C">
        <w:rPr>
          <w:rFonts w:ascii="GHEA Grapalat" w:hAnsi="GHEA Grapalat"/>
        </w:rPr>
        <w:t>на</w:t>
      </w:r>
      <w:proofErr w:type="spellEnd"/>
      <w:r w:rsidRPr="00971A0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,,</w:t>
      </w:r>
      <w:proofErr w:type="spellStart"/>
      <w:r w:rsidRPr="00971A0C">
        <w:rPr>
          <w:rFonts w:ascii="GHEA Grapalat" w:hAnsi="GHEA Grapalat" w:cs="Courier New"/>
        </w:rPr>
        <w:t>Водоснабжение</w:t>
      </w:r>
      <w:proofErr w:type="spellEnd"/>
      <w:proofErr w:type="gram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водоотвод</w:t>
      </w:r>
      <w:proofErr w:type="spellEnd"/>
      <w:r w:rsidRPr="00971A0C">
        <w:rPr>
          <w:rFonts w:ascii="GHEA Grapalat" w:hAnsi="GHEA Grapalat" w:cs="Courier New"/>
        </w:rPr>
        <w:t xml:space="preserve"> (</w:t>
      </w:r>
      <w:proofErr w:type="spellStart"/>
      <w:r w:rsidRPr="00971A0C">
        <w:rPr>
          <w:rFonts w:ascii="GHEA Grapalat" w:hAnsi="GHEA Grapalat" w:cs="Courier New"/>
        </w:rPr>
        <w:t>внутренние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наружые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системы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водоснабжения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водоотвода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гидромелорация</w:t>
      </w:r>
      <w:proofErr w:type="spellEnd"/>
      <w:r w:rsidRPr="00971A0C">
        <w:rPr>
          <w:rFonts w:ascii="GHEA Grapalat" w:hAnsi="GHEA Grapalat" w:cs="Courier New"/>
        </w:rPr>
        <w:t>)</w:t>
      </w:r>
      <w:r>
        <w:rPr>
          <w:rFonts w:ascii="GHEA Grapalat" w:hAnsi="GHEA Grapalat" w:cs="Courier New"/>
        </w:rPr>
        <w:t>,</w:t>
      </w:r>
      <w:r w:rsidRPr="00971A0C">
        <w:rPr>
          <w:rFonts w:ascii="GHEA Grapalat" w:hAnsi="GHEA Grapalat"/>
        </w:rPr>
        <w:t xml:space="preserve">, а </w:t>
      </w:r>
      <w:proofErr w:type="spellStart"/>
      <w:r w:rsidRPr="00971A0C">
        <w:rPr>
          <w:rFonts w:ascii="GHEA Grapalat" w:hAnsi="GHEA Grapalat"/>
        </w:rPr>
        <w:t>Партнер</w:t>
      </w:r>
      <w:proofErr w:type="spellEnd"/>
      <w:r w:rsidRPr="00971A0C">
        <w:rPr>
          <w:rFonts w:ascii="GHEA Grapalat" w:hAnsi="GHEA Grapalat"/>
        </w:rPr>
        <w:t xml:space="preserve"> 2 </w:t>
      </w:r>
      <w:proofErr w:type="spellStart"/>
      <w:r w:rsidRPr="00971A0C">
        <w:rPr>
          <w:rFonts w:ascii="GHEA Grapalat" w:hAnsi="GHEA Grapalat"/>
        </w:rPr>
        <w:t>имеет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лицензию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класса</w:t>
      </w:r>
      <w:proofErr w:type="spellEnd"/>
      <w:r w:rsidRPr="00971A0C">
        <w:rPr>
          <w:rFonts w:ascii="GHEA Grapalat" w:hAnsi="GHEA Grapalat"/>
        </w:rPr>
        <w:t xml:space="preserve"> 1 </w:t>
      </w:r>
      <w:r>
        <w:rPr>
          <w:rFonts w:ascii="GHEA Grapalat" w:hAnsi="GHEA Grapalat"/>
        </w:rPr>
        <w:t>,,</w:t>
      </w:r>
      <w:proofErr w:type="spellStart"/>
      <w:r>
        <w:rPr>
          <w:rFonts w:ascii="GHEA Grapalat" w:hAnsi="GHEA Grapalat"/>
        </w:rPr>
        <w:t>В</w:t>
      </w:r>
      <w:r w:rsidRPr="00971A0C">
        <w:rPr>
          <w:rFonts w:ascii="GHEA Grapalat" w:hAnsi="GHEA Grapalat" w:cs="Courier New"/>
        </w:rPr>
        <w:t>одоснабжение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водоотвод</w:t>
      </w:r>
      <w:proofErr w:type="spellEnd"/>
      <w:r w:rsidRPr="00971A0C">
        <w:rPr>
          <w:rFonts w:ascii="GHEA Grapalat" w:hAnsi="GHEA Grapalat" w:cs="Courier New"/>
        </w:rPr>
        <w:t xml:space="preserve"> (</w:t>
      </w:r>
      <w:proofErr w:type="spellStart"/>
      <w:r w:rsidRPr="00971A0C">
        <w:rPr>
          <w:rFonts w:ascii="GHEA Grapalat" w:hAnsi="GHEA Grapalat" w:cs="Courier New"/>
        </w:rPr>
        <w:t>внутренние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наружые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системы</w:t>
      </w:r>
      <w:proofErr w:type="spellEnd"/>
      <w:r w:rsidRPr="00971A0C">
        <w:rPr>
          <w:rFonts w:ascii="GHEA Grapalat" w:hAnsi="GHEA Grapalat" w:cs="Courier New"/>
        </w:rPr>
        <w:t xml:space="preserve"> </w:t>
      </w:r>
      <w:proofErr w:type="spellStart"/>
      <w:r w:rsidRPr="00971A0C">
        <w:rPr>
          <w:rFonts w:ascii="GHEA Grapalat" w:hAnsi="GHEA Grapalat" w:cs="Courier New"/>
        </w:rPr>
        <w:t>водоснабжения</w:t>
      </w:r>
      <w:proofErr w:type="spellEnd"/>
      <w:r w:rsidRPr="00971A0C">
        <w:rPr>
          <w:rFonts w:ascii="GHEA Grapalat" w:hAnsi="GHEA Grapalat" w:cs="Courier New"/>
        </w:rPr>
        <w:t xml:space="preserve"> и </w:t>
      </w:r>
      <w:proofErr w:type="spellStart"/>
      <w:r w:rsidRPr="00971A0C">
        <w:rPr>
          <w:rFonts w:ascii="GHEA Grapalat" w:hAnsi="GHEA Grapalat" w:cs="Courier New"/>
        </w:rPr>
        <w:t>водоотвода</w:t>
      </w:r>
      <w:proofErr w:type="spellEnd"/>
      <w:r w:rsidRPr="00971A0C">
        <w:rPr>
          <w:rFonts w:ascii="GHEA Grapalat" w:hAnsi="GHEA Grapalat" w:cs="Courier New"/>
        </w:rPr>
        <w:t xml:space="preserve">, </w:t>
      </w:r>
      <w:proofErr w:type="spellStart"/>
      <w:r w:rsidRPr="00971A0C">
        <w:rPr>
          <w:rFonts w:ascii="GHEA Grapalat" w:hAnsi="GHEA Grapalat" w:cs="Courier New"/>
        </w:rPr>
        <w:t>гидромелорация</w:t>
      </w:r>
      <w:proofErr w:type="spellEnd"/>
      <w:r w:rsidRPr="00971A0C">
        <w:rPr>
          <w:rFonts w:ascii="GHEA Grapalat" w:hAnsi="GHEA Grapalat" w:cs="Courier New"/>
        </w:rPr>
        <w:t>)</w:t>
      </w:r>
      <w:r>
        <w:rPr>
          <w:rFonts w:ascii="GHEA Grapalat" w:hAnsi="GHEA Grapalat" w:cs="Courier New"/>
        </w:rPr>
        <w:t>,,.</w:t>
      </w:r>
      <w:r w:rsidRPr="00971A0C">
        <w:rPr>
          <w:rFonts w:ascii="GHEA Grapalat" w:hAnsi="GHEA Grapalat" w:cs="Courier New"/>
        </w:rPr>
        <w:t xml:space="preserve"> </w:t>
      </w:r>
    </w:p>
    <w:p w:rsidR="00F738FA" w:rsidRPr="008E0258" w:rsidRDefault="00F738FA" w:rsidP="00F738FA">
      <w:pPr>
        <w:pStyle w:val="NoSpacing"/>
        <w:jc w:val="both"/>
        <w:rPr>
          <w:rFonts w:ascii="GHEA Grapalat" w:hAnsi="GHEA Grapalat" w:cs="Courier New"/>
        </w:rPr>
      </w:pPr>
      <w:proofErr w:type="spellStart"/>
      <w:r w:rsidRPr="00971A0C">
        <w:rPr>
          <w:rFonts w:ascii="GHEA Grapalat" w:hAnsi="GHEA Grapalat"/>
        </w:rPr>
        <w:t>Пожалуйста</w:t>
      </w:r>
      <w:proofErr w:type="spellEnd"/>
      <w:r w:rsidRPr="00971A0C">
        <w:rPr>
          <w:rFonts w:ascii="GHEA Grapalat" w:hAnsi="GHEA Grapalat"/>
        </w:rPr>
        <w:t xml:space="preserve">, </w:t>
      </w:r>
      <w:proofErr w:type="spellStart"/>
      <w:r w:rsidRPr="00971A0C">
        <w:rPr>
          <w:rFonts w:ascii="GHEA Grapalat" w:hAnsi="GHEA Grapalat"/>
        </w:rPr>
        <w:t>уточните</w:t>
      </w:r>
      <w:proofErr w:type="spellEnd"/>
      <w:r w:rsidRPr="00971A0C">
        <w:rPr>
          <w:rFonts w:ascii="GHEA Grapalat" w:hAnsi="GHEA Grapalat"/>
        </w:rPr>
        <w:t xml:space="preserve">, </w:t>
      </w:r>
      <w:proofErr w:type="spellStart"/>
      <w:r w:rsidRPr="00971A0C">
        <w:rPr>
          <w:rFonts w:ascii="GHEA Grapalat" w:hAnsi="GHEA Grapalat"/>
        </w:rPr>
        <w:t>соответствует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ли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это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обстоятельство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требованиям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права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участника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на</w:t>
      </w:r>
      <w:proofErr w:type="spellEnd"/>
      <w:r w:rsidRPr="00971A0C">
        <w:rPr>
          <w:rFonts w:ascii="GHEA Grapalat" w:hAnsi="GHEA Grapalat"/>
        </w:rPr>
        <w:t xml:space="preserve"> </w:t>
      </w:r>
      <w:proofErr w:type="spellStart"/>
      <w:r w:rsidRPr="00971A0C">
        <w:rPr>
          <w:rFonts w:ascii="GHEA Grapalat" w:hAnsi="GHEA Grapalat"/>
        </w:rPr>
        <w:t>участие</w:t>
      </w:r>
      <w:proofErr w:type="spellEnd"/>
      <w:r>
        <w:rPr>
          <w:rFonts w:ascii="GHEA Grapalat" w:hAnsi="GHEA Grapalat"/>
        </w:rPr>
        <w:t>.</w:t>
      </w:r>
    </w:p>
    <w:p w:rsidR="00F738FA" w:rsidRDefault="00F738FA" w:rsidP="00F738FA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F738FA" w:rsidRPr="009A5EAB" w:rsidRDefault="00F738FA" w:rsidP="00F738FA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</w:p>
    <w:p w:rsidR="00F738FA" w:rsidRPr="00C205EF" w:rsidRDefault="00F738FA" w:rsidP="005D6B05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 w:cs="Sylfaen"/>
          <w:b/>
          <w:sz w:val="22"/>
          <w:szCs w:val="22"/>
        </w:rPr>
        <w:t>Р</w:t>
      </w:r>
      <w:r w:rsidRPr="00C205EF">
        <w:rPr>
          <w:rFonts w:ascii="GHEA Grapalat" w:hAnsi="GHEA Grapalat" w:cs="Sylfaen"/>
          <w:b/>
          <w:sz w:val="22"/>
          <w:szCs w:val="22"/>
          <w:lang w:val="hy-AM"/>
        </w:rPr>
        <w:t>азъяснени</w:t>
      </w:r>
      <w:r w:rsidRPr="00C205EF">
        <w:rPr>
          <w:rFonts w:ascii="GHEA Grapalat" w:hAnsi="GHEA Grapalat" w:cs="Sylfaen"/>
          <w:b/>
          <w:sz w:val="22"/>
          <w:szCs w:val="22"/>
        </w:rPr>
        <w:t>е</w:t>
      </w:r>
      <w:r w:rsidR="0043520F">
        <w:rPr>
          <w:rFonts w:ascii="GHEA Grapalat" w:hAnsi="GHEA Grapalat"/>
          <w:b/>
          <w:sz w:val="22"/>
          <w:szCs w:val="22"/>
        </w:rPr>
        <w:t xml:space="preserve"> </w:t>
      </w:r>
    </w:p>
    <w:p w:rsidR="00F738FA" w:rsidRPr="003D0AAC" w:rsidRDefault="00F738FA" w:rsidP="00F738FA">
      <w:pPr>
        <w:widowControl w:val="0"/>
        <w:ind w:firstLine="540"/>
        <w:jc w:val="both"/>
        <w:rPr>
          <w:rFonts w:ascii="GHEA Grapalat" w:hAnsi="GHEA Grapalat"/>
          <w:sz w:val="4"/>
          <w:szCs w:val="22"/>
        </w:rPr>
      </w:pPr>
    </w:p>
    <w:p w:rsidR="00F738FA" w:rsidRPr="008E0258" w:rsidRDefault="00F738FA" w:rsidP="005D6B05">
      <w:pPr>
        <w:pStyle w:val="NoSpacing"/>
        <w:jc w:val="both"/>
        <w:rPr>
          <w:rFonts w:ascii="GHEA Grapalat" w:hAnsi="GHEA Grapalat" w:cs="Courier New"/>
        </w:rPr>
      </w:pPr>
      <w:proofErr w:type="spellStart"/>
      <w:r w:rsidRPr="008E0258">
        <w:rPr>
          <w:rFonts w:ascii="GHEA Grapalat" w:hAnsi="GHEA Grapalat" w:cs="Courier New"/>
        </w:rPr>
        <w:t>Заявка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консорциума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оценивается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как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соответствующая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требованиям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приглашения</w:t>
      </w:r>
      <w:proofErr w:type="spellEnd"/>
      <w:r w:rsidRPr="008E0258">
        <w:rPr>
          <w:rFonts w:ascii="GHEA Grapalat" w:hAnsi="GHEA Grapalat" w:cs="Courier New"/>
        </w:rPr>
        <w:t xml:space="preserve">, </w:t>
      </w:r>
      <w:proofErr w:type="spellStart"/>
      <w:r w:rsidRPr="008E0258">
        <w:rPr>
          <w:rFonts w:ascii="GHEA Grapalat" w:hAnsi="GHEA Grapalat" w:cs="Courier New"/>
        </w:rPr>
        <w:t>если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>
        <w:rPr>
          <w:rFonts w:ascii="GHEA Grapalat" w:hAnsi="GHEA Grapalat" w:cs="Courier New"/>
        </w:rPr>
        <w:t>суммарная</w:t>
      </w:r>
      <w:proofErr w:type="spellEnd"/>
      <w:r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критериев</w:t>
      </w:r>
      <w:proofErr w:type="spellEnd"/>
      <w:r w:rsidRPr="008E0258">
        <w:rPr>
          <w:rFonts w:ascii="GHEA Grapalat" w:hAnsi="GHEA Grapalat" w:cs="Courier New"/>
        </w:rPr>
        <w:t xml:space="preserve">, </w:t>
      </w:r>
      <w:proofErr w:type="spellStart"/>
      <w:r w:rsidRPr="008E0258">
        <w:rPr>
          <w:rFonts w:ascii="GHEA Grapalat" w:hAnsi="GHEA Grapalat" w:cs="Courier New"/>
        </w:rPr>
        <w:t>представленных</w:t>
      </w:r>
      <w:proofErr w:type="spellEnd"/>
      <w:r w:rsidRPr="008E0258">
        <w:rPr>
          <w:rFonts w:ascii="GHEA Grapalat" w:hAnsi="GHEA Grapalat" w:cs="Courier New"/>
        </w:rPr>
        <w:t xml:space="preserve"> в </w:t>
      </w:r>
      <w:proofErr w:type="spellStart"/>
      <w:r w:rsidRPr="008E0258">
        <w:rPr>
          <w:rFonts w:ascii="GHEA Grapalat" w:hAnsi="GHEA Grapalat" w:cs="Courier New"/>
        </w:rPr>
        <w:t>заявке</w:t>
      </w:r>
      <w:proofErr w:type="spellEnd"/>
      <w:r w:rsidRPr="008E0258">
        <w:rPr>
          <w:rFonts w:ascii="GHEA Grapalat" w:hAnsi="GHEA Grapalat" w:cs="Courier New"/>
        </w:rPr>
        <w:t xml:space="preserve">, </w:t>
      </w:r>
      <w:proofErr w:type="spellStart"/>
      <w:r w:rsidRPr="008E0258">
        <w:rPr>
          <w:rFonts w:ascii="GHEA Grapalat" w:hAnsi="GHEA Grapalat" w:cs="Courier New"/>
        </w:rPr>
        <w:t>соответствует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требованиям</w:t>
      </w:r>
      <w:proofErr w:type="spellEnd"/>
      <w:r w:rsidRPr="008E0258">
        <w:rPr>
          <w:rFonts w:ascii="GHEA Grapalat" w:hAnsi="GHEA Grapalat" w:cs="Courier New"/>
        </w:rPr>
        <w:t xml:space="preserve"> </w:t>
      </w:r>
      <w:proofErr w:type="spellStart"/>
      <w:r w:rsidRPr="008E0258">
        <w:rPr>
          <w:rFonts w:ascii="GHEA Grapalat" w:hAnsi="GHEA Grapalat" w:cs="Courier New"/>
        </w:rPr>
        <w:t>приглашения</w:t>
      </w:r>
      <w:proofErr w:type="spellEnd"/>
      <w:r w:rsidRPr="008E0258">
        <w:rPr>
          <w:rFonts w:ascii="GHEA Grapalat" w:hAnsi="GHEA Grapalat" w:cs="Courier New"/>
        </w:rPr>
        <w:t>.</w:t>
      </w:r>
    </w:p>
    <w:p w:rsidR="00F738FA" w:rsidRPr="008E0258" w:rsidRDefault="00F738FA" w:rsidP="005D6B05">
      <w:pPr>
        <w:pStyle w:val="NoSpacing"/>
        <w:jc w:val="both"/>
        <w:rPr>
          <w:rFonts w:ascii="GHEA Grapalat" w:hAnsi="GHEA Grapalat" w:cs="Courier New"/>
        </w:rPr>
      </w:pPr>
      <w:r w:rsidRPr="008E0258">
        <w:rPr>
          <w:rFonts w:ascii="GHEA Grapalat" w:hAnsi="GHEA Grapalat" w:cs="Courier New"/>
        </w:rPr>
        <w:t xml:space="preserve"> </w:t>
      </w:r>
    </w:p>
    <w:p w:rsidR="00F738FA" w:rsidRPr="00926EB0" w:rsidRDefault="00F738FA" w:rsidP="005D6B05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</w:rPr>
      </w:pPr>
      <w:proofErr w:type="spellStart"/>
      <w:r w:rsidRPr="00926EB0">
        <w:rPr>
          <w:rFonts w:ascii="GHEA Grapalat" w:hAnsi="GHEA Grapalat"/>
          <w:sz w:val="22"/>
          <w:szCs w:val="22"/>
        </w:rPr>
        <w:t>Для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получения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дополнительной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информации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26EB0">
        <w:rPr>
          <w:rFonts w:ascii="GHEA Grapalat" w:hAnsi="GHEA Grapalat"/>
          <w:sz w:val="22"/>
          <w:szCs w:val="22"/>
        </w:rPr>
        <w:t>связанной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с </w:t>
      </w:r>
      <w:proofErr w:type="spellStart"/>
      <w:r w:rsidRPr="00926EB0">
        <w:rPr>
          <w:rFonts w:ascii="GHEA Grapalat" w:hAnsi="GHEA Grapalat"/>
          <w:sz w:val="22"/>
          <w:szCs w:val="22"/>
        </w:rPr>
        <w:t>настоящим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объявлением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26EB0">
        <w:rPr>
          <w:rFonts w:ascii="GHEA Grapalat" w:hAnsi="GHEA Grapalat"/>
          <w:sz w:val="22"/>
          <w:szCs w:val="22"/>
        </w:rPr>
        <w:t>можно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обратиться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к </w:t>
      </w:r>
      <w:proofErr w:type="spellStart"/>
      <w:r w:rsidRPr="00926EB0">
        <w:rPr>
          <w:rFonts w:ascii="GHEA Grapalat" w:hAnsi="GHEA Grapalat"/>
          <w:sz w:val="22"/>
          <w:szCs w:val="22"/>
        </w:rPr>
        <w:t>секретарю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օценочной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комиссии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процедуры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закупки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под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кодом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HHQK-BMAShDzB-26/1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Назик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26EB0">
        <w:rPr>
          <w:rFonts w:ascii="GHEA Grapalat" w:hAnsi="GHEA Grapalat"/>
          <w:sz w:val="22"/>
          <w:szCs w:val="22"/>
        </w:rPr>
        <w:t>Арутюнян</w:t>
      </w:r>
      <w:proofErr w:type="spellEnd"/>
      <w:r w:rsidRPr="00926EB0">
        <w:rPr>
          <w:rFonts w:ascii="GHEA Grapalat" w:hAnsi="GHEA Grapalat"/>
          <w:sz w:val="22"/>
          <w:szCs w:val="22"/>
        </w:rPr>
        <w:t xml:space="preserve">.   </w:t>
      </w:r>
    </w:p>
    <w:p w:rsidR="00F738FA" w:rsidRDefault="00F738FA" w:rsidP="00F738FA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F738FA" w:rsidRPr="00C64A34" w:rsidRDefault="00F738FA" w:rsidP="00F738FA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C64A34">
        <w:rPr>
          <w:rFonts w:ascii="GHEA Grapalat" w:hAnsi="GHEA Grapalat"/>
          <w:sz w:val="22"/>
          <w:szCs w:val="22"/>
        </w:rPr>
        <w:t>Телефон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F738FA" w:rsidRPr="00C64A34" w:rsidRDefault="00F738FA" w:rsidP="00F738FA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proofErr w:type="spellStart"/>
      <w:r w:rsidRPr="00C64A34">
        <w:rPr>
          <w:rFonts w:ascii="GHEA Grapalat" w:hAnsi="GHEA Grapalat"/>
          <w:sz w:val="22"/>
          <w:szCs w:val="22"/>
        </w:rPr>
        <w:t>Электронная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64A34">
        <w:rPr>
          <w:rFonts w:ascii="GHEA Grapalat" w:hAnsi="GHEA Grapalat"/>
          <w:sz w:val="22"/>
          <w:szCs w:val="22"/>
        </w:rPr>
        <w:t>почта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F738FA" w:rsidRPr="00C64A34" w:rsidRDefault="00F738FA" w:rsidP="00F738FA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proofErr w:type="spellStart"/>
      <w:r w:rsidRPr="00C64A34">
        <w:rPr>
          <w:rFonts w:ascii="GHEA Grapalat" w:hAnsi="GHEA Grapalat"/>
          <w:sz w:val="22"/>
          <w:szCs w:val="22"/>
        </w:rPr>
        <w:t>Заказчик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C64A34">
        <w:rPr>
          <w:rFonts w:ascii="GHEA Grapalat" w:hAnsi="GHEA Grapalat"/>
          <w:sz w:val="22"/>
          <w:szCs w:val="22"/>
        </w:rPr>
        <w:t>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64A34">
        <w:rPr>
          <w:rFonts w:ascii="GHEA Grapalat" w:hAnsi="GHEA Grapalat" w:hint="eastAsia"/>
          <w:sz w:val="22"/>
          <w:szCs w:val="22"/>
        </w:rPr>
        <w:t>по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proofErr w:type="spellEnd"/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F738FA" w:rsidRPr="00624562" w:rsidRDefault="00F738FA" w:rsidP="00F738FA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0A7DD7" w:rsidRDefault="000A7DD7"/>
    <w:sectPr w:rsidR="000A7DD7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FA"/>
    <w:rsid w:val="000A7DD7"/>
    <w:rsid w:val="001F784C"/>
    <w:rsid w:val="0043520F"/>
    <w:rsid w:val="004B1A54"/>
    <w:rsid w:val="005D6B05"/>
    <w:rsid w:val="00747A07"/>
    <w:rsid w:val="00F7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55E0"/>
  <w15:chartTrackingRefBased/>
  <w15:docId w15:val="{0388705B-450E-4027-828A-E5F1BBF1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738FA"/>
    <w:pPr>
      <w:jc w:val="both"/>
    </w:pPr>
    <w:rPr>
      <w:rFonts w:ascii="Arial Armenian" w:hAnsi="Arial Armenian"/>
    </w:rPr>
  </w:style>
  <w:style w:type="character" w:customStyle="1" w:styleId="BodyText2Char">
    <w:name w:val="Body Text 2 Char"/>
    <w:basedOn w:val="DefaultParagraphFont"/>
    <w:link w:val="BodyText2"/>
    <w:rsid w:val="00F738F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738FA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F738F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F738FA"/>
    <w:pPr>
      <w:spacing w:after="0" w:line="240" w:lineRule="auto"/>
    </w:pPr>
    <w:rPr>
      <w:rFonts w:ascii="Calibri" w:eastAsia="Calibri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6</cp:revision>
  <dcterms:created xsi:type="dcterms:W3CDTF">2026-02-13T10:28:00Z</dcterms:created>
  <dcterms:modified xsi:type="dcterms:W3CDTF">2026-02-13T10:30:00Z</dcterms:modified>
</cp:coreProperties>
</file>