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Pr="00F23E0D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</w:t>
      </w:r>
      <w:r w:rsidR="00B82509">
        <w:rPr>
          <w:rFonts w:ascii="GHEA Grapalat" w:hAnsi="GHEA Grapalat" w:cs="Sylfaen"/>
          <w:b w:val="0"/>
          <w:sz w:val="20"/>
          <w:lang w:val="af-ZA"/>
        </w:rPr>
        <w:t>Ծ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</w:t>
      </w:r>
      <w:r w:rsidR="003F6663">
        <w:rPr>
          <w:rFonts w:ascii="GHEA Grapalat" w:hAnsi="GHEA Grapalat" w:cs="Sylfaen"/>
          <w:b w:val="0"/>
          <w:sz w:val="20"/>
          <w:lang w:val="af-ZA"/>
        </w:rPr>
        <w:t>2</w:t>
      </w:r>
      <w:r w:rsidR="00447534">
        <w:rPr>
          <w:rFonts w:ascii="GHEA Grapalat" w:hAnsi="GHEA Grapalat" w:cs="Sylfaen"/>
          <w:b w:val="0"/>
          <w:sz w:val="20"/>
          <w:lang w:val="af-ZA"/>
        </w:rPr>
        <w:t>2</w:t>
      </w:r>
      <w:r w:rsidR="003F6663">
        <w:rPr>
          <w:rFonts w:ascii="GHEA Grapalat" w:hAnsi="GHEA Grapalat" w:cs="Sylfaen"/>
          <w:b w:val="0"/>
          <w:sz w:val="20"/>
          <w:lang w:val="af-ZA"/>
        </w:rPr>
        <w:t>/</w:t>
      </w:r>
      <w:r w:rsidR="00F23E0D">
        <w:rPr>
          <w:rFonts w:ascii="GHEA Grapalat" w:hAnsi="GHEA Grapalat" w:cs="Sylfaen"/>
          <w:b w:val="0"/>
          <w:sz w:val="20"/>
          <w:lang w:val="af-ZA"/>
        </w:rPr>
        <w:t>3</w:t>
      </w:r>
      <w:r w:rsidR="00B10530">
        <w:rPr>
          <w:rFonts w:ascii="GHEA Grapalat" w:hAnsi="GHEA Grapalat" w:cs="Sylfaen"/>
          <w:b w:val="0"/>
          <w:sz w:val="20"/>
          <w:lang w:val="hy-AM"/>
        </w:rPr>
        <w:t>4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45518B" w:rsidRPr="0045518B">
        <w:rPr>
          <w:rFonts w:ascii="GHEA Grapalat" w:hAnsi="GHEA Grapalat" w:cs="Sylfaen"/>
          <w:sz w:val="18"/>
          <w:szCs w:val="18"/>
          <w:lang w:val="af-ZA"/>
        </w:rPr>
        <w:t>Ստեփանավան</w:t>
      </w:r>
      <w:r w:rsidR="0045518B" w:rsidRPr="0045518B">
        <w:rPr>
          <w:rFonts w:ascii="GHEA Grapalat" w:hAnsi="GHEA Grapalat"/>
          <w:sz w:val="18"/>
          <w:szCs w:val="18"/>
          <w:lang w:val="af-ZA"/>
        </w:rPr>
        <w:t xml:space="preserve"> </w:t>
      </w:r>
      <w:r w:rsidR="0045518B" w:rsidRPr="0045518B">
        <w:rPr>
          <w:rFonts w:ascii="GHEA Grapalat" w:hAnsi="GHEA Grapalat" w:cs="Sylfaen"/>
          <w:sz w:val="18"/>
          <w:szCs w:val="18"/>
          <w:lang w:val="af-ZA"/>
        </w:rPr>
        <w:t>համայնքի</w:t>
      </w:r>
      <w:r w:rsidR="0045518B" w:rsidRPr="0045518B">
        <w:rPr>
          <w:rFonts w:ascii="GHEA Grapalat" w:hAnsi="GHEA Grapalat"/>
          <w:sz w:val="18"/>
          <w:szCs w:val="18"/>
          <w:lang w:val="af-ZA"/>
        </w:rPr>
        <w:t xml:space="preserve"> </w:t>
      </w:r>
      <w:r w:rsidR="00F23E0D">
        <w:rPr>
          <w:rFonts w:ascii="GHEA Grapalat" w:hAnsi="GHEA Grapalat"/>
          <w:sz w:val="18"/>
          <w:szCs w:val="18"/>
          <w:lang w:val="hy-AM"/>
        </w:rPr>
        <w:t xml:space="preserve">Սուրբ </w:t>
      </w:r>
      <w:r w:rsidR="00F23E0D" w:rsidRPr="00575326">
        <w:rPr>
          <w:rFonts w:ascii="GHEA Grapalat" w:hAnsi="GHEA Grapalat"/>
          <w:sz w:val="18"/>
          <w:szCs w:val="18"/>
          <w:lang w:val="af-ZA"/>
        </w:rPr>
        <w:t>Նշան փողոցի 17 հասցեում գտնվող Սոս Սարգսյանի անվան կենտրոնական գ</w:t>
      </w:r>
      <w:r w:rsidR="00F23E0D">
        <w:rPr>
          <w:rFonts w:ascii="GHEA Grapalat" w:hAnsi="GHEA Grapalat"/>
          <w:sz w:val="18"/>
          <w:szCs w:val="18"/>
          <w:lang w:val="af-ZA"/>
        </w:rPr>
        <w:t>րադարանի մասնաշենքի ,</w:t>
      </w:r>
      <w:r w:rsidR="00F23E0D">
        <w:rPr>
          <w:rFonts w:ascii="GHEA Grapalat" w:hAnsi="GHEA Grapalat"/>
          <w:sz w:val="18"/>
          <w:szCs w:val="18"/>
          <w:lang w:val="hy-AM"/>
        </w:rPr>
        <w:t xml:space="preserve"> </w:t>
      </w:r>
      <w:r w:rsidR="00F23E0D" w:rsidRPr="00575326">
        <w:rPr>
          <w:rFonts w:ascii="GHEA Grapalat" w:hAnsi="GHEA Grapalat"/>
          <w:sz w:val="18"/>
          <w:szCs w:val="18"/>
          <w:lang w:val="hy-AM"/>
        </w:rPr>
        <w:t>Ստեփանավան  համայնքի  քա</w:t>
      </w:r>
      <w:r w:rsidR="00F23E0D">
        <w:rPr>
          <w:rFonts w:ascii="GHEA Grapalat" w:hAnsi="GHEA Grapalat"/>
          <w:sz w:val="18"/>
          <w:szCs w:val="18"/>
          <w:lang w:val="hy-AM"/>
        </w:rPr>
        <w:t>ղաքային  հրապարակի և</w:t>
      </w:r>
      <w:r w:rsidR="00F23E0D" w:rsidRPr="00F23E0D">
        <w:rPr>
          <w:rFonts w:ascii="GHEA Grapalat" w:hAnsi="GHEA Grapalat"/>
          <w:sz w:val="18"/>
          <w:szCs w:val="18"/>
          <w:lang w:val="af-ZA"/>
        </w:rPr>
        <w:t xml:space="preserve"> </w:t>
      </w:r>
      <w:r w:rsidR="00F23E0D" w:rsidRPr="00D87B98">
        <w:rPr>
          <w:rFonts w:ascii="GHEA Grapalat" w:hAnsi="GHEA Grapalat" w:cs="Arial"/>
          <w:bCs/>
          <w:color w:val="000000"/>
          <w:sz w:val="18"/>
          <w:szCs w:val="18"/>
        </w:rPr>
        <w:t>Ստեփանավան</w:t>
      </w:r>
      <w:r w:rsidR="00F23E0D" w:rsidRPr="00D87B98">
        <w:rPr>
          <w:rFonts w:ascii="GHEA Grapalat" w:hAnsi="GHEA Grapalat" w:cs="Calibri"/>
          <w:bCs/>
          <w:color w:val="000000"/>
          <w:sz w:val="18"/>
          <w:szCs w:val="18"/>
          <w:lang w:val="af-ZA"/>
        </w:rPr>
        <w:t xml:space="preserve">  </w:t>
      </w:r>
      <w:r w:rsidR="00F23E0D" w:rsidRPr="00D87B98">
        <w:rPr>
          <w:rFonts w:ascii="GHEA Grapalat" w:hAnsi="GHEA Grapalat" w:cs="Arial"/>
          <w:bCs/>
          <w:color w:val="000000"/>
          <w:sz w:val="18"/>
          <w:szCs w:val="18"/>
        </w:rPr>
        <w:t>համայնքի</w:t>
      </w:r>
      <w:r w:rsidR="00F23E0D" w:rsidRPr="00D87B98">
        <w:rPr>
          <w:rFonts w:ascii="GHEA Grapalat" w:hAnsi="GHEA Grapalat" w:cs="Calibri"/>
          <w:bCs/>
          <w:color w:val="000000"/>
          <w:sz w:val="18"/>
          <w:szCs w:val="18"/>
          <w:lang w:val="af-ZA"/>
        </w:rPr>
        <w:t xml:space="preserve">  </w:t>
      </w:r>
      <w:r w:rsidR="00F23E0D" w:rsidRPr="00D87B98">
        <w:rPr>
          <w:rFonts w:ascii="GHEA Grapalat" w:hAnsi="GHEA Grapalat" w:cs="Arial"/>
          <w:bCs/>
          <w:color w:val="000000"/>
          <w:sz w:val="18"/>
          <w:szCs w:val="18"/>
        </w:rPr>
        <w:t>Արմանիս</w:t>
      </w:r>
      <w:r w:rsidR="00F23E0D" w:rsidRPr="00D87B98">
        <w:rPr>
          <w:rFonts w:ascii="GHEA Grapalat" w:hAnsi="GHEA Grapalat" w:cs="Calibri"/>
          <w:bCs/>
          <w:color w:val="000000"/>
          <w:sz w:val="18"/>
          <w:szCs w:val="18"/>
          <w:lang w:val="af-ZA"/>
        </w:rPr>
        <w:t xml:space="preserve"> </w:t>
      </w:r>
      <w:r w:rsidR="00F23E0D">
        <w:rPr>
          <w:rFonts w:ascii="GHEA Grapalat" w:hAnsi="GHEA Grapalat" w:cs="Calibri"/>
          <w:bCs/>
          <w:color w:val="000000"/>
          <w:sz w:val="18"/>
          <w:szCs w:val="18"/>
          <w:lang w:val="hy-AM"/>
        </w:rPr>
        <w:t xml:space="preserve">և </w:t>
      </w:r>
      <w:r w:rsidR="00F23E0D" w:rsidRPr="00D87B98">
        <w:rPr>
          <w:rFonts w:ascii="GHEA Grapalat" w:hAnsi="GHEA Grapalat" w:cs="Arial"/>
          <w:bCs/>
          <w:color w:val="000000"/>
          <w:sz w:val="18"/>
          <w:szCs w:val="18"/>
        </w:rPr>
        <w:t>Կաթնաղբյուր</w:t>
      </w:r>
      <w:r w:rsidR="00F23E0D" w:rsidRPr="00D87B98">
        <w:rPr>
          <w:rFonts w:ascii="GHEA Grapalat" w:hAnsi="GHEA Grapalat" w:cs="Calibri"/>
          <w:bCs/>
          <w:color w:val="000000"/>
          <w:sz w:val="18"/>
          <w:szCs w:val="18"/>
          <w:lang w:val="af-ZA"/>
        </w:rPr>
        <w:t xml:space="preserve">  </w:t>
      </w:r>
      <w:r w:rsidR="00F23E0D" w:rsidRPr="00D87B98">
        <w:rPr>
          <w:rFonts w:ascii="GHEA Grapalat" w:hAnsi="GHEA Grapalat" w:cs="Arial"/>
          <w:bCs/>
          <w:color w:val="000000"/>
          <w:sz w:val="18"/>
          <w:szCs w:val="18"/>
        </w:rPr>
        <w:t>վարչական</w:t>
      </w:r>
      <w:r w:rsidR="00F23E0D" w:rsidRPr="00D87B98">
        <w:rPr>
          <w:rFonts w:ascii="GHEA Grapalat" w:hAnsi="GHEA Grapalat" w:cs="Calibri"/>
          <w:bCs/>
          <w:color w:val="000000"/>
          <w:sz w:val="18"/>
          <w:szCs w:val="18"/>
          <w:lang w:val="af-ZA"/>
        </w:rPr>
        <w:t xml:space="preserve">  </w:t>
      </w:r>
      <w:r w:rsidR="00F23E0D">
        <w:rPr>
          <w:rFonts w:ascii="GHEA Grapalat" w:hAnsi="GHEA Grapalat" w:cs="Arial"/>
          <w:bCs/>
          <w:color w:val="000000"/>
          <w:sz w:val="18"/>
          <w:szCs w:val="18"/>
        </w:rPr>
        <w:t>բնակավայրերի</w:t>
      </w:r>
      <w:r w:rsidR="00F23E0D" w:rsidRPr="00D87B98">
        <w:rPr>
          <w:rFonts w:ascii="GHEA Grapalat" w:hAnsi="GHEA Grapalat" w:cs="Calibri"/>
          <w:bCs/>
          <w:color w:val="000000"/>
          <w:sz w:val="18"/>
          <w:szCs w:val="18"/>
          <w:lang w:val="af-ZA"/>
        </w:rPr>
        <w:t xml:space="preserve">  </w:t>
      </w:r>
      <w:r w:rsidR="00F23E0D">
        <w:rPr>
          <w:rFonts w:ascii="GHEA Grapalat" w:hAnsi="GHEA Grapalat" w:cs="Arial"/>
          <w:bCs/>
          <w:color w:val="000000"/>
          <w:sz w:val="18"/>
          <w:szCs w:val="18"/>
        </w:rPr>
        <w:t>մանկապարտեզների</w:t>
      </w:r>
      <w:r w:rsidR="00F23E0D" w:rsidRPr="00D87B98">
        <w:rPr>
          <w:rFonts w:ascii="GHEA Grapalat" w:hAnsi="GHEA Grapalat" w:cs="Calibri"/>
          <w:bCs/>
          <w:color w:val="000000"/>
          <w:sz w:val="18"/>
          <w:szCs w:val="18"/>
          <w:lang w:val="af-ZA"/>
        </w:rPr>
        <w:t xml:space="preserve"> </w:t>
      </w:r>
      <w:r w:rsidR="00F23E0D">
        <w:rPr>
          <w:rFonts w:ascii="GHEA Grapalat" w:hAnsi="GHEA Grapalat" w:cs="Arial"/>
          <w:bCs/>
          <w:color w:val="000000"/>
          <w:sz w:val="18"/>
          <w:szCs w:val="18"/>
        </w:rPr>
        <w:t>մասնաշենքերի</w:t>
      </w:r>
      <w:r w:rsidR="009617BD">
        <w:rPr>
          <w:rFonts w:ascii="GHEA Grapalat" w:hAnsi="GHEA Grapalat" w:cs="Arial"/>
          <w:bCs/>
          <w:color w:val="000000"/>
          <w:sz w:val="18"/>
          <w:szCs w:val="18"/>
          <w:lang w:val="hy-AM"/>
        </w:rPr>
        <w:t xml:space="preserve"> </w:t>
      </w:r>
      <w:r w:rsidR="00447534">
        <w:rPr>
          <w:rFonts w:ascii="GHEA Grapalat" w:hAnsi="GHEA Grapalat"/>
          <w:sz w:val="18"/>
          <w:szCs w:val="18"/>
          <w:lang w:val="hy-AM"/>
        </w:rPr>
        <w:t>հիմնանորոգման</w:t>
      </w:r>
      <w:r w:rsidR="00447534" w:rsidRPr="0045518B">
        <w:rPr>
          <w:rFonts w:ascii="GHEA Grapalat" w:hAnsi="GHEA Grapalat" w:cs="Sylfaen"/>
          <w:color w:val="000000"/>
          <w:sz w:val="18"/>
          <w:szCs w:val="18"/>
          <w:lang w:val="hy-AM"/>
        </w:rPr>
        <w:t xml:space="preserve"> </w:t>
      </w:r>
      <w:r w:rsidR="0045518B" w:rsidRPr="0045518B">
        <w:rPr>
          <w:rFonts w:ascii="GHEA Grapalat" w:hAnsi="GHEA Grapalat" w:cs="Sylfaen"/>
          <w:color w:val="000000"/>
          <w:sz w:val="18"/>
          <w:szCs w:val="18"/>
          <w:lang w:val="hy-AM"/>
        </w:rPr>
        <w:t>նախագծանախահաշվային</w:t>
      </w:r>
      <w:r w:rsidR="0045518B" w:rsidRPr="0045518B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45518B" w:rsidRPr="0045518B">
        <w:rPr>
          <w:rFonts w:ascii="GHEA Grapalat" w:hAnsi="GHEA Grapalat" w:cs="Sylfaen"/>
          <w:color w:val="000000"/>
          <w:sz w:val="18"/>
          <w:szCs w:val="18"/>
          <w:lang w:val="hy-AM"/>
        </w:rPr>
        <w:t>փաստաթղթերի</w:t>
      </w:r>
      <w:r w:rsidR="0045518B" w:rsidRPr="0045518B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45518B" w:rsidRPr="0045518B">
        <w:rPr>
          <w:rFonts w:ascii="GHEA Grapalat" w:hAnsi="GHEA Grapalat" w:cs="Sylfaen"/>
          <w:color w:val="000000"/>
          <w:sz w:val="18"/>
          <w:szCs w:val="18"/>
          <w:lang w:val="hy-AM"/>
        </w:rPr>
        <w:t>կազմման</w:t>
      </w:r>
      <w:r w:rsidR="0045518B" w:rsidRPr="0045518B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45518B" w:rsidRPr="0045518B">
        <w:rPr>
          <w:rFonts w:ascii="GHEA Grapalat" w:hAnsi="GHEA Grapalat" w:cs="Sylfaen"/>
          <w:sz w:val="18"/>
          <w:szCs w:val="18"/>
          <w:lang w:val="af-ZA"/>
        </w:rPr>
        <w:t>աշխատանքների</w:t>
      </w:r>
      <w:r w:rsidR="0045518B" w:rsidRPr="0045518B">
        <w:rPr>
          <w:rFonts w:ascii="GHEA Grapalat" w:hAnsi="GHEA Grapalat"/>
          <w:sz w:val="18"/>
          <w:szCs w:val="18"/>
          <w:lang w:val="af-ZA"/>
        </w:rPr>
        <w:t xml:space="preserve"> հեղինակային հսկողության ծառայությունների</w:t>
      </w:r>
      <w:r w:rsidR="0045518B" w:rsidRPr="0045518B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693DD9">
        <w:rPr>
          <w:rFonts w:ascii="GHEA Grapalat" w:hAnsi="GHEA Grapalat" w:cs="Sylfaen"/>
          <w:sz w:val="20"/>
          <w:lang w:val="af-ZA"/>
        </w:rPr>
        <w:t>ՀՀ-ԼՄՍՀ-ՄԱԾՁԲ-</w:t>
      </w:r>
      <w:r w:rsidR="003F6663">
        <w:rPr>
          <w:rFonts w:ascii="GHEA Grapalat" w:hAnsi="GHEA Grapalat" w:cs="Sylfaen"/>
          <w:sz w:val="20"/>
          <w:lang w:val="af-ZA"/>
        </w:rPr>
        <w:t>2</w:t>
      </w:r>
      <w:r w:rsidR="00447534">
        <w:rPr>
          <w:rFonts w:ascii="GHEA Grapalat" w:hAnsi="GHEA Grapalat" w:cs="Sylfaen"/>
          <w:sz w:val="20"/>
          <w:lang w:val="af-ZA"/>
        </w:rPr>
        <w:t>2</w:t>
      </w:r>
      <w:r w:rsidR="003F6663">
        <w:rPr>
          <w:rFonts w:ascii="GHEA Grapalat" w:hAnsi="GHEA Grapalat" w:cs="Sylfaen"/>
          <w:sz w:val="20"/>
          <w:lang w:val="af-ZA"/>
        </w:rPr>
        <w:t>/</w:t>
      </w:r>
      <w:r w:rsidR="00B10530">
        <w:rPr>
          <w:rFonts w:ascii="GHEA Grapalat" w:hAnsi="GHEA Grapalat" w:cs="Sylfaen"/>
          <w:sz w:val="20"/>
          <w:lang w:val="af-ZA"/>
        </w:rPr>
        <w:t>34</w:t>
      </w:r>
      <w:r w:rsidR="00B7346D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C7116C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>20</w:t>
      </w:r>
      <w:r w:rsidR="004C5048" w:rsidRPr="004C5048">
        <w:rPr>
          <w:rFonts w:ascii="GHEA Grapalat" w:hAnsi="GHEA Grapalat"/>
          <w:sz w:val="18"/>
          <w:szCs w:val="18"/>
          <w:lang w:val="af-ZA"/>
        </w:rPr>
        <w:t>2</w:t>
      </w:r>
      <w:r w:rsidR="00447534">
        <w:rPr>
          <w:rFonts w:ascii="GHEA Grapalat" w:hAnsi="GHEA Grapalat"/>
          <w:sz w:val="18"/>
          <w:szCs w:val="18"/>
          <w:lang w:val="af-ZA"/>
        </w:rPr>
        <w:t>2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C71E5B" w:rsidRPr="00376EE9">
        <w:rPr>
          <w:rFonts w:ascii="GHEA Grapalat" w:hAnsi="GHEA Grapalat"/>
          <w:sz w:val="18"/>
          <w:szCs w:val="18"/>
          <w:lang w:val="hy-AM"/>
        </w:rPr>
        <w:t>հուլիսի</w:t>
      </w:r>
      <w:r w:rsidRPr="00376EE9">
        <w:rPr>
          <w:rFonts w:ascii="GHEA Grapalat" w:hAnsi="GHEA Grapalat"/>
          <w:sz w:val="18"/>
          <w:szCs w:val="18"/>
          <w:lang w:val="af-ZA"/>
        </w:rPr>
        <w:t xml:space="preserve"> </w:t>
      </w:r>
      <w:r w:rsidR="00376EE9">
        <w:rPr>
          <w:rFonts w:ascii="GHEA Grapalat" w:hAnsi="GHEA Grapalat"/>
          <w:sz w:val="18"/>
          <w:szCs w:val="18"/>
          <w:lang w:val="hy-AM"/>
        </w:rPr>
        <w:t>25</w:t>
      </w:r>
      <w:r w:rsidRPr="00376EE9">
        <w:rPr>
          <w:rFonts w:ascii="GHEA Grapalat" w:hAnsi="GHEA Grapalat"/>
          <w:sz w:val="18"/>
          <w:szCs w:val="18"/>
          <w:lang w:val="af-ZA"/>
        </w:rPr>
        <w:t>-</w:t>
      </w:r>
      <w:r w:rsidR="00E54F3A" w:rsidRPr="00376EE9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C5048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C5048">
        <w:rPr>
          <w:rFonts w:ascii="GHEA Grapalat" w:hAnsi="GHEA Grapalat"/>
          <w:sz w:val="18"/>
          <w:szCs w:val="18"/>
          <w:lang w:val="af-ZA"/>
        </w:rPr>
        <w:t xml:space="preserve"> </w:t>
      </w:r>
      <w:r w:rsidR="00F357C8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C7116C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F23E0D" w:rsidRPr="0045518B">
        <w:rPr>
          <w:rFonts w:ascii="GHEA Grapalat" w:hAnsi="GHEA Grapalat" w:cs="Sylfaen"/>
          <w:sz w:val="18"/>
          <w:szCs w:val="18"/>
          <w:lang w:val="af-ZA"/>
        </w:rPr>
        <w:t>Ստեփանավան</w:t>
      </w:r>
      <w:r w:rsidR="00F23E0D" w:rsidRPr="0045518B">
        <w:rPr>
          <w:rFonts w:ascii="GHEA Grapalat" w:hAnsi="GHEA Grapalat"/>
          <w:sz w:val="18"/>
          <w:szCs w:val="18"/>
          <w:lang w:val="af-ZA"/>
        </w:rPr>
        <w:t xml:space="preserve"> </w:t>
      </w:r>
      <w:r w:rsidR="00F23E0D" w:rsidRPr="0045518B">
        <w:rPr>
          <w:rFonts w:ascii="GHEA Grapalat" w:hAnsi="GHEA Grapalat" w:cs="Sylfaen"/>
          <w:sz w:val="18"/>
          <w:szCs w:val="18"/>
          <w:lang w:val="af-ZA"/>
        </w:rPr>
        <w:t>համայնքի</w:t>
      </w:r>
      <w:r w:rsidR="00F23E0D" w:rsidRPr="0045518B">
        <w:rPr>
          <w:rFonts w:ascii="GHEA Grapalat" w:hAnsi="GHEA Grapalat"/>
          <w:sz w:val="18"/>
          <w:szCs w:val="18"/>
          <w:lang w:val="af-ZA"/>
        </w:rPr>
        <w:t xml:space="preserve"> </w:t>
      </w:r>
      <w:r w:rsidR="00F23E0D">
        <w:rPr>
          <w:rFonts w:ascii="GHEA Grapalat" w:hAnsi="GHEA Grapalat"/>
          <w:sz w:val="18"/>
          <w:szCs w:val="18"/>
          <w:lang w:val="hy-AM"/>
        </w:rPr>
        <w:t xml:space="preserve">Սուրբ </w:t>
      </w:r>
      <w:r w:rsidR="00F23E0D" w:rsidRPr="00575326">
        <w:rPr>
          <w:rFonts w:ascii="GHEA Grapalat" w:hAnsi="GHEA Grapalat"/>
          <w:sz w:val="18"/>
          <w:szCs w:val="18"/>
          <w:lang w:val="af-ZA"/>
        </w:rPr>
        <w:t>Նշան փողոցի 17 հասցեում գտնվող Սոս Սարգսյանի անվան կենտրոնական գ</w:t>
      </w:r>
      <w:r w:rsidR="00F23E0D">
        <w:rPr>
          <w:rFonts w:ascii="GHEA Grapalat" w:hAnsi="GHEA Grapalat"/>
          <w:sz w:val="18"/>
          <w:szCs w:val="18"/>
          <w:lang w:val="af-ZA"/>
        </w:rPr>
        <w:t>րադարանի մասնաշենքի ,</w:t>
      </w:r>
      <w:r w:rsidR="00F23E0D">
        <w:rPr>
          <w:rFonts w:ascii="GHEA Grapalat" w:hAnsi="GHEA Grapalat"/>
          <w:sz w:val="18"/>
          <w:szCs w:val="18"/>
          <w:lang w:val="hy-AM"/>
        </w:rPr>
        <w:t xml:space="preserve"> </w:t>
      </w:r>
      <w:r w:rsidR="00F23E0D" w:rsidRPr="00575326">
        <w:rPr>
          <w:rFonts w:ascii="GHEA Grapalat" w:hAnsi="GHEA Grapalat"/>
          <w:sz w:val="18"/>
          <w:szCs w:val="18"/>
          <w:lang w:val="hy-AM"/>
        </w:rPr>
        <w:t>Ստեփանավան  համայնքի  քա</w:t>
      </w:r>
      <w:r w:rsidR="00F23E0D">
        <w:rPr>
          <w:rFonts w:ascii="GHEA Grapalat" w:hAnsi="GHEA Grapalat"/>
          <w:sz w:val="18"/>
          <w:szCs w:val="18"/>
          <w:lang w:val="hy-AM"/>
        </w:rPr>
        <w:t>ղաքային  հրապարակի և</w:t>
      </w:r>
      <w:r w:rsidR="00F23E0D" w:rsidRPr="00F23E0D">
        <w:rPr>
          <w:rFonts w:ascii="GHEA Grapalat" w:hAnsi="GHEA Grapalat"/>
          <w:sz w:val="18"/>
          <w:szCs w:val="18"/>
          <w:lang w:val="af-ZA"/>
        </w:rPr>
        <w:t xml:space="preserve"> </w:t>
      </w:r>
      <w:r w:rsidR="00F23E0D" w:rsidRPr="00D87B98">
        <w:rPr>
          <w:rFonts w:ascii="GHEA Grapalat" w:hAnsi="GHEA Grapalat" w:cs="Arial"/>
          <w:bCs/>
          <w:color w:val="000000"/>
          <w:sz w:val="18"/>
          <w:szCs w:val="18"/>
        </w:rPr>
        <w:t>Ստեփանավան</w:t>
      </w:r>
      <w:r w:rsidR="00F23E0D" w:rsidRPr="00D87B98">
        <w:rPr>
          <w:rFonts w:ascii="GHEA Grapalat" w:hAnsi="GHEA Grapalat" w:cs="Calibri"/>
          <w:bCs/>
          <w:color w:val="000000"/>
          <w:sz w:val="18"/>
          <w:szCs w:val="18"/>
          <w:lang w:val="af-ZA"/>
        </w:rPr>
        <w:t xml:space="preserve">  </w:t>
      </w:r>
      <w:r w:rsidR="00F23E0D" w:rsidRPr="00D87B98">
        <w:rPr>
          <w:rFonts w:ascii="GHEA Grapalat" w:hAnsi="GHEA Grapalat" w:cs="Arial"/>
          <w:bCs/>
          <w:color w:val="000000"/>
          <w:sz w:val="18"/>
          <w:szCs w:val="18"/>
        </w:rPr>
        <w:t>համայնքի</w:t>
      </w:r>
      <w:r w:rsidR="00F23E0D" w:rsidRPr="00D87B98">
        <w:rPr>
          <w:rFonts w:ascii="GHEA Grapalat" w:hAnsi="GHEA Grapalat" w:cs="Calibri"/>
          <w:bCs/>
          <w:color w:val="000000"/>
          <w:sz w:val="18"/>
          <w:szCs w:val="18"/>
          <w:lang w:val="af-ZA"/>
        </w:rPr>
        <w:t xml:space="preserve">  </w:t>
      </w:r>
      <w:r w:rsidR="00F23E0D" w:rsidRPr="00D87B98">
        <w:rPr>
          <w:rFonts w:ascii="GHEA Grapalat" w:hAnsi="GHEA Grapalat" w:cs="Arial"/>
          <w:bCs/>
          <w:color w:val="000000"/>
          <w:sz w:val="18"/>
          <w:szCs w:val="18"/>
        </w:rPr>
        <w:t>Արմանիս</w:t>
      </w:r>
      <w:r w:rsidR="00F23E0D" w:rsidRPr="00D87B98">
        <w:rPr>
          <w:rFonts w:ascii="GHEA Grapalat" w:hAnsi="GHEA Grapalat" w:cs="Calibri"/>
          <w:bCs/>
          <w:color w:val="000000"/>
          <w:sz w:val="18"/>
          <w:szCs w:val="18"/>
          <w:lang w:val="af-ZA"/>
        </w:rPr>
        <w:t xml:space="preserve"> </w:t>
      </w:r>
      <w:r w:rsidR="00F23E0D">
        <w:rPr>
          <w:rFonts w:ascii="GHEA Grapalat" w:hAnsi="GHEA Grapalat" w:cs="Calibri"/>
          <w:bCs/>
          <w:color w:val="000000"/>
          <w:sz w:val="18"/>
          <w:szCs w:val="18"/>
          <w:lang w:val="hy-AM"/>
        </w:rPr>
        <w:t xml:space="preserve">և </w:t>
      </w:r>
      <w:r w:rsidR="00F23E0D" w:rsidRPr="00D87B98">
        <w:rPr>
          <w:rFonts w:ascii="GHEA Grapalat" w:hAnsi="GHEA Grapalat" w:cs="Arial"/>
          <w:bCs/>
          <w:color w:val="000000"/>
          <w:sz w:val="18"/>
          <w:szCs w:val="18"/>
        </w:rPr>
        <w:t>Կաթնաղբյուր</w:t>
      </w:r>
      <w:r w:rsidR="00F23E0D" w:rsidRPr="00D87B98">
        <w:rPr>
          <w:rFonts w:ascii="GHEA Grapalat" w:hAnsi="GHEA Grapalat" w:cs="Calibri"/>
          <w:bCs/>
          <w:color w:val="000000"/>
          <w:sz w:val="18"/>
          <w:szCs w:val="18"/>
          <w:lang w:val="af-ZA"/>
        </w:rPr>
        <w:t xml:space="preserve">  </w:t>
      </w:r>
      <w:r w:rsidR="00F23E0D" w:rsidRPr="00D87B98">
        <w:rPr>
          <w:rFonts w:ascii="GHEA Grapalat" w:hAnsi="GHEA Grapalat" w:cs="Arial"/>
          <w:bCs/>
          <w:color w:val="000000"/>
          <w:sz w:val="18"/>
          <w:szCs w:val="18"/>
        </w:rPr>
        <w:t>վարչական</w:t>
      </w:r>
      <w:r w:rsidR="00F23E0D" w:rsidRPr="00D87B98">
        <w:rPr>
          <w:rFonts w:ascii="GHEA Grapalat" w:hAnsi="GHEA Grapalat" w:cs="Calibri"/>
          <w:bCs/>
          <w:color w:val="000000"/>
          <w:sz w:val="18"/>
          <w:szCs w:val="18"/>
          <w:lang w:val="af-ZA"/>
        </w:rPr>
        <w:t xml:space="preserve">  </w:t>
      </w:r>
      <w:r w:rsidR="00F23E0D">
        <w:rPr>
          <w:rFonts w:ascii="GHEA Grapalat" w:hAnsi="GHEA Grapalat" w:cs="Arial"/>
          <w:bCs/>
          <w:color w:val="000000"/>
          <w:sz w:val="18"/>
          <w:szCs w:val="18"/>
        </w:rPr>
        <w:t>բնակավայրերի</w:t>
      </w:r>
      <w:r w:rsidR="00F23E0D" w:rsidRPr="00D87B98">
        <w:rPr>
          <w:rFonts w:ascii="GHEA Grapalat" w:hAnsi="GHEA Grapalat" w:cs="Calibri"/>
          <w:bCs/>
          <w:color w:val="000000"/>
          <w:sz w:val="18"/>
          <w:szCs w:val="18"/>
          <w:lang w:val="af-ZA"/>
        </w:rPr>
        <w:t xml:space="preserve">  </w:t>
      </w:r>
      <w:r w:rsidR="00F23E0D">
        <w:rPr>
          <w:rFonts w:ascii="GHEA Grapalat" w:hAnsi="GHEA Grapalat" w:cs="Arial"/>
          <w:bCs/>
          <w:color w:val="000000"/>
          <w:sz w:val="18"/>
          <w:szCs w:val="18"/>
        </w:rPr>
        <w:t>մանկապարտեզների</w:t>
      </w:r>
      <w:r w:rsidR="00F23E0D" w:rsidRPr="00D87B98">
        <w:rPr>
          <w:rFonts w:ascii="GHEA Grapalat" w:hAnsi="GHEA Grapalat" w:cs="Calibri"/>
          <w:bCs/>
          <w:color w:val="000000"/>
          <w:sz w:val="18"/>
          <w:szCs w:val="18"/>
          <w:lang w:val="af-ZA"/>
        </w:rPr>
        <w:t xml:space="preserve"> </w:t>
      </w:r>
      <w:r w:rsidR="00F23E0D">
        <w:rPr>
          <w:rFonts w:ascii="GHEA Grapalat" w:hAnsi="GHEA Grapalat" w:cs="Arial"/>
          <w:bCs/>
          <w:color w:val="000000"/>
          <w:sz w:val="18"/>
          <w:szCs w:val="18"/>
        </w:rPr>
        <w:t>մասնաշենքերի</w:t>
      </w:r>
      <w:r w:rsidR="009F7F92">
        <w:rPr>
          <w:rFonts w:ascii="GHEA Grapalat" w:hAnsi="GHEA Grapalat" w:cs="Arial"/>
          <w:bCs/>
          <w:color w:val="000000"/>
          <w:sz w:val="18"/>
          <w:szCs w:val="18"/>
          <w:lang w:val="hy-AM"/>
        </w:rPr>
        <w:t xml:space="preserve"> </w:t>
      </w:r>
      <w:r w:rsidR="00F23E0D">
        <w:rPr>
          <w:rFonts w:ascii="GHEA Grapalat" w:hAnsi="GHEA Grapalat"/>
          <w:sz w:val="18"/>
          <w:szCs w:val="18"/>
          <w:lang w:val="hy-AM"/>
        </w:rPr>
        <w:t>հիմնանորոգման</w:t>
      </w:r>
      <w:r w:rsidR="00F23E0D" w:rsidRPr="0045518B">
        <w:rPr>
          <w:rFonts w:ascii="GHEA Grapalat" w:hAnsi="GHEA Grapalat" w:cs="Sylfaen"/>
          <w:color w:val="000000"/>
          <w:sz w:val="18"/>
          <w:szCs w:val="18"/>
          <w:lang w:val="hy-AM"/>
        </w:rPr>
        <w:t xml:space="preserve"> նախագծանախահաշվային</w:t>
      </w:r>
      <w:r w:rsidR="00F23E0D" w:rsidRPr="0045518B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23E0D" w:rsidRPr="0045518B">
        <w:rPr>
          <w:rFonts w:ascii="GHEA Grapalat" w:hAnsi="GHEA Grapalat" w:cs="Sylfaen"/>
          <w:color w:val="000000"/>
          <w:sz w:val="18"/>
          <w:szCs w:val="18"/>
          <w:lang w:val="hy-AM"/>
        </w:rPr>
        <w:t>փաստաթղթերի</w:t>
      </w:r>
      <w:r w:rsidR="00F23E0D" w:rsidRPr="0045518B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23E0D" w:rsidRPr="0045518B">
        <w:rPr>
          <w:rFonts w:ascii="GHEA Grapalat" w:hAnsi="GHEA Grapalat" w:cs="Sylfaen"/>
          <w:color w:val="000000"/>
          <w:sz w:val="18"/>
          <w:szCs w:val="18"/>
          <w:lang w:val="hy-AM"/>
        </w:rPr>
        <w:t>կազմման</w:t>
      </w:r>
      <w:r w:rsidR="00F23E0D" w:rsidRPr="0045518B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F23E0D" w:rsidRPr="0045518B">
        <w:rPr>
          <w:rFonts w:ascii="GHEA Grapalat" w:hAnsi="GHEA Grapalat" w:cs="Sylfaen"/>
          <w:sz w:val="18"/>
          <w:szCs w:val="18"/>
          <w:lang w:val="af-ZA"/>
        </w:rPr>
        <w:t>աշխատանքների</w:t>
      </w:r>
      <w:r w:rsidR="00F23E0D" w:rsidRPr="0045518B">
        <w:rPr>
          <w:rFonts w:ascii="GHEA Grapalat" w:hAnsi="GHEA Grapalat"/>
          <w:sz w:val="18"/>
          <w:szCs w:val="18"/>
          <w:lang w:val="af-ZA"/>
        </w:rPr>
        <w:t xml:space="preserve"> հեղինակային հսկողության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841859" w:rsidRPr="00841859">
        <w:rPr>
          <w:rFonts w:ascii="GHEA Grapalat" w:hAnsi="GHEA Grapalat"/>
          <w:sz w:val="18"/>
          <w:szCs w:val="18"/>
          <w:lang w:val="af-ZA"/>
        </w:rPr>
        <w:t>ծառայությունների</w:t>
      </w:r>
      <w:r w:rsidR="00841859" w:rsidRPr="00841859">
        <w:rPr>
          <w:rFonts w:ascii="GHEA Grapalat" w:hAnsi="GHEA Grapalat" w:cs="Times Armenian"/>
          <w:sz w:val="18"/>
          <w:szCs w:val="18"/>
          <w:lang w:val="hy-AM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5"/>
        <w:gridCol w:w="1102"/>
        <w:gridCol w:w="621"/>
        <w:gridCol w:w="1407"/>
        <w:gridCol w:w="963"/>
        <w:gridCol w:w="481"/>
        <w:gridCol w:w="1958"/>
        <w:gridCol w:w="2990"/>
        <w:gridCol w:w="30"/>
      </w:tblGrid>
      <w:tr w:rsidR="00E54F3A" w:rsidRPr="00960651" w:rsidTr="002C520C">
        <w:trPr>
          <w:gridAfter w:val="1"/>
          <w:wAfter w:w="30" w:type="dxa"/>
          <w:trHeight w:val="60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C7116C">
        <w:trPr>
          <w:gridAfter w:val="1"/>
          <w:wAfter w:w="30" w:type="dxa"/>
          <w:trHeight w:val="91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E54F3A" w:rsidRPr="00BC2A0B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F23E0D">
              <w:rPr>
                <w:rFonts w:ascii="GHEA Grapalat" w:hAnsi="GHEA Grapalat"/>
                <w:b/>
                <w:sz w:val="20"/>
                <w:lang w:val="hy-AM"/>
              </w:rPr>
              <w:t>-3</w:t>
            </w:r>
          </w:p>
        </w:tc>
        <w:tc>
          <w:tcPr>
            <w:tcW w:w="1723" w:type="dxa"/>
            <w:gridSpan w:val="2"/>
            <w:shd w:val="clear" w:color="auto" w:fill="auto"/>
            <w:vAlign w:val="center"/>
          </w:tcPr>
          <w:p w:rsidR="00F23E0D" w:rsidRPr="00F23E0D" w:rsidRDefault="00732B63" w:rsidP="00F23E0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="00F23E0D" w:rsidRPr="00F23E0D">
              <w:rPr>
                <w:rFonts w:ascii="GHEA Grapalat" w:hAnsi="GHEA Grapalat"/>
                <w:b/>
                <w:sz w:val="20"/>
                <w:lang w:val="hy-AM"/>
              </w:rPr>
              <w:t xml:space="preserve">ՔՎԷ Նախագիծ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="00F23E0D" w:rsidRPr="00F23E0D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  <w:p w:rsidR="00E54F3A" w:rsidRPr="00B75DD1" w:rsidRDefault="00E54F3A" w:rsidP="00F23E0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376EE9" w:rsidTr="002C520C">
        <w:trPr>
          <w:trHeight w:val="607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028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978" w:type="dxa"/>
            <w:gridSpan w:val="3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E54F3A" w:rsidRPr="00960651" w:rsidTr="00C7116C">
        <w:trPr>
          <w:trHeight w:hRule="exact" w:val="662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F23E0D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F23E0D">
              <w:rPr>
                <w:rFonts w:ascii="GHEA Grapalat" w:hAnsi="GHEA Grapalat"/>
                <w:b/>
                <w:sz w:val="20"/>
                <w:lang w:val="hy-AM"/>
              </w:rPr>
              <w:t>-3</w:t>
            </w:r>
          </w:p>
        </w:tc>
        <w:tc>
          <w:tcPr>
            <w:tcW w:w="2028" w:type="dxa"/>
            <w:gridSpan w:val="2"/>
            <w:shd w:val="clear" w:color="auto" w:fill="auto"/>
            <w:vAlign w:val="center"/>
          </w:tcPr>
          <w:p w:rsidR="00F23E0D" w:rsidRPr="00F23E0D" w:rsidRDefault="00F23E0D" w:rsidP="00F23E0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 w:rsidRPr="00F23E0D">
              <w:rPr>
                <w:rFonts w:ascii="GHEA Grapalat" w:hAnsi="GHEA Grapalat"/>
                <w:b/>
                <w:sz w:val="20"/>
                <w:lang w:val="hy-AM"/>
              </w:rPr>
              <w:t>ՔՎԷ Նախագիծ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»</w:t>
            </w:r>
            <w:r w:rsidRPr="00F23E0D"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  <w:p w:rsidR="00E54F3A" w:rsidRPr="00F23E0D" w:rsidRDefault="00E54F3A" w:rsidP="00F23E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444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4978" w:type="dxa"/>
            <w:gridSpan w:val="3"/>
            <w:shd w:val="clear" w:color="auto" w:fill="auto"/>
            <w:vAlign w:val="center"/>
          </w:tcPr>
          <w:p w:rsidR="00E54F3A" w:rsidRPr="005B0697" w:rsidRDefault="00C7116C" w:rsidP="00C7116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A687C">
              <w:rPr>
                <w:rFonts w:ascii="GHEA Grapalat" w:hAnsi="GHEA Grapalat"/>
                <w:sz w:val="20"/>
                <w:lang w:val="hy-AM"/>
              </w:rPr>
              <w:t>2278,0</w:t>
            </w:r>
          </w:p>
        </w:tc>
      </w:tr>
    </w:tbl>
    <w:p w:rsidR="00E54F3A" w:rsidRPr="00960651" w:rsidRDefault="00E54F3A" w:rsidP="00376EE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376EE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376EE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B82509" w:rsidP="00376EE9">
      <w:pPr>
        <w:jc w:val="both"/>
        <w:rPr>
          <w:rFonts w:ascii="GHEA Grapalat" w:hAnsi="GHEA Grapalat" w:cs="Sylfaen"/>
          <w:sz w:val="20"/>
          <w:lang w:val="af-ZA"/>
        </w:rPr>
      </w:pPr>
      <w:r w:rsidRPr="00B82509">
        <w:rPr>
          <w:rFonts w:ascii="GHEA Grapalat" w:hAnsi="GHEA Grapalat" w:cs="Sylfaen"/>
          <w:sz w:val="20"/>
          <w:lang w:val="af-ZA"/>
        </w:rPr>
        <w:t>ՀՀ-ԼՄՍՀ-ՄԱԾՁԲ-</w:t>
      </w:r>
      <w:r w:rsidR="00F25580">
        <w:rPr>
          <w:rFonts w:ascii="GHEA Grapalat" w:hAnsi="GHEA Grapalat" w:cs="Sylfaen"/>
          <w:sz w:val="20"/>
          <w:lang w:val="af-ZA"/>
        </w:rPr>
        <w:t>2</w:t>
      </w:r>
      <w:r w:rsidR="00447534">
        <w:rPr>
          <w:rFonts w:ascii="GHEA Grapalat" w:hAnsi="GHEA Grapalat" w:cs="Sylfaen"/>
          <w:sz w:val="20"/>
          <w:lang w:val="af-ZA"/>
        </w:rPr>
        <w:t>2</w:t>
      </w:r>
      <w:r w:rsidR="00F25580">
        <w:rPr>
          <w:rFonts w:ascii="GHEA Grapalat" w:hAnsi="GHEA Grapalat" w:cs="Sylfaen"/>
          <w:sz w:val="20"/>
          <w:lang w:val="af-ZA"/>
        </w:rPr>
        <w:t>/</w:t>
      </w:r>
      <w:r w:rsidR="00B10530">
        <w:rPr>
          <w:rFonts w:ascii="GHEA Grapalat" w:hAnsi="GHEA Grapalat" w:cs="Sylfaen"/>
          <w:sz w:val="20"/>
          <w:lang w:val="af-ZA"/>
        </w:rPr>
        <w:t>34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BA687C">
        <w:rPr>
          <w:rFonts w:ascii="GHEA Grapalat" w:hAnsi="GHEA Grapalat" w:cs="Sylfaen"/>
          <w:sz w:val="20"/>
          <w:lang w:val="af-ZA"/>
        </w:rPr>
        <w:t xml:space="preserve">  </w:t>
      </w:r>
      <w:r w:rsidR="00BA687C">
        <w:rPr>
          <w:rFonts w:ascii="GHEA Grapalat" w:hAnsi="GHEA Grapalat" w:cs="Sylfaen"/>
          <w:sz w:val="20"/>
          <w:lang w:val="hy-AM"/>
        </w:rPr>
        <w:t>Գալինա Շահբազ</w:t>
      </w:r>
      <w:r w:rsidR="00EC35DA">
        <w:rPr>
          <w:rFonts w:ascii="GHEA Grapalat" w:hAnsi="GHEA Grapalat" w:cs="Sylfaen"/>
          <w:sz w:val="20"/>
          <w:lang w:val="af-ZA"/>
        </w:rPr>
        <w:t>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0B18A8">
        <w:rPr>
          <w:rFonts w:ascii="GHEA Grapalat" w:hAnsi="GHEA Grapalat"/>
          <w:sz w:val="20"/>
          <w:lang w:val="af-ZA"/>
        </w:rPr>
        <w:t xml:space="preserve">/ </w:t>
      </w:r>
      <w:r w:rsidR="00C71E5B">
        <w:rPr>
          <w:rFonts w:ascii="GHEA Grapalat" w:hAnsi="GHEA Grapalat"/>
          <w:sz w:val="20"/>
          <w:lang w:val="hy-AM"/>
        </w:rPr>
        <w:t>0</w:t>
      </w:r>
      <w:r w:rsidR="00BA687C">
        <w:rPr>
          <w:rFonts w:ascii="GHEA Grapalat" w:hAnsi="GHEA Grapalat"/>
          <w:sz w:val="20"/>
          <w:lang w:val="hy-AM"/>
        </w:rPr>
        <w:t>98</w:t>
      </w:r>
      <w:r w:rsidR="000B18A8">
        <w:rPr>
          <w:rFonts w:ascii="GHEA Grapalat" w:hAnsi="GHEA Grapalat"/>
          <w:sz w:val="20"/>
          <w:lang w:val="af-ZA"/>
        </w:rPr>
        <w:t xml:space="preserve"> </w:t>
      </w:r>
      <w:r w:rsidR="00C71E5B">
        <w:rPr>
          <w:rFonts w:ascii="GHEA Grapalat" w:hAnsi="GHEA Grapalat"/>
          <w:sz w:val="20"/>
          <w:lang w:val="hy-AM"/>
        </w:rPr>
        <w:t>0</w:t>
      </w:r>
      <w:r w:rsidR="00BA687C">
        <w:rPr>
          <w:rFonts w:ascii="GHEA Grapalat" w:hAnsi="GHEA Grapalat"/>
          <w:sz w:val="20"/>
          <w:lang w:val="hy-AM"/>
        </w:rPr>
        <w:t>1-28-</w:t>
      </w:r>
      <w:r w:rsidR="00C71E5B">
        <w:rPr>
          <w:rFonts w:ascii="GHEA Grapalat" w:hAnsi="GHEA Grapalat"/>
          <w:sz w:val="20"/>
          <w:lang w:val="hy-AM"/>
        </w:rPr>
        <w:t>5</w:t>
      </w:r>
      <w:r w:rsidR="00BA687C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C7116C" w:rsidRDefault="00EC35DA" w:rsidP="00492A32">
      <w:pPr>
        <w:jc w:val="both"/>
        <w:rPr>
          <w:rFonts w:ascii="GHEA Grapalat" w:hAnsi="GHEA Grapalat" w:cs="Sylfaen"/>
          <w:b/>
          <w:i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C7116C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C7116C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C13B35" w:rsidRPr="00C7116C">
        <w:rPr>
          <w:rFonts w:ascii="GHEA Grapalat" w:hAnsi="GHEA Grapalat"/>
          <w:b/>
          <w:i/>
          <w:sz w:val="20"/>
          <w:lang w:val="fr-FR"/>
        </w:rPr>
        <w:t>«</w:t>
      </w:r>
      <w:r w:rsidRPr="00C7116C">
        <w:rPr>
          <w:rFonts w:ascii="GHEA Grapalat" w:hAnsi="GHEA Grapalat"/>
          <w:b/>
          <w:i/>
          <w:sz w:val="20"/>
          <w:lang w:val="fr-FR"/>
        </w:rPr>
        <w:t>Հայաստանի Հանրապետության Լոռու մարզի Ստեփանավանի համայնքապետարանի աշխատակազմ</w:t>
      </w:r>
      <w:r w:rsidR="00C13B35" w:rsidRPr="00C7116C">
        <w:rPr>
          <w:rFonts w:ascii="GHEA Grapalat" w:hAnsi="GHEA Grapalat"/>
          <w:b/>
          <w:i/>
          <w:sz w:val="20"/>
          <w:lang w:val="fr-FR"/>
        </w:rPr>
        <w:t>»</w:t>
      </w:r>
      <w:r w:rsidRPr="00C7116C">
        <w:rPr>
          <w:rFonts w:ascii="GHEA Grapalat" w:hAnsi="GHEA Grapalat"/>
          <w:b/>
          <w:i/>
          <w:sz w:val="20"/>
          <w:lang w:val="fr-FR"/>
        </w:rPr>
        <w:t xml:space="preserve">  համայնքային կառավարչական հիմնարկ </w:t>
      </w:r>
    </w:p>
    <w:p w:rsidR="003E0C6A" w:rsidRPr="00C7116C" w:rsidRDefault="003E0C6A">
      <w:pPr>
        <w:rPr>
          <w:b/>
          <w:i/>
          <w:lang w:val="es-ES"/>
        </w:rPr>
      </w:pPr>
    </w:p>
    <w:sectPr w:rsidR="003E0C6A" w:rsidRPr="00C7116C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F36" w:rsidRDefault="00AA6F36" w:rsidP="00AD4A55">
      <w:r>
        <w:separator/>
      </w:r>
    </w:p>
  </w:endnote>
  <w:endnote w:type="continuationSeparator" w:id="0">
    <w:p w:rsidR="00AA6F36" w:rsidRDefault="00AA6F36" w:rsidP="00AD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AA6F3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9378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6EE9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AA6F36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A6F3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F36" w:rsidRDefault="00AA6F36" w:rsidP="00AD4A55">
      <w:r>
        <w:separator/>
      </w:r>
    </w:p>
  </w:footnote>
  <w:footnote w:type="continuationSeparator" w:id="0">
    <w:p w:rsidR="00AA6F36" w:rsidRDefault="00AA6F36" w:rsidP="00AD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A6F3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A6F3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A6F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4F3A"/>
    <w:rsid w:val="00005C3A"/>
    <w:rsid w:val="00017B11"/>
    <w:rsid w:val="0004061C"/>
    <w:rsid w:val="000433E4"/>
    <w:rsid w:val="00052F76"/>
    <w:rsid w:val="000572A6"/>
    <w:rsid w:val="00062CA2"/>
    <w:rsid w:val="000704E7"/>
    <w:rsid w:val="00085C9F"/>
    <w:rsid w:val="000B18A8"/>
    <w:rsid w:val="000D28A7"/>
    <w:rsid w:val="000D4915"/>
    <w:rsid w:val="000E3BC6"/>
    <w:rsid w:val="00100B19"/>
    <w:rsid w:val="0011675C"/>
    <w:rsid w:val="00125A3C"/>
    <w:rsid w:val="00126BBD"/>
    <w:rsid w:val="00140246"/>
    <w:rsid w:val="00170790"/>
    <w:rsid w:val="001802F7"/>
    <w:rsid w:val="00196BB4"/>
    <w:rsid w:val="001E70AD"/>
    <w:rsid w:val="001E70D5"/>
    <w:rsid w:val="001F2798"/>
    <w:rsid w:val="0021164F"/>
    <w:rsid w:val="00230717"/>
    <w:rsid w:val="002308DA"/>
    <w:rsid w:val="00245FC8"/>
    <w:rsid w:val="002476CC"/>
    <w:rsid w:val="00255C09"/>
    <w:rsid w:val="0029723F"/>
    <w:rsid w:val="002A0239"/>
    <w:rsid w:val="002C520C"/>
    <w:rsid w:val="002C7745"/>
    <w:rsid w:val="003145FD"/>
    <w:rsid w:val="003502EB"/>
    <w:rsid w:val="00350CDC"/>
    <w:rsid w:val="00364E30"/>
    <w:rsid w:val="003761DB"/>
    <w:rsid w:val="00376EE9"/>
    <w:rsid w:val="0039155D"/>
    <w:rsid w:val="003B5445"/>
    <w:rsid w:val="003B6130"/>
    <w:rsid w:val="003D7DB4"/>
    <w:rsid w:val="003E0C6A"/>
    <w:rsid w:val="003E0D58"/>
    <w:rsid w:val="003F6663"/>
    <w:rsid w:val="00427359"/>
    <w:rsid w:val="004362AA"/>
    <w:rsid w:val="00442192"/>
    <w:rsid w:val="00447534"/>
    <w:rsid w:val="00453F4D"/>
    <w:rsid w:val="0045518B"/>
    <w:rsid w:val="00485317"/>
    <w:rsid w:val="00492A32"/>
    <w:rsid w:val="004B31EE"/>
    <w:rsid w:val="004C5048"/>
    <w:rsid w:val="004D2EC1"/>
    <w:rsid w:val="004E309A"/>
    <w:rsid w:val="004F632B"/>
    <w:rsid w:val="0050609E"/>
    <w:rsid w:val="00516E8E"/>
    <w:rsid w:val="00536297"/>
    <w:rsid w:val="005411E8"/>
    <w:rsid w:val="00543BC8"/>
    <w:rsid w:val="005522B7"/>
    <w:rsid w:val="00562B33"/>
    <w:rsid w:val="005B0697"/>
    <w:rsid w:val="006334F4"/>
    <w:rsid w:val="0065357D"/>
    <w:rsid w:val="00681AB7"/>
    <w:rsid w:val="00687230"/>
    <w:rsid w:val="00693DD9"/>
    <w:rsid w:val="00696DD5"/>
    <w:rsid w:val="006B264D"/>
    <w:rsid w:val="006B6D67"/>
    <w:rsid w:val="006C0B2D"/>
    <w:rsid w:val="006C3307"/>
    <w:rsid w:val="006E1F5E"/>
    <w:rsid w:val="006E362E"/>
    <w:rsid w:val="00714A5C"/>
    <w:rsid w:val="00717D3E"/>
    <w:rsid w:val="00732B63"/>
    <w:rsid w:val="00742E05"/>
    <w:rsid w:val="0076681F"/>
    <w:rsid w:val="00777428"/>
    <w:rsid w:val="00790F3A"/>
    <w:rsid w:val="007A54B6"/>
    <w:rsid w:val="007A7C76"/>
    <w:rsid w:val="007B6E62"/>
    <w:rsid w:val="008127D6"/>
    <w:rsid w:val="00841859"/>
    <w:rsid w:val="00850AD7"/>
    <w:rsid w:val="00852A8D"/>
    <w:rsid w:val="00852AB7"/>
    <w:rsid w:val="00853569"/>
    <w:rsid w:val="00875D75"/>
    <w:rsid w:val="008E4C24"/>
    <w:rsid w:val="008F152D"/>
    <w:rsid w:val="0090390D"/>
    <w:rsid w:val="00931CF5"/>
    <w:rsid w:val="009346AF"/>
    <w:rsid w:val="00960FE5"/>
    <w:rsid w:val="009617BD"/>
    <w:rsid w:val="009700BF"/>
    <w:rsid w:val="0099359A"/>
    <w:rsid w:val="009A20D2"/>
    <w:rsid w:val="009B23FE"/>
    <w:rsid w:val="009B6609"/>
    <w:rsid w:val="009C7776"/>
    <w:rsid w:val="009E157A"/>
    <w:rsid w:val="009E7BDE"/>
    <w:rsid w:val="009F49A8"/>
    <w:rsid w:val="009F7F92"/>
    <w:rsid w:val="00A71123"/>
    <w:rsid w:val="00A7450B"/>
    <w:rsid w:val="00A82633"/>
    <w:rsid w:val="00A9378B"/>
    <w:rsid w:val="00A93B91"/>
    <w:rsid w:val="00AA16FF"/>
    <w:rsid w:val="00AA6F36"/>
    <w:rsid w:val="00AD4A55"/>
    <w:rsid w:val="00AD5150"/>
    <w:rsid w:val="00AD6937"/>
    <w:rsid w:val="00AE06DE"/>
    <w:rsid w:val="00AE79C3"/>
    <w:rsid w:val="00B06551"/>
    <w:rsid w:val="00B10530"/>
    <w:rsid w:val="00B3369C"/>
    <w:rsid w:val="00B34D17"/>
    <w:rsid w:val="00B7346D"/>
    <w:rsid w:val="00B75DD1"/>
    <w:rsid w:val="00B82509"/>
    <w:rsid w:val="00BA5156"/>
    <w:rsid w:val="00BA687C"/>
    <w:rsid w:val="00BC2A0B"/>
    <w:rsid w:val="00BC6598"/>
    <w:rsid w:val="00C107D2"/>
    <w:rsid w:val="00C13B35"/>
    <w:rsid w:val="00C41389"/>
    <w:rsid w:val="00C4707F"/>
    <w:rsid w:val="00C60297"/>
    <w:rsid w:val="00C671CA"/>
    <w:rsid w:val="00C7116C"/>
    <w:rsid w:val="00C71E5B"/>
    <w:rsid w:val="00C76B58"/>
    <w:rsid w:val="00C77396"/>
    <w:rsid w:val="00C77C33"/>
    <w:rsid w:val="00C82FD6"/>
    <w:rsid w:val="00CC1337"/>
    <w:rsid w:val="00CC22F8"/>
    <w:rsid w:val="00CD4B2A"/>
    <w:rsid w:val="00D23427"/>
    <w:rsid w:val="00D536C3"/>
    <w:rsid w:val="00D56734"/>
    <w:rsid w:val="00DA78C1"/>
    <w:rsid w:val="00DC218D"/>
    <w:rsid w:val="00DF442C"/>
    <w:rsid w:val="00E01FD2"/>
    <w:rsid w:val="00E02605"/>
    <w:rsid w:val="00E2180B"/>
    <w:rsid w:val="00E54F3A"/>
    <w:rsid w:val="00E5748F"/>
    <w:rsid w:val="00E63FCA"/>
    <w:rsid w:val="00E769DE"/>
    <w:rsid w:val="00E93161"/>
    <w:rsid w:val="00E93891"/>
    <w:rsid w:val="00E94AA1"/>
    <w:rsid w:val="00EA6345"/>
    <w:rsid w:val="00EC35DA"/>
    <w:rsid w:val="00ED2990"/>
    <w:rsid w:val="00EE60AE"/>
    <w:rsid w:val="00F23E0D"/>
    <w:rsid w:val="00F25580"/>
    <w:rsid w:val="00F357C8"/>
    <w:rsid w:val="00FA3998"/>
    <w:rsid w:val="00FB4621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D44AD-407F-48E5-978C-2A38339D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basedOn w:val="a0"/>
    <w:uiPriority w:val="99"/>
    <w:unhideWhenUsed/>
    <w:rsid w:val="00314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DF706-9D05-436B-B4AB-FB06E0A3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351</Words>
  <Characters>2007</Characters>
  <Application>Microsoft Office Word</Application>
  <DocSecurity>0</DocSecurity>
  <Lines>16</Lines>
  <Paragraphs>4</Paragraphs>
  <ScaleCrop>false</ScaleCrop>
  <Company>Microsoft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184</cp:revision>
  <dcterms:created xsi:type="dcterms:W3CDTF">2018-01-29T10:34:00Z</dcterms:created>
  <dcterms:modified xsi:type="dcterms:W3CDTF">2022-07-22T13:04:00Z</dcterms:modified>
</cp:coreProperties>
</file>