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AD62AC" w:rsidRPr="00AD62AC">
        <w:rPr>
          <w:rFonts w:ascii="GHEA Grapalat" w:hAnsi="GHEA Grapalat"/>
          <w:i w:val="0"/>
          <w:sz w:val="18"/>
          <w:lang w:val="en-US"/>
        </w:rPr>
        <w:t>2</w:t>
      </w:r>
      <w:r w:rsidRPr="00CA7D41">
        <w:rPr>
          <w:rFonts w:ascii="GHEA Grapalat" w:hAnsi="GHEA Grapalat"/>
          <w:i w:val="0"/>
          <w:sz w:val="18"/>
        </w:rPr>
        <w:t>" of "</w:t>
      </w:r>
      <w:r w:rsidR="003B7614" w:rsidRPr="003B7614">
        <w:rPr>
          <w:rFonts w:ascii="GHEA Grapalat" w:hAnsi="GHEA Grapalat"/>
          <w:i w:val="0"/>
          <w:sz w:val="18"/>
          <w:lang w:val="en-US"/>
        </w:rPr>
        <w:t>18</w:t>
      </w:r>
      <w:r w:rsidRPr="00CA7D41">
        <w:rPr>
          <w:rFonts w:ascii="GHEA Grapalat" w:hAnsi="GHEA Grapalat"/>
          <w:i w:val="0"/>
          <w:sz w:val="18"/>
        </w:rPr>
        <w:t xml:space="preserve">" </w:t>
      </w:r>
      <w:r w:rsidR="003B7614" w:rsidRPr="003B7614">
        <w:rPr>
          <w:rFonts w:ascii="GHEA Grapalat" w:hAnsi="GHEA Grapalat"/>
          <w:i w:val="0"/>
          <w:sz w:val="18"/>
          <w:lang w:val="en-US"/>
        </w:rPr>
        <w:t>April</w:t>
      </w:r>
      <w:r w:rsidRPr="00CA7D41">
        <w:rPr>
          <w:rFonts w:ascii="GHEA Grapalat" w:hAnsi="GHEA Grapalat"/>
          <w:i w:val="0"/>
          <w:sz w:val="18"/>
        </w:rPr>
        <w:t>" of 20</w:t>
      </w:r>
      <w:r w:rsidRPr="00CA7D41">
        <w:rPr>
          <w:rFonts w:ascii="GHEA Grapalat" w:hAnsi="GHEA Grapalat"/>
          <w:i w:val="0"/>
          <w:sz w:val="18"/>
          <w:lang w:val="en-US"/>
        </w:rPr>
        <w:t>1</w:t>
      </w:r>
      <w:r w:rsidR="00F01878">
        <w:rPr>
          <w:rFonts w:ascii="GHEA Grapalat" w:hAnsi="GHEA Grapalat"/>
          <w:i w:val="0"/>
          <w:sz w:val="18"/>
          <w:lang w:val="en-US"/>
        </w:rPr>
        <w:t>9</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3B7614"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4A6BC2" w:rsidRPr="004A6BC2">
        <w:rPr>
          <w:rFonts w:ascii="GHEA Grapalat" w:hAnsi="GHEA Grapalat"/>
          <w:i w:val="0"/>
          <w:sz w:val="18"/>
          <w:lang w:val="en-US"/>
        </w:rPr>
        <w:t>KEAP-GHAPDzB-QIM-BUJ-19/7</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4076AA">
        <w:rPr>
          <w:rFonts w:ascii="GHEA Grapalat" w:hAnsi="GHEA Grapalat"/>
          <w:i w:val="0"/>
          <w:sz w:val="18"/>
        </w:rPr>
        <w:t xml:space="preserve">Polyclinic Named After </w:t>
      </w:r>
      <w:proofErr w:type="spellStart"/>
      <w:r w:rsidR="004076AA">
        <w:rPr>
          <w:rFonts w:ascii="GHEA Grapalat" w:hAnsi="GHEA Grapalat"/>
          <w:i w:val="0"/>
          <w:sz w:val="18"/>
        </w:rPr>
        <w:t>Karlen</w:t>
      </w:r>
      <w:proofErr w:type="spellEnd"/>
      <w:r w:rsidR="004076AA">
        <w:rPr>
          <w:rFonts w:ascii="GHEA Grapalat" w:hAnsi="GHEA Grapalat"/>
          <w:i w:val="0"/>
          <w:sz w:val="18"/>
        </w:rPr>
        <w:t xml:space="preserve"> </w:t>
      </w:r>
      <w:proofErr w:type="spellStart"/>
      <w:r w:rsidR="004076AA">
        <w:rPr>
          <w:rFonts w:ascii="GHEA Grapalat" w:hAnsi="GHEA Grapalat"/>
          <w:i w:val="0"/>
          <w:sz w:val="18"/>
        </w:rPr>
        <w:t>Yesayan</w:t>
      </w:r>
      <w:proofErr w:type="spellEnd"/>
      <w:r w:rsidR="007C01F3">
        <w:rPr>
          <w:rFonts w:ascii="GHEA Grapalat" w:hAnsi="GHEA Grapalat"/>
          <w:i w:val="0"/>
          <w:sz w:val="18"/>
        </w:rPr>
        <w:t>» CJSC</w:t>
      </w:r>
      <w:r w:rsidRPr="00CA7D41">
        <w:rPr>
          <w:rFonts w:ascii="GHEA Grapalat" w:hAnsi="GHEA Grapalat"/>
          <w:i w:val="0"/>
          <w:sz w:val="18"/>
        </w:rPr>
        <w:t xml:space="preserve">, located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w:t>
      </w:r>
      <w:proofErr w:type="spellStart"/>
      <w:r w:rsidR="00C64260">
        <w:rPr>
          <w:rFonts w:ascii="GHEA Grapalat" w:hAnsi="GHEA Grapalat"/>
          <w:i w:val="0"/>
          <w:sz w:val="18"/>
        </w:rPr>
        <w:t>Building</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medicine</w:t>
      </w:r>
      <w:r w:rsidR="007E4F85">
        <w:rPr>
          <w:rFonts w:ascii="GHEA Grapalat" w:hAnsi="GHEA Grapalat"/>
          <w:i w:val="0"/>
          <w:sz w:val="18"/>
          <w:lang w:val="en-US"/>
        </w:rPr>
        <w:t xml:space="preserve"> </w:t>
      </w:r>
      <w:r w:rsidR="004A6BC2">
        <w:rPr>
          <w:rFonts w:ascii="GHEA Grapalat" w:hAnsi="GHEA Grapalat"/>
          <w:i w:val="0"/>
          <w:sz w:val="18"/>
          <w:lang w:val="en-US"/>
        </w:rPr>
        <w:t>and chemicals</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proofErr w:type="gramStart"/>
      <w:r w:rsidR="004A6BC2">
        <w:rPr>
          <w:rFonts w:ascii="GHEA Grapalat" w:hAnsi="GHEA Grapalat"/>
          <w:i w:val="0"/>
          <w:sz w:val="18"/>
          <w:lang w:val="en-US"/>
        </w:rPr>
        <w:t xml:space="preserve">15:20 </w:t>
      </w:r>
      <w:r w:rsidRPr="00CA7D41">
        <w:rPr>
          <w:rFonts w:ascii="GHEA Grapalat" w:hAnsi="GHEA Grapalat"/>
          <w:i w:val="0"/>
          <w:sz w:val="18"/>
          <w:lang w:val="en-US"/>
        </w:rPr>
        <w:t xml:space="preserve"> </w:t>
      </w:r>
      <w:r w:rsidRPr="00CA7D41">
        <w:rPr>
          <w:rFonts w:ascii="GHEA Grapalat" w:hAnsi="GHEA Grapalat"/>
          <w:i w:val="0"/>
          <w:sz w:val="18"/>
        </w:rPr>
        <w:t>o'clock</w:t>
      </w:r>
      <w:proofErr w:type="gramEnd"/>
      <w:r w:rsidRPr="00CA7D41">
        <w:rPr>
          <w:rFonts w:ascii="GHEA Grapalat" w:hAnsi="GHEA Grapalat"/>
          <w:i w:val="0"/>
          <w:sz w:val="18"/>
        </w:rPr>
        <w:t xml:space="preserve">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Building</w:t>
      </w:r>
      <w:r w:rsidRPr="00CA7D41">
        <w:rPr>
          <w:rFonts w:ascii="GHEA Grapalat" w:hAnsi="GHEA Grapalat"/>
          <w:i w:val="0"/>
          <w:sz w:val="18"/>
        </w:rPr>
        <w:t xml:space="preserve"> (address of the contracting authority</w:t>
      </w: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4A6BC2">
        <w:rPr>
          <w:rFonts w:ascii="GHEA Grapalat" w:hAnsi="GHEA Grapalat"/>
          <w:i w:val="0"/>
          <w:sz w:val="18"/>
          <w:lang w:val="en-US"/>
        </w:rPr>
        <w:t xml:space="preserve">15:20 </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Building</w:t>
      </w:r>
      <w:r w:rsidRPr="00CA7D41">
        <w:rPr>
          <w:rFonts w:ascii="GHEA Grapalat" w:hAnsi="GHEA Grapalat"/>
          <w:i w:val="0"/>
          <w:sz w:val="18"/>
        </w:rPr>
        <w:t>, on "</w:t>
      </w:r>
      <w:r w:rsidR="003B7614" w:rsidRPr="003B7614">
        <w:rPr>
          <w:rFonts w:ascii="GHEA Grapalat" w:hAnsi="GHEA Grapalat"/>
          <w:i w:val="0"/>
          <w:sz w:val="18"/>
          <w:lang w:val="en-US"/>
        </w:rPr>
        <w:t>26</w:t>
      </w:r>
      <w:r w:rsidRPr="00CA7D41">
        <w:rPr>
          <w:rFonts w:ascii="GHEA Grapalat" w:hAnsi="GHEA Grapalat"/>
          <w:i w:val="0"/>
          <w:sz w:val="18"/>
        </w:rPr>
        <w:t>" "</w:t>
      </w:r>
      <w:r w:rsidR="003B7614" w:rsidRPr="003B7614">
        <w:rPr>
          <w:rFonts w:ascii="GHEA Grapalat" w:hAnsi="GHEA Grapalat"/>
          <w:i w:val="0"/>
          <w:sz w:val="18"/>
          <w:lang w:val="en-US"/>
        </w:rPr>
        <w:t>April</w:t>
      </w:r>
      <w:r w:rsidRPr="00CA7D41">
        <w:rPr>
          <w:rFonts w:ascii="GHEA Grapalat" w:hAnsi="GHEA Grapalat"/>
          <w:i w:val="0"/>
          <w:sz w:val="18"/>
        </w:rPr>
        <w:t>" "</w:t>
      </w:r>
      <w:r w:rsidRPr="00CA7D41">
        <w:rPr>
          <w:rFonts w:ascii="GHEA Grapalat" w:hAnsi="GHEA Grapalat"/>
          <w:i w:val="0"/>
          <w:sz w:val="18"/>
          <w:lang w:val="en-US"/>
        </w:rPr>
        <w:t>201</w:t>
      </w:r>
      <w:r w:rsidR="00F01878">
        <w:rPr>
          <w:rFonts w:ascii="GHEA Grapalat" w:hAnsi="GHEA Grapalat"/>
          <w:i w:val="0"/>
          <w:sz w:val="18"/>
          <w:lang w:val="en-US"/>
        </w:rPr>
        <w:t>9</w:t>
      </w:r>
      <w:r w:rsidRPr="00CA7D41">
        <w:rPr>
          <w:rFonts w:ascii="GHEA Grapalat" w:hAnsi="GHEA Grapalat"/>
          <w:i w:val="0"/>
          <w:sz w:val="18"/>
        </w:rPr>
        <w:t xml:space="preserve">", at </w:t>
      </w:r>
      <w:bookmarkStart w:id="0" w:name="_GoBack"/>
      <w:r w:rsidR="004A6BC2">
        <w:rPr>
          <w:rFonts w:ascii="GHEA Grapalat" w:hAnsi="GHEA Grapalat"/>
          <w:i w:val="0"/>
          <w:sz w:val="18"/>
          <w:lang w:val="en-US"/>
        </w:rPr>
        <w:t xml:space="preserve">15:20 </w:t>
      </w:r>
      <w:bookmarkEnd w:id="0"/>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7C01F3" w:rsidRPr="00E73D34">
        <w:rPr>
          <w:rFonts w:ascii="GHEA Grapalat" w:hAnsi="GHEA Grapalat"/>
          <w:i w:val="0"/>
          <w:sz w:val="18"/>
          <w:u w:val="single"/>
          <w:lang w:val="en-US"/>
        </w:rPr>
        <w:t>Hasmik</w:t>
      </w:r>
      <w:proofErr w:type="spellEnd"/>
      <w:r w:rsidR="007C01F3" w:rsidRPr="00E73D34">
        <w:rPr>
          <w:rFonts w:ascii="GHEA Grapalat" w:hAnsi="GHEA Grapalat"/>
          <w:i w:val="0"/>
          <w:sz w:val="18"/>
          <w:u w:val="single"/>
          <w:lang w:val="en-US"/>
        </w:rPr>
        <w:t xml:space="preserve"> </w:t>
      </w:r>
      <w:proofErr w:type="spellStart"/>
      <w:r w:rsidR="007C01F3" w:rsidRPr="00E73D34">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5A0EBF">
        <w:rPr>
          <w:rFonts w:ascii="GHEA Grapalat" w:hAnsi="GHEA Grapalat"/>
          <w:i w:val="0"/>
          <w:sz w:val="18"/>
          <w:lang w:val="en-US"/>
        </w:rPr>
        <w:t>pr</w:t>
      </w:r>
      <w:r w:rsidR="005A0EBF" w:rsidRPr="003B7614">
        <w:rPr>
          <w:rFonts w:ascii="GHEA Grapalat" w:hAnsi="GHEA Grapalat"/>
          <w:i w:val="0"/>
          <w:sz w:val="18"/>
          <w:lang w:val="en-US"/>
        </w:rPr>
        <w:t>o</w:t>
      </w:r>
      <w:r w:rsidR="00CD368A">
        <w:rPr>
          <w:rFonts w:ascii="GHEA Grapalat" w:hAnsi="GHEA Grapalat"/>
          <w:i w:val="0"/>
          <w:sz w:val="18"/>
          <w:lang w:val="en-US"/>
        </w:rPr>
        <w:t>tender.itender@gmail.com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4076AA">
        <w:rPr>
          <w:rFonts w:ascii="GHEA Grapalat" w:hAnsi="GHEA Grapalat"/>
          <w:i w:val="0"/>
          <w:sz w:val="18"/>
        </w:rPr>
        <w:t xml:space="preserve">Polyclinic Named </w:t>
      </w:r>
      <w:proofErr w:type="gramStart"/>
      <w:r w:rsidR="004076AA">
        <w:rPr>
          <w:rFonts w:ascii="GHEA Grapalat" w:hAnsi="GHEA Grapalat"/>
          <w:i w:val="0"/>
          <w:sz w:val="18"/>
        </w:rPr>
        <w:t>After</w:t>
      </w:r>
      <w:proofErr w:type="gramEnd"/>
      <w:r w:rsidR="004076AA">
        <w:rPr>
          <w:rFonts w:ascii="GHEA Grapalat" w:hAnsi="GHEA Grapalat"/>
          <w:i w:val="0"/>
          <w:sz w:val="18"/>
        </w:rPr>
        <w:t xml:space="preserve"> </w:t>
      </w:r>
      <w:proofErr w:type="spellStart"/>
      <w:r w:rsidR="004076AA">
        <w:rPr>
          <w:rFonts w:ascii="GHEA Grapalat" w:hAnsi="GHEA Grapalat"/>
          <w:i w:val="0"/>
          <w:sz w:val="18"/>
        </w:rPr>
        <w:t>Karlen</w:t>
      </w:r>
      <w:proofErr w:type="spellEnd"/>
      <w:r w:rsidR="004076AA">
        <w:rPr>
          <w:rFonts w:ascii="GHEA Grapalat" w:hAnsi="GHEA Grapalat"/>
          <w:i w:val="0"/>
          <w:sz w:val="18"/>
        </w:rPr>
        <w:t xml:space="preserve"> </w:t>
      </w:r>
      <w:proofErr w:type="spellStart"/>
      <w:r w:rsidR="004076AA">
        <w:rPr>
          <w:rFonts w:ascii="GHEA Grapalat" w:hAnsi="GHEA Grapalat"/>
          <w:i w:val="0"/>
          <w:sz w:val="18"/>
        </w:rPr>
        <w:t>Yesayan</w:t>
      </w:r>
      <w:proofErr w:type="spellEnd"/>
      <w:r w:rsidR="007C01F3">
        <w:rPr>
          <w:rFonts w:ascii="GHEA Grapalat" w:hAnsi="GHEA Grapalat"/>
          <w:i w:val="0"/>
          <w:sz w:val="18"/>
        </w:rPr>
        <w:t xml:space="preserve">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ABB" w:rsidRDefault="00671ABB" w:rsidP="00CA7D41">
      <w:r>
        <w:separator/>
      </w:r>
    </w:p>
  </w:endnote>
  <w:endnote w:type="continuationSeparator" w:id="0">
    <w:p w:rsidR="00671ABB" w:rsidRDefault="00671ABB"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ABB" w:rsidRDefault="00671ABB" w:rsidP="00CA7D41">
      <w:r>
        <w:separator/>
      </w:r>
    </w:p>
  </w:footnote>
  <w:footnote w:type="continuationSeparator" w:id="0">
    <w:p w:rsidR="00671ABB" w:rsidRDefault="00671ABB"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31534F"/>
    <w:rsid w:val="003B7614"/>
    <w:rsid w:val="004076AA"/>
    <w:rsid w:val="00410D46"/>
    <w:rsid w:val="004A098C"/>
    <w:rsid w:val="004A6BC2"/>
    <w:rsid w:val="004D17EF"/>
    <w:rsid w:val="004E57B3"/>
    <w:rsid w:val="00534C19"/>
    <w:rsid w:val="0057190D"/>
    <w:rsid w:val="005A0EBF"/>
    <w:rsid w:val="00671ABB"/>
    <w:rsid w:val="00746A22"/>
    <w:rsid w:val="0078550B"/>
    <w:rsid w:val="007B4B0D"/>
    <w:rsid w:val="007C01F3"/>
    <w:rsid w:val="007E4F85"/>
    <w:rsid w:val="00876AB4"/>
    <w:rsid w:val="008967AB"/>
    <w:rsid w:val="009514E6"/>
    <w:rsid w:val="00960F7B"/>
    <w:rsid w:val="009A0F38"/>
    <w:rsid w:val="00A57A0D"/>
    <w:rsid w:val="00AC27DB"/>
    <w:rsid w:val="00AD62AC"/>
    <w:rsid w:val="00B34DF1"/>
    <w:rsid w:val="00C56829"/>
    <w:rsid w:val="00C64260"/>
    <w:rsid w:val="00CA7D41"/>
    <w:rsid w:val="00CD368A"/>
    <w:rsid w:val="00CD6F35"/>
    <w:rsid w:val="00D4621C"/>
    <w:rsid w:val="00E16A76"/>
    <w:rsid w:val="00E73D34"/>
    <w:rsid w:val="00EB5057"/>
    <w:rsid w:val="00F01878"/>
    <w:rsid w:val="00F33B41"/>
    <w:rsid w:val="00F4168B"/>
    <w:rsid w:val="00F4375A"/>
    <w:rsid w:val="00F80928"/>
    <w:rsid w:val="00FD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181C3-947C-44A8-8CEE-A41AEF75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543</Words>
  <Characters>3099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31</cp:revision>
  <dcterms:created xsi:type="dcterms:W3CDTF">2018-01-25T08:03:00Z</dcterms:created>
  <dcterms:modified xsi:type="dcterms:W3CDTF">2019-04-19T10:27:00Z</dcterms:modified>
</cp:coreProperties>
</file>