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A7" w:rsidRPr="00761F92" w:rsidRDefault="00E81755" w:rsidP="00EC5C9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:rsidR="00C02BB2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Объявление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этот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текст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одобренный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оценщик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2025 </w:t>
      </w:r>
      <w:r w:rsidRPr="00EA309E">
        <w:rPr>
          <w:rFonts w:ascii="GHEA Grapalat" w:hAnsi="GHEA Grapalat" w:cs="Sylfaen"/>
          <w:b w:val="0"/>
          <w:sz w:val="20"/>
          <w:lang w:val="af-ZA"/>
        </w:rPr>
        <w:t xml:space="preserve">10 </w:t>
      </w:r>
      <w:r w:rsidR="00EC5C98">
        <w:rPr>
          <w:rFonts w:ascii="GHEA Grapalat" w:hAnsi="GHEA Grapalat"/>
          <w:b w:val="0"/>
          <w:sz w:val="20"/>
          <w:lang w:val="hy-AM"/>
        </w:rPr>
        <w:t>октября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число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C5C98">
        <w:rPr>
          <w:rFonts w:ascii="GHEA Grapalat" w:hAnsi="GHEA Grapalat"/>
          <w:b w:val="0"/>
          <w:sz w:val="20"/>
          <w:lang w:val="hy-AM"/>
        </w:rPr>
        <w:t xml:space="preserve">64а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и </w:t>
      </w:r>
      <w:r w:rsidRPr="00EA309E">
        <w:rPr>
          <w:rFonts w:ascii="GHEA Grapalat" w:hAnsi="GHEA Grapalat" w:cs="Sylfaen"/>
          <w:b w:val="0"/>
          <w:sz w:val="20"/>
          <w:lang w:val="af-ZA"/>
        </w:rPr>
        <w:t>опубликовано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Покупки"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 xml:space="preserve">о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РА"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29- </w:t>
      </w:r>
      <w:r w:rsidRPr="00EA309E">
        <w:rPr>
          <w:rFonts w:ascii="GHEA Grapalat" w:hAnsi="GHEA Grapalat" w:cs="Sylfaen"/>
          <w:b w:val="0"/>
          <w:sz w:val="20"/>
          <w:lang w:val="af-ZA"/>
        </w:rPr>
        <w:t>й закон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статья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C02BB2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Default="00C02BB2" w:rsidP="00C02B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0D10F4" w:rsidRPr="00EC5C98">
        <w:rPr>
          <w:rFonts w:ascii="GHEA Grapalat" w:hAnsi="GHEA Grapalat"/>
          <w:b w:val="0"/>
          <w:sz w:val="20"/>
          <w:lang w:val="af-ZA"/>
        </w:rPr>
        <w:t>ՀՀ ԳՄ-ՀԲՄԱՇՁԲ-25/64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6207D5" w:rsidRDefault="00EC5C98" w:rsidP="00EC5C9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207D5">
        <w:rPr>
          <w:rFonts w:ascii="GHEA Grapalat" w:hAnsi="GHEA Grapalat"/>
          <w:b/>
          <w:bCs/>
        </w:rPr>
        <w:t>Армения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6207D5">
        <w:rPr>
          <w:rFonts w:ascii="GHEA Grapalat" w:hAnsi="GHEA Grapalat"/>
          <w:b/>
          <w:bCs/>
        </w:rPr>
        <w:t>Гегаркуник</w:t>
      </w:r>
      <w:proofErr w:type="spellEnd"/>
      <w:r w:rsidRPr="006207D5">
        <w:rPr>
          <w:rFonts w:ascii="GHEA Grapalat" w:hAnsi="GHEA Grapalat"/>
          <w:b/>
          <w:bCs/>
          <w:lang w:val="af-ZA"/>
        </w:rPr>
        <w:t xml:space="preserve"> </w:t>
      </w:r>
      <w:r w:rsidRPr="006207D5">
        <w:rPr>
          <w:rFonts w:ascii="GHEA Grapalat" w:hAnsi="GHEA Grapalat"/>
          <w:b/>
          <w:bCs/>
          <w:lang w:val="hy-AM"/>
        </w:rPr>
        <w:t xml:space="preserve">Аппарат </w:t>
      </w:r>
      <w:r w:rsidRPr="006207D5">
        <w:rPr>
          <w:rFonts w:ascii="GHEA Grapalat" w:hAnsi="GHEA Grapalat"/>
          <w:b/>
          <w:bCs/>
        </w:rPr>
        <w:t>губернатора области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r w:rsidRPr="006207D5">
        <w:rPr>
          <w:rFonts w:ascii="GHEA Grapalat" w:hAnsi="GHEA Grapalat"/>
          <w:b/>
          <w:bCs/>
        </w:rPr>
        <w:t xml:space="preserve">Варденис </w:t>
      </w:r>
      <w:r w:rsidRPr="006207D5">
        <w:rPr>
          <w:rFonts w:ascii="GHEA Grapalat" w:hAnsi="GHEA Grapalat"/>
          <w:b/>
          <w:bCs/>
          <w:lang w:val="ru-RU"/>
        </w:rPr>
        <w:t xml:space="preserve">, </w:t>
      </w:r>
      <w:proofErr w:type="spellStart"/>
      <w:r w:rsidRPr="006207D5">
        <w:rPr>
          <w:rFonts w:ascii="GHEA Grapalat" w:hAnsi="GHEA Grapalat"/>
          <w:b/>
          <w:bCs/>
          <w:lang w:val="ru-RU"/>
        </w:rPr>
        <w:t>Гегаркуникская</w:t>
      </w:r>
      <w:proofErr w:type="spellEnd"/>
      <w:r w:rsidRPr="006207D5">
        <w:rPr>
          <w:rFonts w:ascii="GHEA Grapalat" w:hAnsi="GHEA Grapalat"/>
          <w:b/>
          <w:bCs/>
          <w:lang w:val="ru-RU"/>
        </w:rPr>
        <w:t xml:space="preserve"> </w:t>
      </w:r>
      <w:r w:rsidRPr="006207D5">
        <w:rPr>
          <w:rFonts w:ascii="GHEA Grapalat" w:hAnsi="GHEA Grapalat"/>
          <w:b/>
          <w:bCs/>
          <w:lang w:val="hy-AM"/>
        </w:rPr>
        <w:t xml:space="preserve">область </w:t>
      </w:r>
      <w:r w:rsidRPr="006207D5">
        <w:rPr>
          <w:rFonts w:ascii="GHEA Grapalat" w:hAnsi="GHEA Grapalat"/>
          <w:b/>
          <w:bCs/>
          <w:lang w:val="af-ZA"/>
        </w:rPr>
        <w:t xml:space="preserve">Республики Армения </w:t>
      </w:r>
      <w:r w:rsidR="000D10F4" w:rsidRPr="00EC5C98">
        <w:rPr>
          <w:rFonts w:ascii="GHEA Grapalat" w:hAnsi="GHEA Grapalat"/>
          <w:sz w:val="20"/>
          <w:lang w:val="af-ZA"/>
        </w:rPr>
        <w:t>ՀՀ ԳՄ-ՀԲՄԱՇՁԲ-25/64</w:t>
      </w:r>
      <w:r w:rsidRPr="006207D5">
        <w:rPr>
          <w:rFonts w:ascii="GHEA Grapalat" w:hAnsi="GHEA Grapalat"/>
          <w:b/>
          <w:sz w:val="20"/>
          <w:lang w:val="af-ZA"/>
        </w:rPr>
        <w:t xml:space="preserve">, 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организованная </w:t>
      </w:r>
      <w:r w:rsidRPr="006207D5">
        <w:rPr>
          <w:rFonts w:ascii="GHEA Grapalat" w:hAnsi="GHEA Grapalat" w:cs="Sylfaen"/>
          <w:sz w:val="20"/>
          <w:lang w:val="hy-AM"/>
        </w:rPr>
        <w:t xml:space="preserve">в 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целях </w:t>
      </w:r>
      <w:r w:rsidRPr="006207D5">
        <w:rPr>
          <w:rFonts w:ascii="GHEA Grapalat" w:hAnsi="GHEA Grapalat"/>
          <w:lang w:val="af-ZA"/>
        </w:rPr>
        <w:t xml:space="preserve">проведения текущего летнего и текущего зимнего содержания региональных (местных) автомобильных дорог </w:t>
      </w:r>
      <w:r w:rsidRPr="006207D5">
        <w:rPr>
          <w:rFonts w:ascii="GHEA Grapalat" w:hAnsi="GHEA Grapalat"/>
          <w:b/>
          <w:bCs/>
          <w:lang w:val="ru-RU"/>
        </w:rPr>
        <w:t xml:space="preserve">области </w:t>
      </w:r>
      <w:r w:rsidRPr="006207D5">
        <w:rPr>
          <w:rFonts w:ascii="GHEA Grapalat" w:hAnsi="GHEA Grapalat"/>
          <w:b/>
          <w:bCs/>
          <w:lang w:val="af-ZA"/>
        </w:rPr>
        <w:t>, а также содержания существующих систем ограждений (металлических барьеров) на этих дорогах</w:t>
      </w:r>
      <w:r w:rsidRPr="006207D5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>Оценочная комиссия процедуры закупки с кодом ниже представляет изменения, внесенные в приглашение с тем же кодом</w:t>
      </w:r>
      <w:r w:rsidR="00C02BB2" w:rsidRPr="006207D5">
        <w:rPr>
          <w:rFonts w:ascii="GHEA Grapalat" w:hAnsi="GHEA Grapalat"/>
          <w:sz w:val="20"/>
          <w:lang w:val="af-ZA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причины </w:t>
      </w:r>
      <w:r w:rsidR="00C02BB2" w:rsidRPr="006207D5">
        <w:rPr>
          <w:rFonts w:ascii="GHEA Grapalat" w:hAnsi="GHEA Grapalat"/>
          <w:sz w:val="20"/>
          <w:lang w:val="af-ZA"/>
        </w:rPr>
        <w:t xml:space="preserve">и внесенные </w:t>
      </w:r>
      <w:r w:rsidR="00C02BB2" w:rsidRPr="006207D5">
        <w:rPr>
          <w:rFonts w:ascii="GHEA Grapalat" w:hAnsi="GHEA Grapalat" w:cs="Sylfaen"/>
          <w:sz w:val="20"/>
          <w:lang w:val="af-ZA"/>
        </w:rPr>
        <w:t>изменения</w:t>
      </w:r>
      <w:r w:rsidR="00C02BB2" w:rsidRPr="006207D5">
        <w:rPr>
          <w:rFonts w:ascii="GHEA Grapalat" w:hAnsi="GHEA Grapalat"/>
          <w:sz w:val="20"/>
          <w:lang w:val="af-ZA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>кратко</w:t>
      </w:r>
      <w:r w:rsidR="00C02BB2" w:rsidRPr="006207D5">
        <w:rPr>
          <w:rFonts w:ascii="GHEA Grapalat" w:hAnsi="GHEA Grapalat"/>
          <w:sz w:val="20"/>
          <w:lang w:val="af-ZA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описание </w:t>
      </w:r>
      <w:r w:rsidR="008D0FB1" w:rsidRPr="006207D5">
        <w:rPr>
          <w:rFonts w:ascii="GHEA Grapalat" w:hAnsi="GHEA Grapalat" w:cs="Arial Armenian"/>
          <w:sz w:val="20"/>
          <w:lang w:val="af-ZA"/>
        </w:rPr>
        <w:t>:</w:t>
      </w:r>
    </w:p>
    <w:p w:rsidR="00EC5C98" w:rsidRPr="006207D5" w:rsidRDefault="00EC5C98" w:rsidP="00EC5C9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14E0" w:rsidRPr="006207D5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/>
          <w:sz w:val="20"/>
          <w:lang w:val="af-ZA"/>
        </w:rPr>
        <w:t xml:space="preserve">Причина </w:t>
      </w:r>
      <w:r w:rsidRPr="006207D5">
        <w:rPr>
          <w:rFonts w:ascii="GHEA Grapalat" w:hAnsi="GHEA Grapalat" w:cs="Sylfaen"/>
          <w:sz w:val="20"/>
          <w:lang w:val="af-ZA"/>
        </w:rPr>
        <w:t xml:space="preserve">изменения </w:t>
      </w:r>
      <w:r w:rsidRPr="006207D5">
        <w:rPr>
          <w:rFonts w:ascii="GHEA Grapalat" w:hAnsi="GHEA Grapalat"/>
          <w:sz w:val="20"/>
          <w:lang w:val="af-ZA"/>
        </w:rPr>
        <w:t xml:space="preserve">№ 1. </w:t>
      </w:r>
      <w:r w:rsidRPr="006207D5">
        <w:rPr>
          <w:rFonts w:ascii="GHEA Grapalat" w:hAnsi="GHEA Grapalat" w:cs="Sylfaen"/>
          <w:sz w:val="20"/>
          <w:lang w:val="af-ZA"/>
        </w:rPr>
        <w:t xml:space="preserve">Изменение </w:t>
      </w:r>
      <w:r w:rsidR="00EC5C98" w:rsidRPr="006207D5">
        <w:rPr>
          <w:rFonts w:ascii="GHEA Grapalat" w:hAnsi="GHEA Grapalat"/>
          <w:sz w:val="20"/>
          <w:u w:val="single"/>
          <w:lang w:val="hy-AM"/>
        </w:rPr>
        <w:t>в представлении квалификационного и договорного обеспечения</w:t>
      </w:r>
      <w:r w:rsidRPr="006207D5">
        <w:rPr>
          <w:rFonts w:ascii="GHEA Grapalat" w:hAnsi="GHEA Grapalat"/>
          <w:sz w:val="20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</w:p>
    <w:p w:rsidR="009714E0" w:rsidRPr="006207D5" w:rsidRDefault="008D0FB1" w:rsidP="00EC5C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>Изменять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 xml:space="preserve">Описание: </w:t>
      </w:r>
      <w:r w:rsidR="00EC5C98" w:rsidRPr="006207D5">
        <w:rPr>
          <w:rFonts w:ascii="GHEA Grapalat" w:hAnsi="GHEA Grapalat"/>
          <w:sz w:val="20"/>
          <w:u w:val="single"/>
          <w:lang w:val="hy-AM"/>
        </w:rPr>
        <w:t>Изменение в представлении квалификационного и договорного обеспечения</w:t>
      </w:r>
      <w:r w:rsidR="00EC5C98" w:rsidRPr="006207D5">
        <w:rPr>
          <w:rFonts w:ascii="GHEA Grapalat" w:hAnsi="GHEA Grapalat"/>
          <w:sz w:val="20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hy-AM"/>
        </w:rPr>
        <w:t xml:space="preserve"> </w:t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 xml:space="preserve"> </w:t>
      </w:r>
      <w:r w:rsidR="000C3FE1"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ab/>
        <w:t xml:space="preserve"> </w:t>
      </w:r>
      <w:r w:rsidR="00A7170E" w:rsidRPr="006207D5">
        <w:rPr>
          <w:rFonts w:ascii="GHEA Grapalat" w:hAnsi="GHEA Grapalat" w:cs="Sylfaen"/>
          <w:sz w:val="12"/>
          <w:lang w:val="af-ZA"/>
        </w:rPr>
        <w:t xml:space="preserve">     </w:t>
      </w:r>
    </w:p>
    <w:p w:rsidR="006838FE" w:rsidRDefault="008D0FB1" w:rsidP="006838FE">
      <w:pPr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>Изменять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 xml:space="preserve">Обоснование </w:t>
      </w:r>
      <w:r w:rsidRPr="006207D5">
        <w:rPr>
          <w:rFonts w:ascii="GHEA Grapalat" w:hAnsi="GHEA Grapalat"/>
          <w:sz w:val="20"/>
          <w:lang w:val="af-ZA"/>
        </w:rPr>
        <w:tab/>
      </w:r>
      <w:r w:rsidR="006838FE">
        <w:rPr>
          <w:rFonts w:ascii="GHEA Grapalat" w:hAnsi="GHEA Grapalat" w:cs="Sylfaen"/>
          <w:sz w:val="20"/>
          <w:lang w:val="af-ZA"/>
        </w:rPr>
        <w:t>Поправка внесена в соответствии с требованиями статьи 29 Закона РА «О закупках».</w:t>
      </w:r>
    </w:p>
    <w:p w:rsidR="009714E0" w:rsidRPr="006207D5" w:rsidRDefault="00F666BE" w:rsidP="00F666B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6207D5">
        <w:rPr>
          <w:rFonts w:ascii="GHEA Grapalat" w:hAnsi="GHEA Grapalat" w:cs="Sylfaen"/>
          <w:sz w:val="12"/>
          <w:lang w:val="af-ZA"/>
        </w:rPr>
        <w:tab/>
      </w:r>
    </w:p>
    <w:p w:rsidR="009714E0" w:rsidRPr="006207D5" w:rsidRDefault="009714E0" w:rsidP="008D0F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2BB2" w:rsidRPr="006207D5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>Этот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объявление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назад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связанный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дополнительный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информация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получить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число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может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ты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применять</w:t>
      </w:r>
      <w:r w:rsidRPr="006207D5">
        <w:rPr>
          <w:rFonts w:ascii="GHEA Grapalat" w:hAnsi="GHEA Grapalat"/>
          <w:sz w:val="20"/>
          <w:lang w:val="af-ZA"/>
        </w:rPr>
        <w:t xml:space="preserve"> </w:t>
      </w:r>
    </w:p>
    <w:p w:rsidR="00C02BB2" w:rsidRPr="006207D5" w:rsidRDefault="000D10F4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EC5C98">
        <w:rPr>
          <w:rFonts w:ascii="GHEA Grapalat" w:hAnsi="GHEA Grapalat"/>
          <w:sz w:val="20"/>
          <w:lang w:val="af-ZA"/>
        </w:rPr>
        <w:t>ՀՀ ԳՄ-ՀԲՄԱՇՁԲ-25/64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секретарю оценочной комиссии </w:t>
      </w:r>
      <w:r w:rsidR="00F666BE" w:rsidRPr="006207D5">
        <w:rPr>
          <w:rFonts w:ascii="GHEA Grapalat" w:hAnsi="GHEA Grapalat" w:cs="Sylfaen"/>
          <w:sz w:val="20"/>
          <w:lang w:val="hy-AM"/>
        </w:rPr>
        <w:t xml:space="preserve">Лилит Галакчян с кодом </w:t>
      </w:r>
      <w:r w:rsidR="00C02BB2" w:rsidRPr="006207D5">
        <w:rPr>
          <w:rFonts w:ascii="GHEA Grapalat" w:hAnsi="GHEA Grapalat" w:cs="Sylfaen"/>
          <w:sz w:val="20"/>
          <w:lang w:val="af-ZA"/>
        </w:rPr>
        <w:t>.</w:t>
      </w:r>
    </w:p>
    <w:p w:rsidR="00F666BE" w:rsidRPr="006207D5" w:rsidRDefault="00F666BE" w:rsidP="00C02BB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207D5" w:rsidRPr="006207D5" w:rsidRDefault="006207D5" w:rsidP="006207D5">
      <w:pPr>
        <w:pStyle w:val="a6"/>
        <w:rPr>
          <w:rFonts w:ascii="GHEA Grapalat" w:hAnsi="GHEA Grapalat"/>
          <w:b/>
          <w:bCs/>
          <w:i/>
          <w:lang w:val="hy-AM"/>
        </w:rPr>
      </w:pPr>
      <w:r w:rsidRPr="006207D5">
        <w:rPr>
          <w:rFonts w:ascii="GHEA Grapalat" w:hAnsi="GHEA Grapalat"/>
          <w:b/>
          <w:bCs/>
          <w:lang w:val="af-ZA"/>
        </w:rPr>
        <w:t xml:space="preserve">Телефон </w:t>
      </w:r>
      <w:r w:rsidRPr="006207D5">
        <w:rPr>
          <w:rFonts w:ascii="GHEA Grapalat" w:hAnsi="GHEA Grapalat"/>
          <w:lang w:val="af-ZA"/>
        </w:rPr>
        <w:t>060650630</w:t>
      </w:r>
    </w:p>
    <w:p w:rsidR="006207D5" w:rsidRPr="006207D5" w:rsidRDefault="006207D5" w:rsidP="006207D5">
      <w:pPr>
        <w:pStyle w:val="a6"/>
        <w:spacing w:line="276" w:lineRule="auto"/>
        <w:rPr>
          <w:rFonts w:ascii="Calibri" w:hAnsi="Calibri"/>
          <w:lang w:val="hy-AM"/>
        </w:rPr>
      </w:pPr>
      <w:r w:rsidRPr="006207D5">
        <w:rPr>
          <w:rFonts w:ascii="GHEA Grapalat" w:hAnsi="GHEA Grapalat"/>
          <w:b/>
          <w:bCs/>
          <w:lang w:val="af-ZA"/>
        </w:rPr>
        <w:t xml:space="preserve">Электронная почта: </w:t>
      </w:r>
      <w:r w:rsidRPr="006207D5">
        <w:rPr>
          <w:rFonts w:ascii="GHEA Grapalat" w:hAnsi="GHEA Grapalat"/>
          <w:lang w:val="af-ZA"/>
        </w:rPr>
        <w:t>glilit1981@mail.ru</w:t>
      </w:r>
    </w:p>
    <w:p w:rsidR="006207D5" w:rsidRPr="006207D5" w:rsidRDefault="006207D5" w:rsidP="006207D5">
      <w:pPr>
        <w:pStyle w:val="a6"/>
        <w:spacing w:line="276" w:lineRule="auto"/>
        <w:rPr>
          <w:rFonts w:ascii="GHEA Grapalat" w:hAnsi="GHEA Grapalat" w:cs="Sylfaen"/>
          <w:b/>
          <w:bCs/>
          <w:lang w:val="es-ES"/>
        </w:rPr>
      </w:pPr>
      <w:r w:rsidRPr="006207D5">
        <w:rPr>
          <w:rFonts w:ascii="GHEA Grapalat" w:hAnsi="GHEA Grapalat"/>
          <w:b/>
          <w:bCs/>
          <w:lang w:val="af-ZA"/>
        </w:rPr>
        <w:t xml:space="preserve">Клиент </w:t>
      </w:r>
      <w:r w:rsidRPr="006207D5">
        <w:rPr>
          <w:rFonts w:ascii="GHEA Grapalat" w:hAnsi="GHEA Grapalat"/>
          <w:b/>
          <w:bCs/>
          <w:lang w:val="hy-AM"/>
        </w:rPr>
        <w:t>: РА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r w:rsidRPr="006207D5">
        <w:rPr>
          <w:rFonts w:ascii="GHEA Grapalat" w:hAnsi="GHEA Grapalat"/>
          <w:b/>
          <w:bCs/>
          <w:lang w:val="hy-AM"/>
        </w:rPr>
        <w:t>Гегаркуник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r w:rsidRPr="006207D5">
        <w:rPr>
          <w:rFonts w:ascii="GHEA Grapalat" w:hAnsi="GHEA Grapalat"/>
          <w:b/>
          <w:bCs/>
          <w:lang w:val="hy-AM"/>
        </w:rPr>
        <w:t>губернаторский штаб</w:t>
      </w:r>
    </w:p>
    <w:p w:rsidR="00F666BE" w:rsidRPr="006207D5" w:rsidRDefault="00F666BE" w:rsidP="00F666BE">
      <w:pPr>
        <w:pStyle w:val="a6"/>
        <w:spacing w:line="276" w:lineRule="auto"/>
        <w:rPr>
          <w:rFonts w:ascii="Calibri" w:hAnsi="Calibri"/>
          <w:lang w:val="hy-AM"/>
        </w:rPr>
      </w:pPr>
    </w:p>
    <w:p w:rsidR="00C02BB2" w:rsidRPr="006207D5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ab/>
      </w:r>
      <w:r w:rsidR="000D10F4" w:rsidRPr="00EC5C98">
        <w:rPr>
          <w:rFonts w:ascii="GHEA Grapalat" w:hAnsi="GHEA Grapalat"/>
          <w:sz w:val="20"/>
          <w:lang w:val="af-ZA"/>
        </w:rPr>
        <w:t>ՀՀ ԳՄ-ՀԲՄԱՇՁԲ-25/64</w:t>
      </w:r>
      <w:r w:rsidR="000D10F4">
        <w:rPr>
          <w:rFonts w:ascii="GHEA Grapalat" w:hAnsi="GHEA Grapalat"/>
          <w:sz w:val="20"/>
          <w:lang w:val="hy-AM"/>
        </w:rPr>
        <w:t xml:space="preserve"> </w:t>
      </w:r>
      <w:bookmarkStart w:id="0" w:name="_GoBack"/>
      <w:bookmarkEnd w:id="0"/>
      <w:r w:rsidRPr="006207D5">
        <w:rPr>
          <w:rFonts w:ascii="GHEA Grapalat" w:hAnsi="GHEA Grapalat" w:cs="Sylfaen"/>
          <w:sz w:val="20"/>
          <w:lang w:val="af-ZA"/>
        </w:rPr>
        <w:t>комитет по оценке процедур кодированных закупок</w:t>
      </w:r>
    </w:p>
    <w:sectPr w:rsidR="00C02BB2" w:rsidRPr="006207D5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126" w:rsidRDefault="00917126">
      <w:r>
        <w:separator/>
      </w:r>
    </w:p>
  </w:endnote>
  <w:endnote w:type="continuationSeparator" w:id="0">
    <w:p w:rsidR="00917126" w:rsidRDefault="0091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126" w:rsidRDefault="00917126">
      <w:r>
        <w:separator/>
      </w:r>
    </w:p>
  </w:footnote>
  <w:footnote w:type="continuationSeparator" w:id="0">
    <w:p w:rsidR="00917126" w:rsidRDefault="0091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D10F4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460E5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E4380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07D5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8FE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17126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765E"/>
    <w:rsid w:val="00D52421"/>
    <w:rsid w:val="00D559F9"/>
    <w:rsid w:val="00D63146"/>
    <w:rsid w:val="00D660D3"/>
    <w:rsid w:val="00D673FC"/>
    <w:rsid w:val="00D810D7"/>
    <w:rsid w:val="00D83E21"/>
    <w:rsid w:val="00D84893"/>
    <w:rsid w:val="00D910C8"/>
    <w:rsid w:val="00D92B38"/>
    <w:rsid w:val="00D92FBE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C5C98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666BE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2A6B0"/>
  <w15:chartTrackingRefBased/>
  <w15:docId w15:val="{25409F6A-1DBC-430E-8E20-21E65889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RePack by Diakov</cp:lastModifiedBy>
  <cp:revision>3</cp:revision>
  <cp:lastPrinted>2012-06-13T06:43:00Z</cp:lastPrinted>
  <dcterms:created xsi:type="dcterms:W3CDTF">2025-10-13T05:05:00Z</dcterms:created>
  <dcterms:modified xsi:type="dcterms:W3CDTF">2025-10-13T05:09:00Z</dcterms:modified>
</cp:coreProperties>
</file>